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4B79D4F4" w14:textId="77777777" w:rsidR="009A6B8E" w:rsidRDefault="00DF17E7" w:rsidP="004A03F5">
      <w:pPr>
        <w:jc w:val="center"/>
        <w:rPr>
          <w:rFonts w:ascii="Arial" w:hAnsi="Arial" w:cs="Arial"/>
          <w:b/>
        </w:rPr>
      </w:pPr>
      <w:r>
        <w:rPr>
          <w:rFonts w:ascii="Arial" w:hAnsi="Arial" w:cs="Arial"/>
          <w:b/>
        </w:rPr>
        <w:t>Student W</w:t>
      </w:r>
      <w:r w:rsidRPr="00F96FA0">
        <w:rPr>
          <w:rFonts w:ascii="Arial" w:hAnsi="Arial" w:cs="Arial"/>
          <w:b/>
        </w:rPr>
        <w:t>orksheet</w:t>
      </w:r>
      <w:r w:rsidR="00D51C6D">
        <w:rPr>
          <w:rFonts w:ascii="Arial" w:hAnsi="Arial" w:cs="Arial"/>
          <w:b/>
        </w:rPr>
        <w:t xml:space="preserve"> KEY</w:t>
      </w:r>
      <w:r>
        <w:rPr>
          <w:rFonts w:ascii="Arial" w:hAnsi="Arial" w:cs="Arial"/>
          <w:b/>
        </w:rPr>
        <w:t>–</w:t>
      </w:r>
      <w:r w:rsidR="00ED3A7B">
        <w:rPr>
          <w:rFonts w:ascii="Arial" w:hAnsi="Arial" w:cs="Arial"/>
          <w:b/>
        </w:rPr>
        <w:t xml:space="preserve"> </w:t>
      </w:r>
      <w:r w:rsidRPr="00ED3A7B">
        <w:rPr>
          <w:rFonts w:ascii="Arial" w:hAnsi="Arial" w:cs="Arial"/>
          <w:b/>
          <w:sz w:val="28"/>
        </w:rPr>
        <w:t xml:space="preserve"> </w:t>
      </w:r>
      <w:r w:rsidR="008849D6" w:rsidRPr="00ED3A7B">
        <w:rPr>
          <w:rFonts w:ascii="Arial" w:hAnsi="Arial" w:cs="Arial"/>
          <w:b/>
          <w:sz w:val="28"/>
        </w:rPr>
        <w:t>Earthquake Hazards: The next big one?</w:t>
      </w:r>
      <w:r w:rsidR="00ED3A7B" w:rsidRPr="00ED3A7B">
        <w:rPr>
          <w:rFonts w:ascii="Arial" w:hAnsi="Arial" w:cs="Arial"/>
          <w:b/>
          <w:sz w:val="28"/>
        </w:rPr>
        <w:t xml:space="preserve"> </w:t>
      </w:r>
      <w:r w:rsidR="00ED3A7B">
        <w:rPr>
          <w:rFonts w:ascii="Arial" w:hAnsi="Arial" w:cs="Arial"/>
          <w:b/>
        </w:rPr>
        <w:br/>
      </w:r>
    </w:p>
    <w:p w14:paraId="1BEB6F3B" w14:textId="77777777" w:rsidR="009A6B8E" w:rsidRPr="00E621E7" w:rsidRDefault="009A6B8E" w:rsidP="009A6B8E">
      <w:pPr>
        <w:jc w:val="center"/>
        <w:rPr>
          <w:rFonts w:ascii="Arial" w:hAnsi="Arial" w:cs="Arial"/>
          <w:sz w:val="22"/>
        </w:rPr>
      </w:pPr>
      <w:r>
        <w:rPr>
          <w:rFonts w:ascii="Arial" w:hAnsi="Arial" w:cs="Arial"/>
          <w:sz w:val="22"/>
        </w:rPr>
        <w:t xml:space="preserve">Version – </w:t>
      </w:r>
      <w:r w:rsidR="00B34E1B">
        <w:rPr>
          <w:rFonts w:ascii="Arial" w:hAnsi="Arial" w:cs="Arial"/>
          <w:sz w:val="22"/>
        </w:rPr>
        <w:t>3</w:t>
      </w:r>
      <w:r w:rsidR="00B16E03">
        <w:rPr>
          <w:rFonts w:ascii="Arial" w:hAnsi="Arial" w:cs="Arial"/>
          <w:sz w:val="22"/>
        </w:rPr>
        <w:t>.</w:t>
      </w:r>
      <w:r w:rsidR="00010E00">
        <w:rPr>
          <w:rFonts w:ascii="Arial" w:hAnsi="Arial" w:cs="Arial"/>
          <w:sz w:val="22"/>
        </w:rPr>
        <w:t>2</w:t>
      </w:r>
      <w:r>
        <w:rPr>
          <w:rFonts w:ascii="Arial" w:hAnsi="Arial" w:cs="Arial"/>
          <w:sz w:val="22"/>
        </w:rPr>
        <w:t xml:space="preserve">; Last updated – </w:t>
      </w:r>
      <w:r w:rsidR="00B16E03">
        <w:rPr>
          <w:rFonts w:ascii="Arial" w:hAnsi="Arial" w:cs="Arial"/>
          <w:sz w:val="22"/>
        </w:rPr>
        <w:t xml:space="preserve">June </w:t>
      </w:r>
      <w:r w:rsidR="00B34E1B">
        <w:rPr>
          <w:rFonts w:ascii="Arial" w:hAnsi="Arial" w:cs="Arial"/>
          <w:sz w:val="22"/>
        </w:rPr>
        <w:t>2017</w:t>
      </w:r>
    </w:p>
    <w:p w14:paraId="3216F510" w14:textId="77777777" w:rsidR="008849D6" w:rsidRPr="00F96FA0" w:rsidRDefault="008849D6" w:rsidP="008849D6">
      <w:pPr>
        <w:rPr>
          <w:rFonts w:ascii="Arial" w:hAnsi="Arial" w:cs="Arial"/>
          <w:b/>
        </w:rPr>
      </w:pPr>
    </w:p>
    <w:p w14:paraId="35C43D5B" w14:textId="77777777" w:rsidR="00DF17E7" w:rsidRPr="00803F48" w:rsidRDefault="007257EC" w:rsidP="00DF17E7">
      <w:pPr>
        <w:rPr>
          <w:rFonts w:ascii="Arial" w:hAnsi="Arial" w:cs="Arial"/>
          <w:b/>
        </w:rPr>
      </w:pPr>
      <w:r w:rsidRPr="00803F48">
        <w:rPr>
          <w:rFonts w:ascii="Arial" w:hAnsi="Arial" w:cs="Arial"/>
          <w:b/>
        </w:rPr>
        <w:t>Introduction</w:t>
      </w:r>
    </w:p>
    <w:p w14:paraId="44729E08" w14:textId="77777777" w:rsidR="00205A41" w:rsidRDefault="00D12868" w:rsidP="00DF17E7">
      <w:pPr>
        <w:rPr>
          <w:rFonts w:ascii="Arial" w:hAnsi="Arial" w:cs="Arial"/>
        </w:rPr>
      </w:pPr>
      <w:r>
        <w:rPr>
          <w:rFonts w:ascii="Arial" w:hAnsi="Arial" w:cs="Arial"/>
        </w:rPr>
        <w:t xml:space="preserve">Let’s say you live in </w:t>
      </w:r>
      <w:r w:rsidR="0074455B">
        <w:rPr>
          <w:rFonts w:ascii="Arial" w:hAnsi="Arial" w:cs="Arial"/>
        </w:rPr>
        <w:t>an</w:t>
      </w:r>
      <w:r>
        <w:rPr>
          <w:rFonts w:ascii="Arial" w:hAnsi="Arial" w:cs="Arial"/>
        </w:rPr>
        <w:t xml:space="preserve"> earthquake hazard zone. </w:t>
      </w:r>
      <w:r w:rsidR="00205A41">
        <w:rPr>
          <w:rFonts w:ascii="Arial" w:hAnsi="Arial" w:cs="Arial"/>
        </w:rPr>
        <w:t xml:space="preserve">If you were a city planner or emergency manager, how would you decide how much emphasis to place on earthquake preparedness for your community, compared to other hazards such as floods and hurricanes?  It’s not possible to predict the exact time, location and size of the next big earthquake, but it is possible to estimate the probability </w:t>
      </w:r>
      <w:r>
        <w:rPr>
          <w:rFonts w:ascii="Arial" w:hAnsi="Arial" w:cs="Arial"/>
        </w:rPr>
        <w:t xml:space="preserve">of one happening </w:t>
      </w:r>
      <w:r w:rsidR="00205A41">
        <w:rPr>
          <w:rFonts w:ascii="Arial" w:hAnsi="Arial" w:cs="Arial"/>
        </w:rPr>
        <w:t>over a longer time span.  In this activity you will review basic concepts of probability, examine the distribution of earthquake size and frequency using a simple model, and then apply those concepts to earthquake hazards in different regions.</w:t>
      </w:r>
    </w:p>
    <w:p w14:paraId="7C2567CD" w14:textId="77777777" w:rsidR="00B34E1B" w:rsidRPr="00F96FA0" w:rsidRDefault="00B34E1B" w:rsidP="00DF17E7">
      <w:pPr>
        <w:rPr>
          <w:rFonts w:ascii="Arial" w:hAnsi="Arial" w:cs="Arial"/>
        </w:rPr>
      </w:pPr>
    </w:p>
    <w:p w14:paraId="420C2DF1" w14:textId="77777777" w:rsidR="00DF17E7" w:rsidRPr="00F96FA0" w:rsidRDefault="00DF17E7" w:rsidP="00DF17E7">
      <w:pPr>
        <w:rPr>
          <w:rFonts w:ascii="Arial" w:hAnsi="Arial" w:cs="Arial"/>
        </w:rPr>
      </w:pPr>
      <w:r w:rsidRPr="00F96FA0">
        <w:rPr>
          <w:rFonts w:ascii="Arial" w:hAnsi="Arial" w:cs="Arial"/>
          <w:b/>
        </w:rPr>
        <w:t>Part I</w:t>
      </w:r>
      <w:r w:rsidRPr="00F96FA0">
        <w:rPr>
          <w:rFonts w:ascii="Arial" w:hAnsi="Arial" w:cs="Arial"/>
        </w:rPr>
        <w:t xml:space="preserve"> -Introduction to Probability</w:t>
      </w:r>
    </w:p>
    <w:p w14:paraId="684B43CD" w14:textId="77777777" w:rsidR="00DF17E7" w:rsidRPr="00F96FA0" w:rsidRDefault="00DF17E7" w:rsidP="00DF17E7">
      <w:pPr>
        <w:rPr>
          <w:rFonts w:ascii="Arial" w:hAnsi="Arial" w:cs="Arial"/>
        </w:rPr>
      </w:pPr>
      <w:r w:rsidRPr="00F96FA0">
        <w:rPr>
          <w:rFonts w:ascii="Arial" w:hAnsi="Arial" w:cs="Arial"/>
        </w:rPr>
        <w:t xml:space="preserve">In your day-to-day life, you </w:t>
      </w:r>
      <w:r w:rsidR="00FE1706">
        <w:rPr>
          <w:rFonts w:ascii="Arial" w:hAnsi="Arial" w:cs="Arial"/>
        </w:rPr>
        <w:t xml:space="preserve">frequently </w:t>
      </w:r>
      <w:r w:rsidRPr="00F96FA0">
        <w:rPr>
          <w:rFonts w:ascii="Arial" w:hAnsi="Arial" w:cs="Arial"/>
        </w:rPr>
        <w:t xml:space="preserve">encounter the concept of </w:t>
      </w:r>
      <w:r w:rsidRPr="00F96FA0">
        <w:rPr>
          <w:rFonts w:ascii="Arial" w:hAnsi="Arial" w:cs="Arial"/>
          <w:i/>
        </w:rPr>
        <w:t>probability</w:t>
      </w:r>
      <w:r w:rsidRPr="00F96FA0">
        <w:rPr>
          <w:rFonts w:ascii="Arial" w:hAnsi="Arial" w:cs="Arial"/>
        </w:rPr>
        <w:t xml:space="preserve">.  For example, you might hear that there is a 20% chance of rain in your town today or that your odds of winning the lottery are 1 in 175 </w:t>
      </w:r>
      <w:r>
        <w:rPr>
          <w:rFonts w:ascii="Arial" w:hAnsi="Arial" w:cs="Arial"/>
        </w:rPr>
        <w:t>m</w:t>
      </w:r>
      <w:r w:rsidRPr="00F96FA0">
        <w:rPr>
          <w:rFonts w:ascii="Arial" w:hAnsi="Arial" w:cs="Arial"/>
        </w:rPr>
        <w:t xml:space="preserve">illion.  </w:t>
      </w:r>
    </w:p>
    <w:p w14:paraId="2A74F3BA" w14:textId="77777777" w:rsidR="00DF17E7" w:rsidRPr="00F96FA0" w:rsidRDefault="00DF17E7" w:rsidP="00DF17E7">
      <w:pPr>
        <w:rPr>
          <w:rFonts w:ascii="Arial" w:hAnsi="Arial" w:cs="Arial"/>
        </w:rPr>
      </w:pPr>
    </w:p>
    <w:p w14:paraId="63B701C2" w14:textId="77777777" w:rsidR="00DF17E7" w:rsidRPr="00F96FA0" w:rsidRDefault="00DF17E7" w:rsidP="00DF17E7">
      <w:pPr>
        <w:rPr>
          <w:rFonts w:ascii="Arial" w:hAnsi="Arial" w:cs="Arial"/>
        </w:rPr>
      </w:pPr>
      <w:r w:rsidRPr="00F96FA0">
        <w:rPr>
          <w:rFonts w:ascii="Arial" w:hAnsi="Arial" w:cs="Arial"/>
        </w:rPr>
        <w:t xml:space="preserve">The </w:t>
      </w:r>
      <w:r w:rsidRPr="00F96FA0">
        <w:rPr>
          <w:rFonts w:ascii="Arial" w:hAnsi="Arial" w:cs="Arial"/>
          <w:i/>
        </w:rPr>
        <w:t>probability</w:t>
      </w:r>
      <w:r w:rsidRPr="00F96FA0">
        <w:rPr>
          <w:rFonts w:ascii="Arial" w:hAnsi="Arial" w:cs="Arial"/>
        </w:rPr>
        <w:t xml:space="preserve"> of an event occurring is described as a quantity</w:t>
      </w:r>
      <w:r>
        <w:rPr>
          <w:rFonts w:ascii="Arial" w:hAnsi="Arial" w:cs="Arial"/>
        </w:rPr>
        <w:t xml:space="preserve">, and </w:t>
      </w:r>
      <w:r w:rsidRPr="00F96FA0">
        <w:rPr>
          <w:rFonts w:ascii="Arial" w:hAnsi="Arial" w:cs="Arial"/>
        </w:rPr>
        <w:t>can be represented as a fraction, decimal number, or % chance</w:t>
      </w:r>
      <w:r>
        <w:rPr>
          <w:rFonts w:ascii="Arial" w:hAnsi="Arial" w:cs="Arial"/>
        </w:rPr>
        <w:t xml:space="preserve">.  These values </w:t>
      </w:r>
      <w:r w:rsidRPr="00F96FA0">
        <w:rPr>
          <w:rFonts w:ascii="Arial" w:hAnsi="Arial" w:cs="Arial"/>
        </w:rPr>
        <w:t>technically mean the same thing.</w:t>
      </w:r>
    </w:p>
    <w:p w14:paraId="7ECB4B7C" w14:textId="77777777" w:rsidR="00DF17E7" w:rsidRPr="00F96FA0" w:rsidRDefault="00DF17E7" w:rsidP="00DF17E7">
      <w:pPr>
        <w:rPr>
          <w:rFonts w:ascii="Arial" w:hAnsi="Arial" w:cs="Arial"/>
        </w:rPr>
      </w:pPr>
    </w:p>
    <w:p w14:paraId="581BD659" w14:textId="77777777" w:rsidR="00DF17E7" w:rsidRPr="00F96FA0" w:rsidRDefault="00DF17E7" w:rsidP="00DF17E7">
      <w:pPr>
        <w:rPr>
          <w:rFonts w:ascii="Arial" w:hAnsi="Arial" w:cs="Arial"/>
        </w:rPr>
      </w:pPr>
      <w:r w:rsidRPr="00F96FA0">
        <w:rPr>
          <w:rFonts w:ascii="Arial" w:hAnsi="Arial" w:cs="Arial"/>
        </w:rPr>
        <w:t>Mathematicians use the following formula to quantify the probability of certain events:</w:t>
      </w:r>
    </w:p>
    <w:p w14:paraId="3EFAE960" w14:textId="77777777" w:rsidR="00DF17E7" w:rsidRPr="00F96FA0" w:rsidRDefault="00DF17E7" w:rsidP="00DF17E7">
      <w:pPr>
        <w:rPr>
          <w:rFonts w:ascii="Arial" w:hAnsi="Arial" w:cs="Arial"/>
        </w:rPr>
      </w:pPr>
    </w:p>
    <w:p w14:paraId="3AD7E7EF" w14:textId="77777777" w:rsidR="00DF17E7" w:rsidRDefault="00DF17E7" w:rsidP="00DF17E7">
      <w:pPr>
        <w:rPr>
          <w:rFonts w:ascii="Arial" w:hAnsi="Arial" w:cs="Arial"/>
        </w:rPr>
      </w:pPr>
      <w:r>
        <w:rPr>
          <w:rFonts w:ascii="Arial" w:hAnsi="Arial" w:cs="Arial"/>
        </w:rPr>
        <w:t xml:space="preserve">Probability = </w:t>
      </w:r>
      <w:r w:rsidRPr="00E606FB">
        <w:rPr>
          <w:rFonts w:ascii="Arial" w:hAnsi="Arial" w:cs="Arial"/>
          <w:u w:val="single"/>
        </w:rPr>
        <w:t>number of ways an event can occur</w:t>
      </w:r>
    </w:p>
    <w:p w14:paraId="07E9906C" w14:textId="77777777" w:rsidR="00DF17E7" w:rsidRPr="00F96FA0" w:rsidRDefault="00DF17E7" w:rsidP="00DF17E7">
      <w:pPr>
        <w:ind w:left="450"/>
        <w:rPr>
          <w:rFonts w:ascii="Arial" w:hAnsi="Arial" w:cs="Arial"/>
        </w:rPr>
      </w:pPr>
      <w:r>
        <w:rPr>
          <w:rFonts w:ascii="Arial" w:hAnsi="Arial" w:cs="Arial"/>
        </w:rPr>
        <w:t xml:space="preserve">              t</w:t>
      </w:r>
      <w:r w:rsidRPr="00F96FA0">
        <w:rPr>
          <w:rFonts w:ascii="Arial" w:hAnsi="Arial" w:cs="Arial"/>
        </w:rPr>
        <w:t>otal number of possible outcomes</w:t>
      </w:r>
    </w:p>
    <w:p w14:paraId="2656357C" w14:textId="77777777" w:rsidR="00DF17E7" w:rsidRPr="00F96FA0" w:rsidRDefault="00DF17E7" w:rsidP="00DF17E7">
      <w:pPr>
        <w:rPr>
          <w:rFonts w:ascii="Arial" w:hAnsi="Arial" w:cs="Arial"/>
        </w:rPr>
      </w:pPr>
    </w:p>
    <w:p w14:paraId="544E9D01" w14:textId="77777777" w:rsidR="00DF17E7" w:rsidRPr="00F96FA0" w:rsidRDefault="00DF17E7" w:rsidP="00DF17E7">
      <w:pPr>
        <w:rPr>
          <w:rFonts w:ascii="Arial" w:hAnsi="Arial" w:cs="Arial"/>
        </w:rPr>
      </w:pPr>
      <w:r w:rsidRPr="00F96FA0">
        <w:rPr>
          <w:rFonts w:ascii="Arial" w:hAnsi="Arial" w:cs="Arial"/>
        </w:rPr>
        <w:t>If you wanted to know the probability of rolling a 2 with a die, you would set up the following equation</w:t>
      </w:r>
    </w:p>
    <w:p w14:paraId="66EA09BA" w14:textId="77777777" w:rsidR="00DF17E7" w:rsidRPr="00F96FA0" w:rsidRDefault="00DF17E7" w:rsidP="00DF17E7">
      <w:pPr>
        <w:rPr>
          <w:rFonts w:ascii="Arial" w:hAnsi="Arial" w:cs="Arial"/>
        </w:rPr>
      </w:pPr>
    </w:p>
    <w:p w14:paraId="3B8400A8" w14:textId="77777777" w:rsidR="00DF17E7" w:rsidRPr="00F96FA0" w:rsidRDefault="00DF17E7" w:rsidP="00DF17E7">
      <w:pPr>
        <w:rPr>
          <w:rFonts w:ascii="Arial" w:hAnsi="Arial" w:cs="Arial"/>
        </w:rPr>
      </w:pPr>
      <w:r w:rsidRPr="00F96FA0">
        <w:rPr>
          <w:rFonts w:ascii="Arial" w:hAnsi="Arial" w:cs="Arial"/>
        </w:rPr>
        <w:t>Number of ways to roll a 2 on the die = 1</w:t>
      </w:r>
    </w:p>
    <w:p w14:paraId="521A0FF0" w14:textId="77777777" w:rsidR="00DF17E7" w:rsidRPr="00F96FA0" w:rsidRDefault="00DF17E7" w:rsidP="00DF17E7">
      <w:pPr>
        <w:rPr>
          <w:rFonts w:ascii="Arial" w:hAnsi="Arial" w:cs="Arial"/>
        </w:rPr>
      </w:pPr>
      <w:r w:rsidRPr="00F96FA0">
        <w:rPr>
          <w:rFonts w:ascii="Arial" w:hAnsi="Arial" w:cs="Arial"/>
        </w:rPr>
        <w:t>Number of possible outcomes on 6 si</w:t>
      </w:r>
      <w:r>
        <w:rPr>
          <w:rFonts w:ascii="Arial" w:hAnsi="Arial" w:cs="Arial"/>
        </w:rPr>
        <w:t>d</w:t>
      </w:r>
      <w:r w:rsidRPr="00F96FA0">
        <w:rPr>
          <w:rFonts w:ascii="Arial" w:hAnsi="Arial" w:cs="Arial"/>
        </w:rPr>
        <w:t xml:space="preserve">ed die </w:t>
      </w:r>
      <w:proofErr w:type="gramStart"/>
      <w:r w:rsidRPr="00F96FA0">
        <w:rPr>
          <w:rFonts w:ascii="Arial" w:hAnsi="Arial" w:cs="Arial"/>
        </w:rPr>
        <w:t>=  6</w:t>
      </w:r>
      <w:proofErr w:type="gramEnd"/>
    </w:p>
    <w:p w14:paraId="4CE23B09" w14:textId="77777777" w:rsidR="00DF17E7" w:rsidRPr="00F96FA0" w:rsidRDefault="00DF17E7" w:rsidP="00DF17E7">
      <w:pPr>
        <w:rPr>
          <w:rFonts w:ascii="Arial" w:hAnsi="Arial" w:cs="Arial"/>
        </w:rPr>
      </w:pPr>
    </w:p>
    <w:p w14:paraId="1DFFA1BC" w14:textId="77777777" w:rsidR="00DF17E7" w:rsidRDefault="00DF17E7" w:rsidP="00DF17E7">
      <w:pPr>
        <w:rPr>
          <w:rFonts w:ascii="Arial" w:hAnsi="Arial" w:cs="Arial"/>
        </w:rPr>
      </w:pPr>
      <w:r w:rsidRPr="00F96FA0">
        <w:rPr>
          <w:rFonts w:ascii="Arial" w:hAnsi="Arial" w:cs="Arial"/>
        </w:rPr>
        <w:t xml:space="preserve">Probability:  </w:t>
      </w:r>
    </w:p>
    <w:p w14:paraId="72EC7E7D" w14:textId="77777777" w:rsidR="00DF17E7" w:rsidRPr="00AE5430" w:rsidRDefault="00DF17E7" w:rsidP="00DF17E7">
      <w:pPr>
        <w:rPr>
          <w:rFonts w:ascii="Arial" w:hAnsi="Arial" w:cs="Arial"/>
        </w:rPr>
      </w:pPr>
      <w:r w:rsidRPr="00AE5430">
        <w:rPr>
          <w:rFonts w:ascii="Arial" w:hAnsi="Arial" w:cs="Arial"/>
        </w:rPr>
        <w:t xml:space="preserve"> = </w:t>
      </w:r>
      <w:r w:rsidR="00FE1706">
        <w:rPr>
          <w:rFonts w:ascii="Arial" w:hAnsi="Arial" w:cs="Arial"/>
        </w:rPr>
        <w:t xml:space="preserve">1/6 = </w:t>
      </w:r>
      <w:r w:rsidRPr="00AE5430">
        <w:rPr>
          <w:rFonts w:ascii="Arial" w:hAnsi="Arial" w:cs="Arial"/>
        </w:rPr>
        <w:t>0.167 = 16.7% chance of rolling a 2 each time you roll</w:t>
      </w:r>
      <w:r>
        <w:rPr>
          <w:rFonts w:ascii="Arial" w:hAnsi="Arial" w:cs="Arial"/>
        </w:rPr>
        <w:t xml:space="preserve"> the die</w:t>
      </w:r>
    </w:p>
    <w:p w14:paraId="75BD6F67" w14:textId="77777777" w:rsidR="00DF17E7" w:rsidRPr="00F96FA0" w:rsidRDefault="00DF17E7" w:rsidP="00DF17E7">
      <w:pPr>
        <w:rPr>
          <w:rFonts w:ascii="Arial" w:hAnsi="Arial" w:cs="Arial"/>
        </w:rPr>
      </w:pPr>
    </w:p>
    <w:p w14:paraId="7F67B521" w14:textId="77777777" w:rsidR="00FE1706" w:rsidRDefault="00FE1706" w:rsidP="00DF17E7">
      <w:pPr>
        <w:rPr>
          <w:rFonts w:ascii="Arial" w:hAnsi="Arial" w:cs="Arial"/>
        </w:rPr>
      </w:pPr>
    </w:p>
    <w:p w14:paraId="489CB6C9" w14:textId="77777777" w:rsidR="00FE1706" w:rsidRDefault="00FE1706" w:rsidP="00DF17E7">
      <w:pPr>
        <w:rPr>
          <w:rFonts w:ascii="Arial" w:hAnsi="Arial" w:cs="Arial"/>
        </w:rPr>
      </w:pPr>
    </w:p>
    <w:p w14:paraId="3F1D2A57" w14:textId="77777777" w:rsidR="00FE1706" w:rsidRDefault="00FE1706" w:rsidP="00DF17E7">
      <w:pPr>
        <w:rPr>
          <w:rFonts w:ascii="Arial" w:hAnsi="Arial" w:cs="Arial"/>
        </w:rPr>
      </w:pPr>
    </w:p>
    <w:p w14:paraId="5CEE25F8" w14:textId="77777777" w:rsidR="00FE1706" w:rsidRDefault="00FE1706" w:rsidP="00DF17E7">
      <w:pPr>
        <w:rPr>
          <w:rFonts w:ascii="Arial" w:hAnsi="Arial" w:cs="Arial"/>
        </w:rPr>
      </w:pPr>
    </w:p>
    <w:p w14:paraId="3733772E" w14:textId="77777777" w:rsidR="00FE1706" w:rsidRDefault="00FE1706" w:rsidP="00DF17E7">
      <w:pPr>
        <w:rPr>
          <w:rFonts w:ascii="Arial" w:hAnsi="Arial" w:cs="Arial"/>
        </w:rPr>
      </w:pPr>
    </w:p>
    <w:p w14:paraId="4C70029E" w14:textId="77777777" w:rsidR="00FE1706" w:rsidRDefault="00FE1706" w:rsidP="00DF17E7">
      <w:pPr>
        <w:rPr>
          <w:rFonts w:ascii="Arial" w:hAnsi="Arial" w:cs="Arial"/>
        </w:rPr>
      </w:pPr>
    </w:p>
    <w:p w14:paraId="00213840" w14:textId="77777777" w:rsidR="00FE1706" w:rsidRDefault="00FE1706" w:rsidP="00DF17E7">
      <w:pPr>
        <w:rPr>
          <w:rFonts w:ascii="Arial" w:hAnsi="Arial" w:cs="Arial"/>
        </w:rPr>
      </w:pPr>
    </w:p>
    <w:p w14:paraId="1577A25B" w14:textId="77777777" w:rsidR="00FE1706" w:rsidRDefault="00FE1706" w:rsidP="00DF17E7">
      <w:pPr>
        <w:rPr>
          <w:rFonts w:ascii="Arial" w:hAnsi="Arial" w:cs="Arial"/>
        </w:rPr>
      </w:pPr>
    </w:p>
    <w:p w14:paraId="299C2BE4" w14:textId="77777777" w:rsidR="00FE1706" w:rsidRDefault="00FE1706" w:rsidP="00DF17E7">
      <w:pPr>
        <w:rPr>
          <w:rFonts w:ascii="Arial" w:hAnsi="Arial" w:cs="Arial"/>
        </w:rPr>
      </w:pPr>
    </w:p>
    <w:p w14:paraId="674C9FD3" w14:textId="77777777" w:rsidR="00FE1706" w:rsidRDefault="00FE1706" w:rsidP="00DF17E7">
      <w:pPr>
        <w:rPr>
          <w:rFonts w:ascii="Arial" w:hAnsi="Arial" w:cs="Arial"/>
        </w:rPr>
      </w:pPr>
    </w:p>
    <w:p w14:paraId="019C5772" w14:textId="77777777" w:rsidR="00DF17E7" w:rsidRPr="00F96FA0" w:rsidRDefault="00DF17E7" w:rsidP="00DF17E7">
      <w:pPr>
        <w:rPr>
          <w:rFonts w:ascii="Arial" w:hAnsi="Arial" w:cs="Arial"/>
        </w:rPr>
      </w:pPr>
      <w:r w:rsidRPr="00F96FA0">
        <w:rPr>
          <w:rFonts w:ascii="Arial" w:hAnsi="Arial" w:cs="Arial"/>
        </w:rPr>
        <w:t>Fill in the table below:</w:t>
      </w:r>
    </w:p>
    <w:tbl>
      <w:tblPr>
        <w:tblStyle w:val="TableGrid"/>
        <w:tblW w:w="9612" w:type="dxa"/>
        <w:tblInd w:w="216" w:type="dxa"/>
        <w:tblLook w:val="04A0" w:firstRow="1" w:lastRow="0" w:firstColumn="1" w:lastColumn="0" w:noHBand="0" w:noVBand="1"/>
      </w:tblPr>
      <w:tblGrid>
        <w:gridCol w:w="2666"/>
        <w:gridCol w:w="1433"/>
        <w:gridCol w:w="1170"/>
        <w:gridCol w:w="1011"/>
        <w:gridCol w:w="1623"/>
        <w:gridCol w:w="1709"/>
      </w:tblGrid>
      <w:tr w:rsidR="00DF17E7" w:rsidRPr="00F96FA0" w14:paraId="79B2FCA9" w14:textId="77777777">
        <w:tc>
          <w:tcPr>
            <w:tcW w:w="2666" w:type="dxa"/>
          </w:tcPr>
          <w:p w14:paraId="65D35234" w14:textId="77777777" w:rsidR="00DF17E7" w:rsidRPr="00F96FA0" w:rsidRDefault="00DF17E7" w:rsidP="00DF17E7">
            <w:pPr>
              <w:rPr>
                <w:rFonts w:ascii="Arial" w:hAnsi="Arial" w:cs="Arial"/>
                <w:sz w:val="22"/>
              </w:rPr>
            </w:pPr>
            <w:r w:rsidRPr="00F96FA0">
              <w:rPr>
                <w:rFonts w:ascii="Arial" w:hAnsi="Arial" w:cs="Arial"/>
                <w:sz w:val="22"/>
              </w:rPr>
              <w:t>Desired event</w:t>
            </w:r>
          </w:p>
        </w:tc>
        <w:tc>
          <w:tcPr>
            <w:tcW w:w="1433" w:type="dxa"/>
          </w:tcPr>
          <w:p w14:paraId="77059205" w14:textId="77777777" w:rsidR="00DF17E7" w:rsidRPr="00F96FA0" w:rsidRDefault="00DF17E7" w:rsidP="00DF17E7">
            <w:pPr>
              <w:rPr>
                <w:rFonts w:ascii="Arial" w:hAnsi="Arial" w:cs="Arial"/>
                <w:sz w:val="22"/>
              </w:rPr>
            </w:pPr>
            <w:r w:rsidRPr="00F96FA0">
              <w:rPr>
                <w:rFonts w:ascii="Arial" w:hAnsi="Arial" w:cs="Arial"/>
                <w:sz w:val="22"/>
              </w:rPr>
              <w:t># of ways event could occur</w:t>
            </w:r>
          </w:p>
        </w:tc>
        <w:tc>
          <w:tcPr>
            <w:tcW w:w="1170" w:type="dxa"/>
          </w:tcPr>
          <w:p w14:paraId="2BBFBC29" w14:textId="77777777" w:rsidR="00DF17E7" w:rsidRPr="00F96FA0" w:rsidRDefault="00DF17E7" w:rsidP="00DF17E7">
            <w:pPr>
              <w:rPr>
                <w:rFonts w:ascii="Arial" w:hAnsi="Arial" w:cs="Arial"/>
                <w:sz w:val="22"/>
              </w:rPr>
            </w:pPr>
            <w:r w:rsidRPr="00F96FA0">
              <w:rPr>
                <w:rFonts w:ascii="Arial" w:hAnsi="Arial" w:cs="Arial"/>
                <w:sz w:val="22"/>
              </w:rPr>
              <w:t xml:space="preserve"># of </w:t>
            </w:r>
            <w:r>
              <w:rPr>
                <w:rFonts w:ascii="Arial" w:hAnsi="Arial" w:cs="Arial"/>
                <w:sz w:val="22"/>
              </w:rPr>
              <w:t>T</w:t>
            </w:r>
            <w:r w:rsidRPr="00F96FA0">
              <w:rPr>
                <w:rFonts w:ascii="Arial" w:hAnsi="Arial" w:cs="Arial"/>
                <w:sz w:val="22"/>
              </w:rPr>
              <w:t>otal possible outcomes</w:t>
            </w:r>
          </w:p>
        </w:tc>
        <w:tc>
          <w:tcPr>
            <w:tcW w:w="1011" w:type="dxa"/>
          </w:tcPr>
          <w:p w14:paraId="75A22B8F" w14:textId="77777777" w:rsidR="00DF17E7" w:rsidRPr="00F96FA0" w:rsidRDefault="00DF17E7" w:rsidP="00DF17E7">
            <w:pPr>
              <w:rPr>
                <w:rFonts w:ascii="Arial" w:hAnsi="Arial" w:cs="Arial"/>
                <w:sz w:val="22"/>
              </w:rPr>
            </w:pPr>
            <w:r w:rsidRPr="00F96FA0">
              <w:rPr>
                <w:rFonts w:ascii="Arial" w:hAnsi="Arial" w:cs="Arial"/>
                <w:sz w:val="22"/>
              </w:rPr>
              <w:t>Fraction</w:t>
            </w:r>
          </w:p>
        </w:tc>
        <w:tc>
          <w:tcPr>
            <w:tcW w:w="1623" w:type="dxa"/>
          </w:tcPr>
          <w:p w14:paraId="696E15C4" w14:textId="77777777" w:rsidR="00DF17E7" w:rsidRPr="00F96FA0" w:rsidRDefault="00DF17E7" w:rsidP="00DF17E7">
            <w:pPr>
              <w:rPr>
                <w:rFonts w:ascii="Arial" w:hAnsi="Arial" w:cs="Arial"/>
                <w:sz w:val="22"/>
              </w:rPr>
            </w:pPr>
            <w:r w:rsidRPr="00F96FA0">
              <w:rPr>
                <w:rFonts w:ascii="Arial" w:hAnsi="Arial" w:cs="Arial"/>
                <w:sz w:val="22"/>
              </w:rPr>
              <w:t>Decimal representation of fraction</w:t>
            </w:r>
          </w:p>
        </w:tc>
        <w:tc>
          <w:tcPr>
            <w:tcW w:w="1709" w:type="dxa"/>
          </w:tcPr>
          <w:p w14:paraId="3F45F41E" w14:textId="77777777" w:rsidR="00DF17E7" w:rsidRPr="00F96FA0" w:rsidRDefault="00DF17E7" w:rsidP="00DF17E7">
            <w:pPr>
              <w:rPr>
                <w:rFonts w:ascii="Arial" w:hAnsi="Arial" w:cs="Arial"/>
                <w:sz w:val="22"/>
              </w:rPr>
            </w:pPr>
            <w:r w:rsidRPr="00F96FA0">
              <w:rPr>
                <w:rFonts w:ascii="Arial" w:hAnsi="Arial" w:cs="Arial"/>
                <w:sz w:val="22"/>
              </w:rPr>
              <w:t>% Representation of probability</w:t>
            </w:r>
          </w:p>
        </w:tc>
      </w:tr>
      <w:tr w:rsidR="00DF17E7" w:rsidRPr="00F96FA0" w14:paraId="3273D1F8" w14:textId="77777777">
        <w:tc>
          <w:tcPr>
            <w:tcW w:w="2666" w:type="dxa"/>
          </w:tcPr>
          <w:p w14:paraId="6293D076" w14:textId="77777777" w:rsidR="00DF17E7" w:rsidRPr="00F96FA0" w:rsidRDefault="00DF17E7" w:rsidP="00DF17E7">
            <w:pPr>
              <w:rPr>
                <w:rFonts w:ascii="Arial" w:hAnsi="Arial" w:cs="Arial"/>
              </w:rPr>
            </w:pPr>
            <w:r w:rsidRPr="00F96FA0">
              <w:rPr>
                <w:rFonts w:ascii="Arial" w:hAnsi="Arial" w:cs="Arial"/>
              </w:rPr>
              <w:t>Roll a 2 with 6 sided die</w:t>
            </w:r>
          </w:p>
        </w:tc>
        <w:tc>
          <w:tcPr>
            <w:tcW w:w="1433" w:type="dxa"/>
          </w:tcPr>
          <w:p w14:paraId="5BB11C74" w14:textId="77777777" w:rsidR="00DF17E7" w:rsidRPr="00F96FA0" w:rsidRDefault="00DF17E7" w:rsidP="00DF17E7">
            <w:pPr>
              <w:rPr>
                <w:rFonts w:ascii="Arial" w:hAnsi="Arial" w:cs="Arial"/>
              </w:rPr>
            </w:pPr>
            <w:r w:rsidRPr="00F96FA0">
              <w:rPr>
                <w:rFonts w:ascii="Arial" w:hAnsi="Arial" w:cs="Arial"/>
              </w:rPr>
              <w:t>1</w:t>
            </w:r>
          </w:p>
        </w:tc>
        <w:tc>
          <w:tcPr>
            <w:tcW w:w="1170" w:type="dxa"/>
          </w:tcPr>
          <w:p w14:paraId="349D62F6" w14:textId="77777777" w:rsidR="00DF17E7" w:rsidRPr="00F96FA0" w:rsidRDefault="00DF17E7" w:rsidP="00DF17E7">
            <w:pPr>
              <w:rPr>
                <w:rFonts w:ascii="Arial" w:hAnsi="Arial" w:cs="Arial"/>
              </w:rPr>
            </w:pPr>
            <w:r w:rsidRPr="00F96FA0">
              <w:rPr>
                <w:rFonts w:ascii="Arial" w:hAnsi="Arial" w:cs="Arial"/>
              </w:rPr>
              <w:t>6</w:t>
            </w:r>
          </w:p>
        </w:tc>
        <w:tc>
          <w:tcPr>
            <w:tcW w:w="1011" w:type="dxa"/>
          </w:tcPr>
          <w:p w14:paraId="14EA4286" w14:textId="77777777" w:rsidR="00DF17E7" w:rsidRPr="00F96FA0" w:rsidRDefault="00DF17E7" w:rsidP="00DF17E7">
            <w:pPr>
              <w:rPr>
                <w:rFonts w:ascii="Arial" w:hAnsi="Arial" w:cs="Arial"/>
              </w:rPr>
            </w:pPr>
            <w:r w:rsidRPr="00F96FA0">
              <w:rPr>
                <w:rFonts w:ascii="Arial" w:hAnsi="Arial" w:cs="Arial"/>
              </w:rPr>
              <w:t>1/6</w:t>
            </w:r>
          </w:p>
        </w:tc>
        <w:tc>
          <w:tcPr>
            <w:tcW w:w="1623" w:type="dxa"/>
          </w:tcPr>
          <w:p w14:paraId="7A06C945" w14:textId="77777777" w:rsidR="00DF17E7" w:rsidRPr="00803F48" w:rsidRDefault="00DF17E7" w:rsidP="00DF17E7">
            <w:pPr>
              <w:rPr>
                <w:rFonts w:ascii="Arial" w:hAnsi="Arial" w:cs="Arial"/>
                <w:color w:val="FF0000"/>
              </w:rPr>
            </w:pPr>
          </w:p>
        </w:tc>
        <w:tc>
          <w:tcPr>
            <w:tcW w:w="1709" w:type="dxa"/>
          </w:tcPr>
          <w:p w14:paraId="71645DEA" w14:textId="77777777" w:rsidR="00DF17E7" w:rsidRPr="00F96FA0" w:rsidRDefault="00DF17E7" w:rsidP="00DF17E7">
            <w:pPr>
              <w:rPr>
                <w:rFonts w:ascii="Arial" w:hAnsi="Arial" w:cs="Arial"/>
              </w:rPr>
            </w:pPr>
            <w:r w:rsidRPr="00F96FA0">
              <w:rPr>
                <w:rFonts w:ascii="Arial" w:hAnsi="Arial" w:cs="Arial"/>
              </w:rPr>
              <w:t>16.7%</w:t>
            </w:r>
          </w:p>
        </w:tc>
      </w:tr>
      <w:tr w:rsidR="00CA0EDC" w:rsidRPr="00F96FA0" w14:paraId="3C6C80A7" w14:textId="77777777">
        <w:tc>
          <w:tcPr>
            <w:tcW w:w="2666" w:type="dxa"/>
          </w:tcPr>
          <w:p w14:paraId="204AE998" w14:textId="77777777" w:rsidR="00CA0EDC" w:rsidRPr="00F96FA0" w:rsidRDefault="00CA0EDC" w:rsidP="00DF17E7">
            <w:pPr>
              <w:rPr>
                <w:rFonts w:ascii="Arial" w:hAnsi="Arial" w:cs="Arial"/>
              </w:rPr>
            </w:pPr>
            <w:r w:rsidRPr="00F96FA0">
              <w:rPr>
                <w:rFonts w:ascii="Arial" w:hAnsi="Arial" w:cs="Arial"/>
              </w:rPr>
              <w:t>Flip a coin with heads up</w:t>
            </w:r>
          </w:p>
        </w:tc>
        <w:tc>
          <w:tcPr>
            <w:tcW w:w="1433" w:type="dxa"/>
          </w:tcPr>
          <w:p w14:paraId="74F01F2B" w14:textId="77777777" w:rsidR="00CA0EDC" w:rsidRPr="00F96FA0" w:rsidRDefault="00CA0EDC" w:rsidP="00B34E1B">
            <w:pPr>
              <w:rPr>
                <w:rFonts w:ascii="Arial" w:hAnsi="Arial" w:cs="Arial"/>
              </w:rPr>
            </w:pPr>
            <w:r w:rsidRPr="00F96FA0">
              <w:rPr>
                <w:rFonts w:ascii="Arial" w:hAnsi="Arial" w:cs="Arial"/>
              </w:rPr>
              <w:t>1</w:t>
            </w:r>
          </w:p>
        </w:tc>
        <w:tc>
          <w:tcPr>
            <w:tcW w:w="1170" w:type="dxa"/>
          </w:tcPr>
          <w:p w14:paraId="3AE8A23E" w14:textId="77777777" w:rsidR="00CA0EDC" w:rsidRPr="00F96FA0" w:rsidRDefault="00CA0EDC" w:rsidP="00B34E1B">
            <w:pPr>
              <w:rPr>
                <w:rFonts w:ascii="Arial" w:hAnsi="Arial" w:cs="Arial"/>
              </w:rPr>
            </w:pPr>
            <w:r w:rsidRPr="00F96FA0">
              <w:rPr>
                <w:rFonts w:ascii="Arial" w:hAnsi="Arial" w:cs="Arial"/>
              </w:rPr>
              <w:t>2</w:t>
            </w:r>
          </w:p>
        </w:tc>
        <w:tc>
          <w:tcPr>
            <w:tcW w:w="1011" w:type="dxa"/>
          </w:tcPr>
          <w:p w14:paraId="09A4F47A" w14:textId="77777777" w:rsidR="00CA0EDC" w:rsidRPr="00803F48" w:rsidRDefault="00CA0EDC" w:rsidP="00B34E1B">
            <w:pPr>
              <w:rPr>
                <w:rFonts w:ascii="Arial" w:hAnsi="Arial" w:cs="Arial"/>
                <w:color w:val="FF0000"/>
              </w:rPr>
            </w:pPr>
          </w:p>
        </w:tc>
        <w:tc>
          <w:tcPr>
            <w:tcW w:w="1623" w:type="dxa"/>
          </w:tcPr>
          <w:p w14:paraId="18439888" w14:textId="77777777" w:rsidR="00CA0EDC" w:rsidRPr="00F96FA0" w:rsidRDefault="00CA0EDC" w:rsidP="00B34E1B">
            <w:pPr>
              <w:rPr>
                <w:rFonts w:ascii="Arial" w:hAnsi="Arial" w:cs="Arial"/>
              </w:rPr>
            </w:pPr>
            <w:r w:rsidRPr="00F96FA0">
              <w:rPr>
                <w:rFonts w:ascii="Arial" w:hAnsi="Arial" w:cs="Arial"/>
              </w:rPr>
              <w:t>0.50</w:t>
            </w:r>
          </w:p>
        </w:tc>
        <w:tc>
          <w:tcPr>
            <w:tcW w:w="1709" w:type="dxa"/>
          </w:tcPr>
          <w:p w14:paraId="743F5353" w14:textId="77777777" w:rsidR="00CA0EDC" w:rsidRPr="00F96FA0" w:rsidRDefault="00CA0EDC" w:rsidP="00B34E1B">
            <w:pPr>
              <w:rPr>
                <w:rFonts w:ascii="Arial" w:hAnsi="Arial" w:cs="Arial"/>
              </w:rPr>
            </w:pPr>
            <w:r w:rsidRPr="00F96FA0">
              <w:rPr>
                <w:rFonts w:ascii="Arial" w:hAnsi="Arial" w:cs="Arial"/>
              </w:rPr>
              <w:t>50%</w:t>
            </w:r>
          </w:p>
        </w:tc>
      </w:tr>
      <w:tr w:rsidR="00CA0EDC" w:rsidRPr="00F96FA0" w14:paraId="3A82E10B" w14:textId="77777777">
        <w:trPr>
          <w:trHeight w:val="368"/>
        </w:trPr>
        <w:tc>
          <w:tcPr>
            <w:tcW w:w="2666" w:type="dxa"/>
          </w:tcPr>
          <w:p w14:paraId="299056EB" w14:textId="77777777" w:rsidR="00CA0EDC" w:rsidRPr="00F96FA0" w:rsidRDefault="00CA0EDC" w:rsidP="00DF17E7">
            <w:pPr>
              <w:rPr>
                <w:rFonts w:ascii="Arial" w:hAnsi="Arial" w:cs="Arial"/>
              </w:rPr>
            </w:pPr>
            <w:r w:rsidRPr="00F96FA0">
              <w:rPr>
                <w:rFonts w:ascii="Arial" w:hAnsi="Arial" w:cs="Arial"/>
              </w:rPr>
              <w:t>Roll a 2 with a 10 sided die</w:t>
            </w:r>
          </w:p>
        </w:tc>
        <w:tc>
          <w:tcPr>
            <w:tcW w:w="1433" w:type="dxa"/>
          </w:tcPr>
          <w:p w14:paraId="21633D74" w14:textId="77777777" w:rsidR="00CA0EDC" w:rsidRPr="00D96645" w:rsidRDefault="00CA0EDC" w:rsidP="00B34E1B">
            <w:pPr>
              <w:rPr>
                <w:rFonts w:ascii="Arial" w:hAnsi="Arial" w:cs="Arial"/>
                <w:color w:val="FF0000"/>
              </w:rPr>
            </w:pPr>
          </w:p>
        </w:tc>
        <w:tc>
          <w:tcPr>
            <w:tcW w:w="1170" w:type="dxa"/>
          </w:tcPr>
          <w:p w14:paraId="77395AF0" w14:textId="77777777" w:rsidR="00CA0EDC" w:rsidRPr="00D96645" w:rsidRDefault="00CA0EDC" w:rsidP="00B34E1B">
            <w:pPr>
              <w:rPr>
                <w:rFonts w:ascii="Arial" w:hAnsi="Arial" w:cs="Arial"/>
                <w:color w:val="FF0000"/>
              </w:rPr>
            </w:pPr>
          </w:p>
        </w:tc>
        <w:tc>
          <w:tcPr>
            <w:tcW w:w="1011" w:type="dxa"/>
          </w:tcPr>
          <w:p w14:paraId="6E62942F" w14:textId="77777777" w:rsidR="00CA0EDC" w:rsidRPr="00D96645" w:rsidRDefault="00CA0EDC" w:rsidP="00B34E1B">
            <w:pPr>
              <w:rPr>
                <w:rFonts w:ascii="Arial" w:hAnsi="Arial" w:cs="Arial"/>
                <w:color w:val="FF0000"/>
              </w:rPr>
            </w:pPr>
          </w:p>
        </w:tc>
        <w:tc>
          <w:tcPr>
            <w:tcW w:w="1623" w:type="dxa"/>
          </w:tcPr>
          <w:p w14:paraId="56DBB799" w14:textId="77777777" w:rsidR="00CA0EDC" w:rsidRPr="00D96645" w:rsidRDefault="00CA0EDC" w:rsidP="00B34E1B">
            <w:pPr>
              <w:rPr>
                <w:rFonts w:ascii="Arial" w:hAnsi="Arial" w:cs="Arial"/>
                <w:color w:val="FF0000"/>
              </w:rPr>
            </w:pPr>
          </w:p>
        </w:tc>
        <w:tc>
          <w:tcPr>
            <w:tcW w:w="1709" w:type="dxa"/>
          </w:tcPr>
          <w:p w14:paraId="461F5168" w14:textId="77777777" w:rsidR="00CA0EDC" w:rsidRPr="00D96645" w:rsidRDefault="00CA0EDC" w:rsidP="00B34E1B">
            <w:pPr>
              <w:rPr>
                <w:rFonts w:ascii="Arial" w:hAnsi="Arial" w:cs="Arial"/>
                <w:color w:val="FF0000"/>
              </w:rPr>
            </w:pPr>
          </w:p>
        </w:tc>
      </w:tr>
      <w:tr w:rsidR="00CA0EDC" w:rsidRPr="00F96FA0" w14:paraId="5A4F2E58" w14:textId="77777777">
        <w:tc>
          <w:tcPr>
            <w:tcW w:w="2666" w:type="dxa"/>
          </w:tcPr>
          <w:p w14:paraId="4A0029CE" w14:textId="77777777" w:rsidR="00CA0EDC" w:rsidRPr="00F96FA0" w:rsidRDefault="00CA0EDC" w:rsidP="00DF17E7">
            <w:pPr>
              <w:rPr>
                <w:rFonts w:ascii="Arial" w:hAnsi="Arial" w:cs="Arial"/>
              </w:rPr>
            </w:pPr>
            <w:r w:rsidRPr="00F96FA0">
              <w:rPr>
                <w:rFonts w:ascii="Arial" w:hAnsi="Arial" w:cs="Arial"/>
              </w:rPr>
              <w:t>Pull a red marble out of a bag with 3 blue and 2 red marbles</w:t>
            </w:r>
          </w:p>
        </w:tc>
        <w:tc>
          <w:tcPr>
            <w:tcW w:w="1433" w:type="dxa"/>
          </w:tcPr>
          <w:p w14:paraId="03509044" w14:textId="77777777" w:rsidR="00CA0EDC" w:rsidRPr="00F96FA0" w:rsidRDefault="00CA0EDC" w:rsidP="00B34E1B">
            <w:pPr>
              <w:rPr>
                <w:rFonts w:ascii="Arial" w:hAnsi="Arial" w:cs="Arial"/>
              </w:rPr>
            </w:pPr>
            <w:r w:rsidRPr="00F96FA0">
              <w:rPr>
                <w:rFonts w:ascii="Arial" w:hAnsi="Arial" w:cs="Arial"/>
              </w:rPr>
              <w:t>2</w:t>
            </w:r>
          </w:p>
        </w:tc>
        <w:tc>
          <w:tcPr>
            <w:tcW w:w="1170" w:type="dxa"/>
          </w:tcPr>
          <w:p w14:paraId="44BB3EAB" w14:textId="77777777" w:rsidR="00CA0EDC" w:rsidRPr="00F96FA0" w:rsidRDefault="00CA0EDC" w:rsidP="00B34E1B">
            <w:pPr>
              <w:rPr>
                <w:rFonts w:ascii="Arial" w:hAnsi="Arial" w:cs="Arial"/>
              </w:rPr>
            </w:pPr>
            <w:r w:rsidRPr="00F96FA0">
              <w:rPr>
                <w:rFonts w:ascii="Arial" w:hAnsi="Arial" w:cs="Arial"/>
              </w:rPr>
              <w:t>5</w:t>
            </w:r>
          </w:p>
        </w:tc>
        <w:tc>
          <w:tcPr>
            <w:tcW w:w="1011" w:type="dxa"/>
          </w:tcPr>
          <w:p w14:paraId="5E600847" w14:textId="77777777" w:rsidR="00CA0EDC" w:rsidRPr="00D96645" w:rsidRDefault="00CA0EDC" w:rsidP="00B34E1B">
            <w:pPr>
              <w:rPr>
                <w:rFonts w:ascii="Arial" w:hAnsi="Arial" w:cs="Arial"/>
                <w:color w:val="FF0000"/>
              </w:rPr>
            </w:pPr>
          </w:p>
        </w:tc>
        <w:tc>
          <w:tcPr>
            <w:tcW w:w="1623" w:type="dxa"/>
          </w:tcPr>
          <w:p w14:paraId="252A7AB0" w14:textId="77777777" w:rsidR="00CA0EDC" w:rsidRPr="00D96645" w:rsidRDefault="00CA0EDC" w:rsidP="00B34E1B">
            <w:pPr>
              <w:rPr>
                <w:rFonts w:ascii="Arial" w:hAnsi="Arial" w:cs="Arial"/>
                <w:color w:val="FF0000"/>
              </w:rPr>
            </w:pPr>
          </w:p>
        </w:tc>
        <w:tc>
          <w:tcPr>
            <w:tcW w:w="1709" w:type="dxa"/>
          </w:tcPr>
          <w:p w14:paraId="69B1852E" w14:textId="77777777" w:rsidR="00CA0EDC" w:rsidRPr="00D96645" w:rsidRDefault="00CA0EDC" w:rsidP="00B34E1B">
            <w:pPr>
              <w:rPr>
                <w:rFonts w:ascii="Arial" w:hAnsi="Arial" w:cs="Arial"/>
                <w:color w:val="FF0000"/>
              </w:rPr>
            </w:pPr>
          </w:p>
        </w:tc>
      </w:tr>
      <w:tr w:rsidR="00CA0EDC" w:rsidRPr="00F96FA0" w14:paraId="445492CD" w14:textId="77777777">
        <w:tc>
          <w:tcPr>
            <w:tcW w:w="2666" w:type="dxa"/>
          </w:tcPr>
          <w:p w14:paraId="2AB1D0BE" w14:textId="77777777" w:rsidR="00CA0EDC" w:rsidRPr="00F96FA0" w:rsidRDefault="00CA0EDC" w:rsidP="00DF17E7">
            <w:pPr>
              <w:rPr>
                <w:rFonts w:ascii="Arial" w:hAnsi="Arial" w:cs="Arial"/>
              </w:rPr>
            </w:pPr>
            <w:r w:rsidRPr="00F96FA0">
              <w:rPr>
                <w:rFonts w:ascii="Arial" w:hAnsi="Arial" w:cs="Arial"/>
              </w:rPr>
              <w:t>Pick a king out of a deck of cards</w:t>
            </w:r>
          </w:p>
        </w:tc>
        <w:tc>
          <w:tcPr>
            <w:tcW w:w="1433" w:type="dxa"/>
          </w:tcPr>
          <w:p w14:paraId="02A1DCA6" w14:textId="77777777" w:rsidR="00CA0EDC" w:rsidRPr="00D96645" w:rsidRDefault="00CA0EDC" w:rsidP="00B34E1B">
            <w:pPr>
              <w:rPr>
                <w:rFonts w:ascii="Arial" w:hAnsi="Arial" w:cs="Arial"/>
                <w:color w:val="FF0000"/>
              </w:rPr>
            </w:pPr>
          </w:p>
        </w:tc>
        <w:tc>
          <w:tcPr>
            <w:tcW w:w="1170" w:type="dxa"/>
          </w:tcPr>
          <w:p w14:paraId="169A74B2" w14:textId="77777777" w:rsidR="00CA0EDC" w:rsidRPr="00D96645" w:rsidRDefault="00CA0EDC" w:rsidP="00B34E1B">
            <w:pPr>
              <w:rPr>
                <w:rFonts w:ascii="Arial" w:hAnsi="Arial" w:cs="Arial"/>
                <w:color w:val="FF0000"/>
              </w:rPr>
            </w:pPr>
          </w:p>
        </w:tc>
        <w:tc>
          <w:tcPr>
            <w:tcW w:w="1011" w:type="dxa"/>
          </w:tcPr>
          <w:p w14:paraId="3E7B8079" w14:textId="77777777" w:rsidR="00CA0EDC" w:rsidRPr="00D96645" w:rsidRDefault="00CA0EDC" w:rsidP="00B34E1B">
            <w:pPr>
              <w:rPr>
                <w:rFonts w:ascii="Arial" w:hAnsi="Arial" w:cs="Arial"/>
                <w:color w:val="FF0000"/>
              </w:rPr>
            </w:pPr>
          </w:p>
        </w:tc>
        <w:tc>
          <w:tcPr>
            <w:tcW w:w="1623" w:type="dxa"/>
          </w:tcPr>
          <w:p w14:paraId="22FC6818" w14:textId="77777777" w:rsidR="00CA0EDC" w:rsidRPr="00D96645" w:rsidRDefault="00CA0EDC" w:rsidP="00B34E1B">
            <w:pPr>
              <w:rPr>
                <w:rFonts w:ascii="Arial" w:hAnsi="Arial" w:cs="Arial"/>
                <w:color w:val="FF0000"/>
              </w:rPr>
            </w:pPr>
          </w:p>
        </w:tc>
        <w:tc>
          <w:tcPr>
            <w:tcW w:w="1709" w:type="dxa"/>
          </w:tcPr>
          <w:p w14:paraId="483214CB" w14:textId="77777777" w:rsidR="00CA0EDC" w:rsidRPr="00D96645" w:rsidRDefault="00CA0EDC" w:rsidP="00B34E1B">
            <w:pPr>
              <w:rPr>
                <w:rFonts w:ascii="Arial" w:hAnsi="Arial" w:cs="Arial"/>
                <w:color w:val="FF0000"/>
              </w:rPr>
            </w:pPr>
          </w:p>
        </w:tc>
      </w:tr>
    </w:tbl>
    <w:p w14:paraId="7B90A141" w14:textId="77777777" w:rsidR="00DF17E7" w:rsidRPr="00F96FA0" w:rsidRDefault="00DF17E7" w:rsidP="00DF17E7">
      <w:pPr>
        <w:rPr>
          <w:rFonts w:ascii="Arial" w:hAnsi="Arial" w:cs="Arial"/>
        </w:rPr>
      </w:pPr>
    </w:p>
    <w:p w14:paraId="76873232" w14:textId="77777777" w:rsidR="00DF17E7" w:rsidRPr="00F96FA0" w:rsidRDefault="00DF17E7" w:rsidP="00DF17E7">
      <w:pPr>
        <w:rPr>
          <w:rFonts w:ascii="Arial" w:hAnsi="Arial" w:cs="Arial"/>
        </w:rPr>
      </w:pPr>
    </w:p>
    <w:p w14:paraId="3B9DA478" w14:textId="77777777" w:rsidR="00DF17E7" w:rsidRPr="006D1365" w:rsidRDefault="00DF17E7" w:rsidP="00DF17E7">
      <w:pPr>
        <w:rPr>
          <w:rFonts w:ascii="Arial" w:hAnsi="Arial" w:cs="Arial"/>
          <w:b/>
        </w:rPr>
      </w:pPr>
      <w:r w:rsidRPr="006D1365">
        <w:rPr>
          <w:rFonts w:ascii="Arial" w:hAnsi="Arial" w:cs="Arial"/>
          <w:b/>
        </w:rPr>
        <w:t>Part II – Calculating EQ Probabilities</w:t>
      </w:r>
    </w:p>
    <w:p w14:paraId="29BB769F" w14:textId="77777777" w:rsidR="00DF17E7" w:rsidRDefault="00632728" w:rsidP="00DF17E7">
      <w:pPr>
        <w:rPr>
          <w:rFonts w:ascii="Arial" w:hAnsi="Arial" w:cs="Arial"/>
        </w:rPr>
      </w:pPr>
      <w:r>
        <w:rPr>
          <w:rFonts w:ascii="Arial" w:hAnsi="Arial" w:cs="Arial"/>
          <w:noProof/>
        </w:rPr>
        <w:pict w14:anchorId="6362719C">
          <v:group id="Group 2" o:spid="_x0000_s1026" style="position:absolute;margin-left:-.5pt;margin-top:8.4pt;width:221.25pt;height:3in;z-index:251658240" coordorigin="1430,1890" coordsize="4425,43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alt="EQMachineLite" style="position:absolute;left:1430;top:1890;width:4407;height:29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XR&#10;QtzBAAAA2wAAAA8AAABkcnMvZG93bnJldi54bWxET81qg0AQvhf6DssEcilxtYIJJptQCqW9FZM8&#10;wOCOusSdFXerNk/fLRR6m4/vdw6nxfZiotEbxwqyJAVBXDttuFVwvbxtdiB8QNbYOyYF3+ThdHx8&#10;OGCp3cwVTefQihjCvkQFXQhDKaWvO7LoEzcQR65xo8UQ4dhKPeIcw20vn9O0kBYNx4YOB3rtqL6d&#10;v6yC3GRPt6UI79XnfG/6oTC23hql1qvlZQ8i0BL+xX/uDx3n5/D7SzxAHn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XRQtzBAAAA2wAAAA8AAAAAAAAAAAAAAAAAnAIAAGRy&#10;cy9kb3ducmV2LnhtbFBLBQYAAAAABAAEAPcAAACKAwAAAAA=&#10;">
              <v:imagedata r:id="rId7" o:title="EQMachineLite"/>
              <o:lock v:ext="edit" aspectratio="f"/>
            </v:shape>
            <v:shapetype id="_x0000_t202" coordsize="21600,21600" o:spt="202" path="m0,0l0,21600,21600,21600,21600,0xe">
              <v:stroke joinstyle="miter"/>
              <v:path gradientshapeok="t" o:connecttype="rect"/>
            </v:shapetype>
            <v:shape id="Text Box 4" o:spid="_x0000_s1028" type="#_x0000_t202" style="position:absolute;left:1440;top:4770;width:4415;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0RYUvwAA&#10;ANsAAAAPAAAAZHJzL2Rvd25yZXYueG1sRE9Ni8IwEL0L/ocwgjdNFXeVahRRhL2uK3gdm7EpJpPS&#10;xLbrr98sLOxtHu9zNrveWdFSEyrPCmbTDARx4XXFpYLL12myAhEiskbrmRR8U4DddjjYYK59x5/U&#10;nmMpUgiHHBWYGOtcylAYchimviZO3N03DmOCTSl1g10Kd1bOs+xdOqw4NRis6WCoeJyfTkHxeh5X&#10;h+rWdq/ldXnrjX27s1VqPOr3axCR+vgv/nN/6DR/Ab+/pAPk9g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zRFhS/AAAA2wAAAA8AAAAAAAAAAAAAAAAAlwIAAGRycy9kb3ducmV2&#10;LnhtbFBLBQYAAAAABAAEAPUAAACDAwAAAAA=&#10;" filled="f" stroked="f">
              <v:textbox inset=",7.2pt,,7.2pt">
                <w:txbxContent>
                  <w:p w14:paraId="739AD167" w14:textId="77777777" w:rsidR="001F3A70" w:rsidRPr="00852A43" w:rsidRDefault="001F3A70" w:rsidP="00DF17E7">
                    <w:pPr>
                      <w:rPr>
                        <w:rFonts w:ascii="Arial" w:hAnsi="Arial"/>
                        <w:sz w:val="22"/>
                      </w:rPr>
                    </w:pPr>
                    <w:r w:rsidRPr="00852A43">
                      <w:rPr>
                        <w:rFonts w:ascii="Arial" w:hAnsi="Arial"/>
                        <w:sz w:val="22"/>
                      </w:rPr>
                      <w:t xml:space="preserve">Figure 1. The Earthquake Machine is a mechanical model for illustrating the inputs and outputs of the earthquake </w:t>
                    </w:r>
                    <w:r>
                      <w:rPr>
                        <w:rFonts w:ascii="Arial" w:hAnsi="Arial"/>
                        <w:sz w:val="22"/>
                      </w:rPr>
                      <w:t>system.</w:t>
                    </w:r>
                  </w:p>
                </w:txbxContent>
              </v:textbox>
            </v:shape>
            <w10:wrap type="square"/>
          </v:group>
        </w:pict>
      </w:r>
      <w:r w:rsidR="00DF17E7">
        <w:rPr>
          <w:rFonts w:ascii="Arial" w:hAnsi="Arial" w:cs="Arial"/>
        </w:rPr>
        <w:t>Estimating t</w:t>
      </w:r>
      <w:r w:rsidR="00DF17E7" w:rsidRPr="00F96FA0">
        <w:rPr>
          <w:rFonts w:ascii="Arial" w:hAnsi="Arial" w:cs="Arial"/>
        </w:rPr>
        <w:t xml:space="preserve">he probability of an event is a useful way for scientists to assess the </w:t>
      </w:r>
      <w:r w:rsidR="00DF17E7">
        <w:rPr>
          <w:rFonts w:ascii="Arial" w:hAnsi="Arial" w:cs="Arial"/>
        </w:rPr>
        <w:t>likeli</w:t>
      </w:r>
      <w:r w:rsidR="00DF17E7" w:rsidRPr="00F65B43">
        <w:rPr>
          <w:rFonts w:ascii="Arial" w:hAnsi="Arial" w:cs="Arial"/>
        </w:rPr>
        <w:t>hood</w:t>
      </w:r>
      <w:r w:rsidR="00DF17E7" w:rsidRPr="00F96FA0">
        <w:rPr>
          <w:rFonts w:ascii="Arial" w:hAnsi="Arial" w:cs="Arial"/>
        </w:rPr>
        <w:t xml:space="preserve"> of a certain hazardous event.  For example, </w:t>
      </w:r>
      <w:r w:rsidR="00081182">
        <w:rPr>
          <w:rFonts w:ascii="Arial" w:hAnsi="Arial" w:cs="Arial"/>
        </w:rPr>
        <w:t xml:space="preserve">in your “role” as an emergency manager or city planner, </w:t>
      </w:r>
      <w:r w:rsidR="00DF17E7" w:rsidRPr="00F96FA0">
        <w:rPr>
          <w:rFonts w:ascii="Arial" w:hAnsi="Arial" w:cs="Arial"/>
        </w:rPr>
        <w:t xml:space="preserve">it </w:t>
      </w:r>
      <w:r w:rsidR="00081182">
        <w:rPr>
          <w:rFonts w:ascii="Arial" w:hAnsi="Arial" w:cs="Arial"/>
        </w:rPr>
        <w:t xml:space="preserve">would be </w:t>
      </w:r>
      <w:r w:rsidR="00DF17E7" w:rsidRPr="00F96FA0">
        <w:rPr>
          <w:rFonts w:ascii="Arial" w:hAnsi="Arial" w:cs="Arial"/>
        </w:rPr>
        <w:t xml:space="preserve">useful to know the probability of an earthquake occurring in a particular location so that appropriate building codes </w:t>
      </w:r>
      <w:r w:rsidR="00DF17E7">
        <w:rPr>
          <w:rFonts w:ascii="Arial" w:hAnsi="Arial" w:cs="Arial"/>
        </w:rPr>
        <w:t>can be developed</w:t>
      </w:r>
      <w:r w:rsidR="00DF17E7" w:rsidRPr="00F96FA0">
        <w:rPr>
          <w:rFonts w:ascii="Arial" w:hAnsi="Arial" w:cs="Arial"/>
        </w:rPr>
        <w:t>.</w:t>
      </w:r>
      <w:r w:rsidR="00DF17E7">
        <w:rPr>
          <w:rFonts w:ascii="Arial" w:hAnsi="Arial" w:cs="Arial"/>
        </w:rPr>
        <w:t xml:space="preserve"> To help you </w:t>
      </w:r>
      <w:r w:rsidR="00DF17E7" w:rsidRPr="00145BE1">
        <w:rPr>
          <w:rFonts w:ascii="Arial" w:hAnsi="Arial" w:cs="Arial"/>
        </w:rPr>
        <w:t>understand</w:t>
      </w:r>
      <w:r w:rsidR="00DF17E7">
        <w:rPr>
          <w:rFonts w:ascii="Arial" w:hAnsi="Arial" w:cs="Arial"/>
        </w:rPr>
        <w:t xml:space="preserve"> how </w:t>
      </w:r>
      <w:r w:rsidR="00081182">
        <w:rPr>
          <w:rFonts w:ascii="Arial" w:hAnsi="Arial" w:cs="Arial"/>
        </w:rPr>
        <w:t>one would create such estimates</w:t>
      </w:r>
      <w:r w:rsidR="00DF17E7">
        <w:rPr>
          <w:rFonts w:ascii="Arial" w:hAnsi="Arial" w:cs="Arial"/>
        </w:rPr>
        <w:t>, we will use a physical model (Figure 1) to represent a fault system and determine the probability of various size</w:t>
      </w:r>
      <w:r w:rsidR="00B34E1B">
        <w:rPr>
          <w:rFonts w:ascii="Arial" w:hAnsi="Arial" w:cs="Arial"/>
        </w:rPr>
        <w:t>s</w:t>
      </w:r>
      <w:r w:rsidR="00DF17E7">
        <w:rPr>
          <w:rFonts w:ascii="Arial" w:hAnsi="Arial" w:cs="Arial"/>
        </w:rPr>
        <w:t xml:space="preserve"> of events occurring in the model.  </w:t>
      </w:r>
    </w:p>
    <w:p w14:paraId="17C2823D" w14:textId="77777777" w:rsidR="00DF17E7" w:rsidRDefault="00DF17E7" w:rsidP="00DF17E7">
      <w:pPr>
        <w:rPr>
          <w:rFonts w:ascii="Arial" w:hAnsi="Arial" w:cs="Arial"/>
        </w:rPr>
      </w:pPr>
    </w:p>
    <w:p w14:paraId="1C0B14C9" w14:textId="77777777" w:rsidR="00DF17E7" w:rsidRDefault="00DF17E7" w:rsidP="00DF17E7">
      <w:pPr>
        <w:pStyle w:val="NormalWeb"/>
        <w:spacing w:before="2" w:after="2"/>
        <w:rPr>
          <w:rFonts w:ascii="Arial" w:hAnsi="Arial"/>
          <w:sz w:val="24"/>
        </w:rPr>
      </w:pPr>
      <w:r w:rsidRPr="00145BE1">
        <w:rPr>
          <w:rFonts w:ascii="Arial" w:hAnsi="Arial"/>
          <w:sz w:val="24"/>
        </w:rPr>
        <w:t>First, let</w:t>
      </w:r>
      <w:r>
        <w:rPr>
          <w:rFonts w:ascii="Arial" w:hAnsi="Arial"/>
          <w:sz w:val="24"/>
        </w:rPr>
        <w:t>’</w:t>
      </w:r>
      <w:r w:rsidRPr="00145BE1">
        <w:rPr>
          <w:rFonts w:ascii="Arial" w:hAnsi="Arial"/>
          <w:sz w:val="24"/>
        </w:rPr>
        <w:t xml:space="preserve">s get oriented with the model. </w:t>
      </w:r>
      <w:r>
        <w:rPr>
          <w:rFonts w:ascii="Arial" w:hAnsi="Arial"/>
          <w:sz w:val="24"/>
        </w:rPr>
        <w:t xml:space="preserve">Play with the model by slowly pulling on the measuring tape attached to the rubber band, which is attached to the block. </w:t>
      </w:r>
    </w:p>
    <w:p w14:paraId="70292674" w14:textId="77777777" w:rsidR="00DF17E7" w:rsidRDefault="00DF17E7" w:rsidP="00DF17E7">
      <w:pPr>
        <w:pStyle w:val="NormalWeb"/>
        <w:spacing w:before="2" w:after="2"/>
        <w:rPr>
          <w:rFonts w:ascii="Arial" w:hAnsi="Arial"/>
          <w:sz w:val="24"/>
        </w:rPr>
      </w:pPr>
    </w:p>
    <w:p w14:paraId="75B51C42" w14:textId="77777777" w:rsidR="00DF17E7" w:rsidRPr="00F37FC9" w:rsidRDefault="00DF17E7" w:rsidP="00335D0A">
      <w:pPr>
        <w:pStyle w:val="NormalWeb"/>
        <w:spacing w:before="2" w:after="2"/>
        <w:ind w:left="360" w:hanging="360"/>
        <w:rPr>
          <w:rFonts w:ascii="Arial" w:hAnsi="Arial"/>
          <w:i/>
          <w:sz w:val="24"/>
        </w:rPr>
      </w:pPr>
      <w:r w:rsidRPr="00F37FC9">
        <w:rPr>
          <w:rFonts w:ascii="Arial" w:hAnsi="Arial"/>
          <w:i/>
          <w:sz w:val="24"/>
        </w:rPr>
        <w:t>1) Which of the following statements best describes what you see occurring as you slowly pull the measuring tape?</w:t>
      </w:r>
    </w:p>
    <w:p w14:paraId="400A1460" w14:textId="77777777" w:rsidR="00DF17E7" w:rsidRDefault="00DF17E7" w:rsidP="00335D0A">
      <w:pPr>
        <w:pStyle w:val="NormalWeb"/>
        <w:spacing w:before="2" w:after="2"/>
        <w:ind w:left="990" w:hanging="360"/>
        <w:rPr>
          <w:rFonts w:ascii="Arial" w:hAnsi="Arial"/>
          <w:sz w:val="24"/>
        </w:rPr>
      </w:pPr>
      <w:r>
        <w:rPr>
          <w:rFonts w:ascii="Arial" w:hAnsi="Arial"/>
          <w:sz w:val="24"/>
        </w:rPr>
        <w:t xml:space="preserve">a) As the measuring tape is pulled, the block moves forward an equal amount. </w:t>
      </w:r>
    </w:p>
    <w:p w14:paraId="5DBC7F37" w14:textId="77777777" w:rsidR="00DF17E7" w:rsidRDefault="00DF17E7" w:rsidP="00335D0A">
      <w:pPr>
        <w:pStyle w:val="NormalWeb"/>
        <w:spacing w:before="2" w:after="2"/>
        <w:ind w:left="990" w:hanging="360"/>
        <w:rPr>
          <w:rFonts w:ascii="Arial" w:hAnsi="Arial"/>
          <w:sz w:val="24"/>
        </w:rPr>
      </w:pPr>
      <w:r>
        <w:rPr>
          <w:rFonts w:ascii="Arial" w:hAnsi="Arial"/>
          <w:sz w:val="24"/>
        </w:rPr>
        <w:lastRenderedPageBreak/>
        <w:t>b) As the measuring tape is pulled, energy is stored in the rubber band until suddenly the stored energy is released when the block lurches forward.</w:t>
      </w:r>
    </w:p>
    <w:p w14:paraId="236940BE" w14:textId="77777777" w:rsidR="00DF17E7" w:rsidRDefault="00DF17E7" w:rsidP="00DF17E7">
      <w:pPr>
        <w:pStyle w:val="NormalWeb"/>
        <w:spacing w:before="2" w:after="2"/>
        <w:rPr>
          <w:rFonts w:ascii="Arial" w:hAnsi="Arial"/>
          <w:sz w:val="24"/>
        </w:rPr>
      </w:pPr>
    </w:p>
    <w:p w14:paraId="17E571BF" w14:textId="77777777" w:rsidR="00DF17E7" w:rsidRPr="000C5B75" w:rsidRDefault="00DF17E7" w:rsidP="00DF17E7">
      <w:pPr>
        <w:pStyle w:val="NormalWeb"/>
        <w:spacing w:before="2" w:after="2"/>
        <w:rPr>
          <w:rFonts w:ascii="Arial" w:hAnsi="Arial"/>
          <w:sz w:val="24"/>
          <w:szCs w:val="22"/>
        </w:rPr>
      </w:pPr>
      <w:r w:rsidRPr="00047A44">
        <w:rPr>
          <w:rFonts w:ascii="Arial" w:hAnsi="Arial"/>
          <w:sz w:val="24"/>
        </w:rPr>
        <w:t xml:space="preserve">This model is useful because the behavior you observed is similar to the way we believe faults behave in Earth. </w:t>
      </w:r>
      <w:r w:rsidRPr="00047A44">
        <w:rPr>
          <w:rFonts w:ascii="Arial" w:hAnsi="Arial" w:cs="Arial"/>
          <w:sz w:val="24"/>
        </w:rPr>
        <w:t xml:space="preserve"> </w:t>
      </w:r>
      <w:r w:rsidRPr="00047A44">
        <w:rPr>
          <w:rFonts w:ascii="Arial" w:hAnsi="Arial"/>
          <w:sz w:val="24"/>
          <w:szCs w:val="22"/>
        </w:rPr>
        <w:t xml:space="preserve">The model’s wooden block, rubber band, measuring tape and sandpaper base all represent </w:t>
      </w:r>
      <w:r w:rsidR="001B7020">
        <w:rPr>
          <w:rFonts w:ascii="Arial" w:hAnsi="Arial"/>
          <w:sz w:val="24"/>
          <w:szCs w:val="22"/>
        </w:rPr>
        <w:t xml:space="preserve">components of </w:t>
      </w:r>
      <w:r w:rsidRPr="00047A44">
        <w:rPr>
          <w:rFonts w:ascii="Arial" w:hAnsi="Arial"/>
          <w:sz w:val="24"/>
          <w:szCs w:val="22"/>
        </w:rPr>
        <w:t xml:space="preserve">an active fault section.  Your pull on the </w:t>
      </w:r>
      <w:r w:rsidRPr="00AF79CD">
        <w:rPr>
          <w:rFonts w:ascii="Arial" w:hAnsi="Arial"/>
          <w:sz w:val="24"/>
          <w:szCs w:val="22"/>
        </w:rPr>
        <w:t>measuring tape and rubber band attached to the block is analogous to slow, continuous plate motions. For example, this might represent the downward pull of a subducting slab of lithospheric plate, which is continuously adding tension to the system. The rubber band represents the elastic properties of the surrounding rocks, storing potential energy as they are deformed (</w:t>
      </w:r>
      <w:r w:rsidRPr="00AF79CD">
        <w:rPr>
          <w:rFonts w:ascii="Arial" w:hAnsi="Arial"/>
          <w:i/>
          <w:sz w:val="24"/>
          <w:szCs w:val="22"/>
        </w:rPr>
        <w:t xml:space="preserve">yes, rocks </w:t>
      </w:r>
      <w:r>
        <w:rPr>
          <w:rFonts w:ascii="Arial" w:hAnsi="Arial"/>
          <w:i/>
          <w:sz w:val="24"/>
          <w:szCs w:val="22"/>
        </w:rPr>
        <w:t>can</w:t>
      </w:r>
      <w:r w:rsidRPr="00AF79CD">
        <w:rPr>
          <w:rFonts w:ascii="Arial" w:hAnsi="Arial"/>
          <w:i/>
          <w:sz w:val="24"/>
          <w:szCs w:val="22"/>
        </w:rPr>
        <w:t xml:space="preserve"> bend elastically!</w:t>
      </w:r>
      <w:r w:rsidRPr="00AF79CD">
        <w:rPr>
          <w:rFonts w:ascii="Arial" w:hAnsi="Arial"/>
          <w:sz w:val="24"/>
          <w:szCs w:val="22"/>
        </w:rPr>
        <w:t xml:space="preserve">). </w:t>
      </w:r>
      <w:r w:rsidRPr="00AF79CD">
        <w:rPr>
          <w:rFonts w:ascii="Arial" w:eastAsia="Times New Roman" w:hAnsi="Arial"/>
          <w:sz w:val="24"/>
        </w:rPr>
        <w:t xml:space="preserve">The sandpaper represents the contact between the sides of the fault. </w:t>
      </w:r>
      <w:r w:rsidRPr="00AF79CD">
        <w:rPr>
          <w:rFonts w:ascii="Arial" w:hAnsi="Arial"/>
          <w:sz w:val="24"/>
          <w:szCs w:val="22"/>
        </w:rPr>
        <w:t xml:space="preserve">When the frictional forces between the block and sandpaper are overcome, the block lurches forward, representing ground motion during an earthquake. </w:t>
      </w:r>
      <w:r w:rsidRPr="008F601E">
        <w:rPr>
          <w:rFonts w:ascii="Arial" w:hAnsi="Arial"/>
          <w:sz w:val="24"/>
          <w:szCs w:val="22"/>
        </w:rPr>
        <w:t xml:space="preserve">The description of this entire process (that is, the slow accumulation of strain energy in elastic material, followed by the released in a sudden slip event) is known as </w:t>
      </w:r>
      <w:r w:rsidRPr="008F601E">
        <w:rPr>
          <w:rFonts w:ascii="Arial" w:hAnsi="Arial"/>
          <w:i/>
          <w:iCs/>
          <w:sz w:val="24"/>
          <w:szCs w:val="22"/>
        </w:rPr>
        <w:t xml:space="preserve">elastic rebound theory. </w:t>
      </w:r>
      <w:r>
        <w:rPr>
          <w:rFonts w:ascii="Arial" w:hAnsi="Arial"/>
          <w:iCs/>
          <w:sz w:val="24"/>
          <w:szCs w:val="22"/>
        </w:rPr>
        <w:t xml:space="preserve">In this model, the amount of slip is dependent on the amount of energy released. This is analogous to the magnitude of an earthquake because the size of the block is constant for each event. For example, the larger the slip of the block, the larger the magnitude of that event. </w:t>
      </w:r>
    </w:p>
    <w:p w14:paraId="5849731E" w14:textId="77777777" w:rsidR="00DF17E7" w:rsidRDefault="00DF17E7" w:rsidP="00DF17E7">
      <w:pPr>
        <w:pStyle w:val="NormalWeb"/>
        <w:spacing w:before="2" w:after="2"/>
        <w:rPr>
          <w:rFonts w:ascii="Arial" w:hAnsi="Arial"/>
          <w:sz w:val="24"/>
          <w:szCs w:val="22"/>
        </w:rPr>
      </w:pPr>
    </w:p>
    <w:p w14:paraId="14D231B9" w14:textId="77777777" w:rsidR="00DF17E7" w:rsidRDefault="00DF17E7" w:rsidP="00DF17E7">
      <w:pPr>
        <w:pStyle w:val="NormalWeb"/>
        <w:spacing w:before="2" w:after="2"/>
        <w:rPr>
          <w:rFonts w:ascii="Arial" w:hAnsi="Arial"/>
          <w:sz w:val="24"/>
        </w:rPr>
      </w:pPr>
      <w:r w:rsidRPr="00047A44">
        <w:rPr>
          <w:rFonts w:ascii="Arial" w:hAnsi="Arial"/>
          <w:iCs/>
          <w:sz w:val="24"/>
        </w:rPr>
        <w:t>While this model is useful to visualize the earthquake system, it</w:t>
      </w:r>
      <w:r w:rsidRPr="00047A44">
        <w:rPr>
          <w:rFonts w:ascii="Arial" w:hAnsi="Arial"/>
          <w:sz w:val="24"/>
        </w:rPr>
        <w:t xml:space="preserve"> is important to note that it is ultimately a simplification of a complex Earth system. </w:t>
      </w:r>
    </w:p>
    <w:p w14:paraId="5ECA484B" w14:textId="77777777" w:rsidR="00DF17E7" w:rsidRDefault="00DF17E7" w:rsidP="00DF17E7">
      <w:pPr>
        <w:pStyle w:val="NormalWeb"/>
        <w:spacing w:before="2" w:after="2"/>
        <w:rPr>
          <w:rFonts w:ascii="Arial" w:hAnsi="Arial"/>
          <w:sz w:val="24"/>
        </w:rPr>
      </w:pPr>
    </w:p>
    <w:p w14:paraId="11444708" w14:textId="77777777" w:rsidR="00DF17E7" w:rsidRDefault="00DF17E7" w:rsidP="00DF17E7"/>
    <w:p w14:paraId="0365B2F6" w14:textId="77777777" w:rsidR="00DF17E7" w:rsidRPr="00F37FC9" w:rsidRDefault="00FE1706" w:rsidP="00335D0A">
      <w:pPr>
        <w:ind w:left="360" w:hanging="360"/>
        <w:rPr>
          <w:rFonts w:ascii="Arial" w:hAnsi="Arial"/>
          <w:i/>
        </w:rPr>
      </w:pPr>
      <w:r w:rsidRPr="00F37FC9">
        <w:rPr>
          <w:rFonts w:ascii="Arial" w:hAnsi="Arial"/>
          <w:i/>
        </w:rPr>
        <w:t>2</w:t>
      </w:r>
      <w:r w:rsidR="00DF17E7" w:rsidRPr="00F37FC9">
        <w:rPr>
          <w:rFonts w:ascii="Arial" w:hAnsi="Arial"/>
          <w:i/>
        </w:rPr>
        <w:t xml:space="preserve">) Draw a line from the behavior of the EQ Machine on the left to match it with the corresponding behaviors of Earth on the right. </w:t>
      </w:r>
    </w:p>
    <w:p w14:paraId="6F8F2B8E" w14:textId="77777777" w:rsidR="00DF17E7" w:rsidRPr="00985490" w:rsidRDefault="00DF17E7" w:rsidP="00DF17E7">
      <w:pPr>
        <w:rPr>
          <w:rFonts w:ascii="Arial" w:hAnsi="Arial"/>
        </w:rPr>
      </w:pPr>
    </w:p>
    <w:tbl>
      <w:tblPr>
        <w:tblStyle w:val="TableGrid"/>
        <w:tblW w:w="0" w:type="auto"/>
        <w:tblLook w:val="00A0" w:firstRow="1" w:lastRow="0" w:firstColumn="1" w:lastColumn="0" w:noHBand="0" w:noVBand="0"/>
      </w:tblPr>
      <w:tblGrid>
        <w:gridCol w:w="3688"/>
        <w:gridCol w:w="1385"/>
        <w:gridCol w:w="3783"/>
      </w:tblGrid>
      <w:tr w:rsidR="00DF17E7" w:rsidRPr="00985490" w14:paraId="705175B2" w14:textId="77777777">
        <w:tc>
          <w:tcPr>
            <w:tcW w:w="3978" w:type="dxa"/>
            <w:tcBorders>
              <w:top w:val="nil"/>
              <w:left w:val="nil"/>
              <w:bottom w:val="single" w:sz="4" w:space="0" w:color="auto"/>
              <w:right w:val="nil"/>
            </w:tcBorders>
          </w:tcPr>
          <w:p w14:paraId="6286DC85" w14:textId="77777777" w:rsidR="00DF17E7" w:rsidRPr="00985490" w:rsidRDefault="00DF17E7" w:rsidP="00DF17E7">
            <w:pPr>
              <w:rPr>
                <w:rFonts w:ascii="Arial" w:hAnsi="Arial"/>
              </w:rPr>
            </w:pPr>
            <w:r w:rsidRPr="00985490">
              <w:rPr>
                <w:rFonts w:ascii="Arial" w:hAnsi="Arial"/>
              </w:rPr>
              <w:t>Model Behavior</w:t>
            </w:r>
          </w:p>
        </w:tc>
        <w:tc>
          <w:tcPr>
            <w:tcW w:w="1530" w:type="dxa"/>
            <w:tcBorders>
              <w:top w:val="nil"/>
              <w:left w:val="nil"/>
              <w:bottom w:val="nil"/>
              <w:right w:val="nil"/>
            </w:tcBorders>
          </w:tcPr>
          <w:p w14:paraId="6AC6D6EB" w14:textId="77777777" w:rsidR="00DF17E7" w:rsidRPr="00985490" w:rsidRDefault="00DF17E7" w:rsidP="00DF17E7">
            <w:pPr>
              <w:rPr>
                <w:rFonts w:ascii="Arial" w:hAnsi="Arial"/>
              </w:rPr>
            </w:pPr>
          </w:p>
        </w:tc>
        <w:tc>
          <w:tcPr>
            <w:tcW w:w="4068" w:type="dxa"/>
            <w:tcBorders>
              <w:top w:val="nil"/>
              <w:left w:val="nil"/>
              <w:bottom w:val="single" w:sz="4" w:space="0" w:color="auto"/>
              <w:right w:val="nil"/>
            </w:tcBorders>
          </w:tcPr>
          <w:p w14:paraId="692FF832" w14:textId="77777777" w:rsidR="00DF17E7" w:rsidRPr="00985490" w:rsidRDefault="00DF17E7" w:rsidP="00DF17E7">
            <w:pPr>
              <w:rPr>
                <w:rFonts w:ascii="Arial" w:hAnsi="Arial"/>
              </w:rPr>
            </w:pPr>
            <w:r w:rsidRPr="00985490">
              <w:rPr>
                <w:rFonts w:ascii="Arial" w:hAnsi="Arial"/>
              </w:rPr>
              <w:t>Earth Behavior</w:t>
            </w:r>
          </w:p>
        </w:tc>
      </w:tr>
      <w:tr w:rsidR="00DF17E7" w:rsidRPr="00985490" w14:paraId="0FCBC679" w14:textId="77777777">
        <w:tc>
          <w:tcPr>
            <w:tcW w:w="3978" w:type="dxa"/>
            <w:tcBorders>
              <w:top w:val="single" w:sz="4" w:space="0" w:color="auto"/>
              <w:left w:val="nil"/>
              <w:bottom w:val="nil"/>
              <w:right w:val="nil"/>
            </w:tcBorders>
          </w:tcPr>
          <w:p w14:paraId="001D1E36" w14:textId="77777777" w:rsidR="00DF17E7" w:rsidRPr="00985490" w:rsidRDefault="00DF17E7" w:rsidP="00DF17E7">
            <w:pPr>
              <w:rPr>
                <w:rFonts w:ascii="Arial" w:hAnsi="Arial"/>
              </w:rPr>
            </w:pPr>
            <w:r w:rsidRPr="00985490">
              <w:rPr>
                <w:rFonts w:ascii="Arial" w:hAnsi="Arial"/>
              </w:rPr>
              <w:t>Pull on measuring tape</w:t>
            </w:r>
          </w:p>
          <w:p w14:paraId="781CAA7F" w14:textId="77777777" w:rsidR="00DF17E7" w:rsidRPr="00985490" w:rsidRDefault="00DF17E7" w:rsidP="00DF17E7">
            <w:pPr>
              <w:rPr>
                <w:rFonts w:ascii="Arial" w:hAnsi="Arial"/>
              </w:rPr>
            </w:pPr>
          </w:p>
        </w:tc>
        <w:tc>
          <w:tcPr>
            <w:tcW w:w="1530" w:type="dxa"/>
            <w:tcBorders>
              <w:top w:val="nil"/>
              <w:left w:val="nil"/>
              <w:bottom w:val="nil"/>
              <w:right w:val="nil"/>
            </w:tcBorders>
          </w:tcPr>
          <w:p w14:paraId="7EC5C2C5" w14:textId="77777777" w:rsidR="00DF17E7" w:rsidRPr="00985490" w:rsidRDefault="00DF17E7" w:rsidP="00DF17E7">
            <w:pPr>
              <w:rPr>
                <w:rFonts w:ascii="Arial" w:hAnsi="Arial"/>
              </w:rPr>
            </w:pPr>
          </w:p>
        </w:tc>
        <w:tc>
          <w:tcPr>
            <w:tcW w:w="4068" w:type="dxa"/>
            <w:tcBorders>
              <w:top w:val="single" w:sz="4" w:space="0" w:color="auto"/>
              <w:left w:val="nil"/>
              <w:bottom w:val="nil"/>
              <w:right w:val="nil"/>
            </w:tcBorders>
          </w:tcPr>
          <w:p w14:paraId="03CDF8BB" w14:textId="77777777" w:rsidR="00DF17E7" w:rsidRPr="00985490" w:rsidRDefault="00DF17E7" w:rsidP="00DF17E7">
            <w:pPr>
              <w:rPr>
                <w:rFonts w:ascii="Arial" w:hAnsi="Arial"/>
              </w:rPr>
            </w:pPr>
            <w:r w:rsidRPr="00985490">
              <w:rPr>
                <w:rFonts w:ascii="Arial" w:hAnsi="Arial"/>
              </w:rPr>
              <w:t>Storing of energy elastically in rocks</w:t>
            </w:r>
          </w:p>
        </w:tc>
      </w:tr>
      <w:tr w:rsidR="00DF17E7" w:rsidRPr="00985490" w14:paraId="5EE1C6DF" w14:textId="77777777">
        <w:tc>
          <w:tcPr>
            <w:tcW w:w="3978" w:type="dxa"/>
            <w:tcBorders>
              <w:top w:val="nil"/>
              <w:left w:val="nil"/>
              <w:bottom w:val="nil"/>
              <w:right w:val="nil"/>
            </w:tcBorders>
          </w:tcPr>
          <w:p w14:paraId="1789CDB3" w14:textId="77777777" w:rsidR="00DF17E7" w:rsidRPr="00985490" w:rsidRDefault="00DF17E7" w:rsidP="00DF17E7">
            <w:pPr>
              <w:rPr>
                <w:rFonts w:ascii="Arial" w:hAnsi="Arial"/>
              </w:rPr>
            </w:pPr>
            <w:r w:rsidRPr="00985490">
              <w:rPr>
                <w:rFonts w:ascii="Arial" w:hAnsi="Arial"/>
              </w:rPr>
              <w:t>Friction between sandpaper and wooden block</w:t>
            </w:r>
          </w:p>
          <w:p w14:paraId="1CA51948" w14:textId="77777777" w:rsidR="00DF17E7" w:rsidRPr="00985490" w:rsidRDefault="00DF17E7" w:rsidP="00DF17E7">
            <w:pPr>
              <w:rPr>
                <w:rFonts w:ascii="Arial" w:hAnsi="Arial"/>
              </w:rPr>
            </w:pPr>
          </w:p>
        </w:tc>
        <w:tc>
          <w:tcPr>
            <w:tcW w:w="1530" w:type="dxa"/>
            <w:tcBorders>
              <w:top w:val="nil"/>
              <w:left w:val="nil"/>
              <w:bottom w:val="nil"/>
              <w:right w:val="nil"/>
            </w:tcBorders>
          </w:tcPr>
          <w:p w14:paraId="04C79D0D" w14:textId="77777777" w:rsidR="00DF17E7" w:rsidRPr="00985490" w:rsidRDefault="00DF17E7" w:rsidP="00DF17E7">
            <w:pPr>
              <w:rPr>
                <w:rFonts w:ascii="Arial" w:hAnsi="Arial"/>
              </w:rPr>
            </w:pPr>
          </w:p>
        </w:tc>
        <w:tc>
          <w:tcPr>
            <w:tcW w:w="4068" w:type="dxa"/>
            <w:tcBorders>
              <w:top w:val="nil"/>
              <w:left w:val="nil"/>
              <w:bottom w:val="nil"/>
              <w:right w:val="nil"/>
            </w:tcBorders>
          </w:tcPr>
          <w:p w14:paraId="78E0B08B" w14:textId="77777777" w:rsidR="00DF17E7" w:rsidRPr="00985490" w:rsidRDefault="00DF17E7" w:rsidP="00DF17E7">
            <w:pPr>
              <w:rPr>
                <w:rFonts w:ascii="Arial" w:hAnsi="Arial"/>
              </w:rPr>
            </w:pPr>
            <w:r>
              <w:rPr>
                <w:rFonts w:ascii="Arial" w:hAnsi="Arial"/>
              </w:rPr>
              <w:t>Fault slip that creates an e</w:t>
            </w:r>
            <w:r w:rsidRPr="00985490">
              <w:rPr>
                <w:rFonts w:ascii="Arial" w:hAnsi="Arial"/>
              </w:rPr>
              <w:t>arthquake</w:t>
            </w:r>
          </w:p>
        </w:tc>
      </w:tr>
      <w:tr w:rsidR="00DF17E7" w:rsidRPr="00985490" w14:paraId="59121701" w14:textId="77777777">
        <w:tc>
          <w:tcPr>
            <w:tcW w:w="3978" w:type="dxa"/>
            <w:tcBorders>
              <w:top w:val="nil"/>
              <w:left w:val="nil"/>
              <w:bottom w:val="nil"/>
              <w:right w:val="nil"/>
            </w:tcBorders>
          </w:tcPr>
          <w:p w14:paraId="169734F4" w14:textId="77777777" w:rsidR="00DF17E7" w:rsidRPr="00985490" w:rsidRDefault="00DF17E7" w:rsidP="00DF17E7">
            <w:pPr>
              <w:rPr>
                <w:rFonts w:ascii="Arial" w:hAnsi="Arial"/>
              </w:rPr>
            </w:pPr>
            <w:r w:rsidRPr="00985490">
              <w:rPr>
                <w:rFonts w:ascii="Arial" w:hAnsi="Arial"/>
              </w:rPr>
              <w:t>Stretching of the rubber band</w:t>
            </w:r>
          </w:p>
          <w:p w14:paraId="41D7233F" w14:textId="77777777" w:rsidR="00DF17E7" w:rsidRPr="00985490" w:rsidRDefault="00DF17E7" w:rsidP="00DF17E7">
            <w:pPr>
              <w:rPr>
                <w:rFonts w:ascii="Arial" w:hAnsi="Arial"/>
              </w:rPr>
            </w:pPr>
          </w:p>
        </w:tc>
        <w:tc>
          <w:tcPr>
            <w:tcW w:w="1530" w:type="dxa"/>
            <w:tcBorders>
              <w:top w:val="nil"/>
              <w:left w:val="nil"/>
              <w:bottom w:val="nil"/>
              <w:right w:val="nil"/>
            </w:tcBorders>
          </w:tcPr>
          <w:p w14:paraId="757000F9" w14:textId="77777777" w:rsidR="00DF17E7" w:rsidRPr="00985490" w:rsidRDefault="00DF17E7" w:rsidP="00DF17E7">
            <w:pPr>
              <w:rPr>
                <w:rFonts w:ascii="Arial" w:hAnsi="Arial"/>
              </w:rPr>
            </w:pPr>
          </w:p>
        </w:tc>
        <w:tc>
          <w:tcPr>
            <w:tcW w:w="4068" w:type="dxa"/>
            <w:tcBorders>
              <w:top w:val="nil"/>
              <w:left w:val="nil"/>
              <w:bottom w:val="nil"/>
              <w:right w:val="nil"/>
            </w:tcBorders>
          </w:tcPr>
          <w:p w14:paraId="64E24F89" w14:textId="77777777" w:rsidR="00DF17E7" w:rsidRPr="00985490" w:rsidRDefault="00DF17E7" w:rsidP="00DF17E7">
            <w:pPr>
              <w:rPr>
                <w:rFonts w:ascii="Arial" w:hAnsi="Arial"/>
              </w:rPr>
            </w:pPr>
            <w:r w:rsidRPr="00985490">
              <w:rPr>
                <w:rFonts w:ascii="Arial" w:hAnsi="Arial"/>
              </w:rPr>
              <w:t>Continuous, slow plate motions</w:t>
            </w:r>
          </w:p>
        </w:tc>
      </w:tr>
      <w:tr w:rsidR="00DF17E7" w:rsidRPr="00985490" w14:paraId="73FCD1DD" w14:textId="77777777">
        <w:tc>
          <w:tcPr>
            <w:tcW w:w="3978" w:type="dxa"/>
            <w:tcBorders>
              <w:top w:val="nil"/>
              <w:left w:val="nil"/>
              <w:bottom w:val="nil"/>
              <w:right w:val="nil"/>
            </w:tcBorders>
          </w:tcPr>
          <w:p w14:paraId="26097235" w14:textId="77777777" w:rsidR="00DF17E7" w:rsidRPr="00985490" w:rsidRDefault="00DF17E7" w:rsidP="00DF17E7">
            <w:pPr>
              <w:rPr>
                <w:rFonts w:ascii="Arial" w:hAnsi="Arial"/>
              </w:rPr>
            </w:pPr>
            <w:r w:rsidRPr="00985490">
              <w:rPr>
                <w:rFonts w:ascii="Arial" w:hAnsi="Arial"/>
              </w:rPr>
              <w:t>Sudden slip of block</w:t>
            </w:r>
          </w:p>
        </w:tc>
        <w:tc>
          <w:tcPr>
            <w:tcW w:w="1530" w:type="dxa"/>
            <w:tcBorders>
              <w:top w:val="nil"/>
              <w:left w:val="nil"/>
              <w:bottom w:val="nil"/>
              <w:right w:val="nil"/>
            </w:tcBorders>
          </w:tcPr>
          <w:p w14:paraId="536F23DC" w14:textId="77777777" w:rsidR="00DF17E7" w:rsidRPr="00985490" w:rsidRDefault="00DF17E7" w:rsidP="00DF17E7">
            <w:pPr>
              <w:rPr>
                <w:rFonts w:ascii="Arial" w:eastAsia="Times New Roman" w:hAnsi="Arial"/>
              </w:rPr>
            </w:pPr>
          </w:p>
        </w:tc>
        <w:tc>
          <w:tcPr>
            <w:tcW w:w="4068" w:type="dxa"/>
            <w:tcBorders>
              <w:top w:val="nil"/>
              <w:left w:val="nil"/>
              <w:bottom w:val="nil"/>
              <w:right w:val="nil"/>
            </w:tcBorders>
          </w:tcPr>
          <w:p w14:paraId="69BF8922" w14:textId="77777777" w:rsidR="00DF17E7" w:rsidRPr="00985490" w:rsidRDefault="00DF17E7" w:rsidP="00DF17E7">
            <w:pPr>
              <w:rPr>
                <w:rFonts w:ascii="Arial" w:eastAsia="Times New Roman" w:hAnsi="Arial"/>
              </w:rPr>
            </w:pPr>
            <w:r w:rsidRPr="00985490">
              <w:rPr>
                <w:rFonts w:ascii="Arial" w:eastAsia="Times New Roman" w:hAnsi="Arial"/>
              </w:rPr>
              <w:t>Contact between the sides of the fault</w:t>
            </w:r>
          </w:p>
        </w:tc>
      </w:tr>
    </w:tbl>
    <w:p w14:paraId="450BF66F" w14:textId="77777777" w:rsidR="00DF17E7" w:rsidRDefault="00DF17E7" w:rsidP="00DF17E7"/>
    <w:p w14:paraId="76F9D092" w14:textId="77777777" w:rsidR="00FE1706" w:rsidRDefault="00FE1706" w:rsidP="00FE1706">
      <w:pPr>
        <w:pStyle w:val="NormalWeb"/>
        <w:spacing w:before="2" w:after="2"/>
        <w:rPr>
          <w:rFonts w:ascii="Arial" w:hAnsi="Arial"/>
          <w:sz w:val="24"/>
        </w:rPr>
      </w:pPr>
    </w:p>
    <w:p w14:paraId="3EC9BD4B" w14:textId="77777777" w:rsidR="00335D0A" w:rsidRDefault="00335D0A">
      <w:pPr>
        <w:rPr>
          <w:rFonts w:ascii="Arial" w:hAnsi="Arial" w:cs="Times New Roman"/>
          <w:i/>
          <w:szCs w:val="20"/>
        </w:rPr>
      </w:pPr>
      <w:r>
        <w:rPr>
          <w:rFonts w:ascii="Arial" w:hAnsi="Arial"/>
          <w:i/>
        </w:rPr>
        <w:br w:type="page"/>
      </w:r>
    </w:p>
    <w:p w14:paraId="68C35F7B" w14:textId="1D82D247" w:rsidR="00FE1706" w:rsidRPr="00F37FC9" w:rsidRDefault="00FE1706" w:rsidP="00FE1706">
      <w:pPr>
        <w:pStyle w:val="NormalWeb"/>
        <w:spacing w:before="2" w:after="2"/>
        <w:rPr>
          <w:rFonts w:ascii="Arial" w:hAnsi="Arial"/>
          <w:i/>
          <w:sz w:val="24"/>
        </w:rPr>
      </w:pPr>
      <w:r w:rsidRPr="00F37FC9">
        <w:rPr>
          <w:rFonts w:ascii="Arial" w:hAnsi="Arial"/>
          <w:i/>
          <w:sz w:val="24"/>
        </w:rPr>
        <w:lastRenderedPageBreak/>
        <w:t>3) Make a list of how the model is unlike the real earth.</w:t>
      </w:r>
    </w:p>
    <w:p w14:paraId="2A32E7FF" w14:textId="77777777" w:rsidR="00FE1706" w:rsidRDefault="00FE1706" w:rsidP="00FE1706">
      <w:pPr>
        <w:pStyle w:val="NormalWeb"/>
        <w:spacing w:before="2" w:after="2"/>
        <w:rPr>
          <w:rFonts w:ascii="Arial" w:hAnsi="Arial"/>
          <w:sz w:val="24"/>
        </w:rPr>
      </w:pPr>
    </w:p>
    <w:p w14:paraId="7DFAF434" w14:textId="77777777" w:rsidR="00924A7E" w:rsidRDefault="00924A7E" w:rsidP="00FE1706">
      <w:pPr>
        <w:pStyle w:val="NormalWeb"/>
        <w:spacing w:before="2" w:after="2"/>
        <w:rPr>
          <w:rFonts w:ascii="Arial" w:eastAsia="Times New Roman" w:hAnsi="Arial"/>
          <w:b/>
          <w:color w:val="FF0000"/>
        </w:rPr>
      </w:pPr>
    </w:p>
    <w:p w14:paraId="1F77758A" w14:textId="77777777" w:rsidR="00924A7E" w:rsidRDefault="00924A7E" w:rsidP="00FE1706">
      <w:pPr>
        <w:pStyle w:val="NormalWeb"/>
        <w:spacing w:before="2" w:after="2"/>
        <w:rPr>
          <w:rFonts w:ascii="Arial" w:eastAsia="Times New Roman" w:hAnsi="Arial"/>
          <w:b/>
          <w:color w:val="FF0000"/>
        </w:rPr>
      </w:pPr>
    </w:p>
    <w:p w14:paraId="44E4F258" w14:textId="77777777" w:rsidR="00924A7E" w:rsidRDefault="00924A7E" w:rsidP="00FE1706">
      <w:pPr>
        <w:pStyle w:val="NormalWeb"/>
        <w:spacing w:before="2" w:after="2"/>
        <w:rPr>
          <w:rFonts w:ascii="Arial" w:eastAsia="Times New Roman" w:hAnsi="Arial"/>
          <w:b/>
          <w:color w:val="FF0000"/>
        </w:rPr>
      </w:pPr>
    </w:p>
    <w:p w14:paraId="1E31F130" w14:textId="77777777" w:rsidR="00924A7E" w:rsidRDefault="00924A7E" w:rsidP="00FE1706">
      <w:pPr>
        <w:pStyle w:val="NormalWeb"/>
        <w:spacing w:before="2" w:after="2"/>
        <w:rPr>
          <w:rFonts w:ascii="Arial" w:eastAsia="Times New Roman" w:hAnsi="Arial"/>
          <w:b/>
          <w:color w:val="FF0000"/>
        </w:rPr>
      </w:pPr>
    </w:p>
    <w:p w14:paraId="7CFE8265" w14:textId="77777777" w:rsidR="00924A7E" w:rsidRDefault="00924A7E" w:rsidP="00FE1706">
      <w:pPr>
        <w:pStyle w:val="NormalWeb"/>
        <w:spacing w:before="2" w:after="2"/>
        <w:rPr>
          <w:rFonts w:ascii="Arial" w:eastAsia="Times New Roman" w:hAnsi="Arial"/>
          <w:b/>
          <w:color w:val="FF0000"/>
        </w:rPr>
      </w:pPr>
    </w:p>
    <w:p w14:paraId="4ADD533A" w14:textId="77777777" w:rsidR="00924A7E" w:rsidRDefault="00924A7E" w:rsidP="00FE1706">
      <w:pPr>
        <w:pStyle w:val="NormalWeb"/>
        <w:spacing w:before="2" w:after="2"/>
        <w:rPr>
          <w:rFonts w:ascii="Arial" w:eastAsia="Times New Roman" w:hAnsi="Arial"/>
          <w:b/>
          <w:color w:val="FF0000"/>
        </w:rPr>
      </w:pPr>
    </w:p>
    <w:p w14:paraId="27CEBFB3" w14:textId="77777777" w:rsidR="00924A7E" w:rsidRDefault="00924A7E" w:rsidP="00FE1706">
      <w:pPr>
        <w:pStyle w:val="NormalWeb"/>
        <w:spacing w:before="2" w:after="2"/>
        <w:rPr>
          <w:rFonts w:ascii="Arial" w:eastAsia="Times New Roman" w:hAnsi="Arial"/>
          <w:b/>
          <w:color w:val="FF0000"/>
        </w:rPr>
      </w:pPr>
    </w:p>
    <w:p w14:paraId="5C6FB55E" w14:textId="77777777" w:rsidR="00335D0A" w:rsidRDefault="00335D0A" w:rsidP="00FE1706">
      <w:pPr>
        <w:pStyle w:val="NormalWeb"/>
        <w:spacing w:before="2" w:after="2"/>
        <w:rPr>
          <w:rFonts w:ascii="Arial" w:eastAsia="Times New Roman" w:hAnsi="Arial"/>
          <w:b/>
          <w:color w:val="FF0000"/>
        </w:rPr>
      </w:pPr>
    </w:p>
    <w:p w14:paraId="448DD028" w14:textId="77777777" w:rsidR="00335D0A" w:rsidRDefault="00335D0A" w:rsidP="00FE1706">
      <w:pPr>
        <w:pStyle w:val="NormalWeb"/>
        <w:spacing w:before="2" w:after="2"/>
        <w:rPr>
          <w:rFonts w:ascii="Arial" w:eastAsia="Times New Roman" w:hAnsi="Arial"/>
          <w:b/>
          <w:color w:val="FF0000"/>
        </w:rPr>
      </w:pPr>
    </w:p>
    <w:p w14:paraId="0F7775C9" w14:textId="77777777" w:rsidR="00335D0A" w:rsidRDefault="00335D0A" w:rsidP="00FE1706">
      <w:pPr>
        <w:pStyle w:val="NormalWeb"/>
        <w:spacing w:before="2" w:after="2"/>
        <w:rPr>
          <w:rFonts w:ascii="Arial" w:eastAsia="Times New Roman" w:hAnsi="Arial"/>
          <w:b/>
          <w:color w:val="FF0000"/>
        </w:rPr>
      </w:pPr>
    </w:p>
    <w:p w14:paraId="74EE5F08" w14:textId="77777777" w:rsidR="00335D0A" w:rsidRDefault="00335D0A" w:rsidP="00FE1706">
      <w:pPr>
        <w:pStyle w:val="NormalWeb"/>
        <w:spacing w:before="2" w:after="2"/>
        <w:rPr>
          <w:rFonts w:ascii="Arial" w:eastAsia="Times New Roman" w:hAnsi="Arial"/>
          <w:b/>
          <w:color w:val="FF0000"/>
        </w:rPr>
      </w:pPr>
    </w:p>
    <w:p w14:paraId="77C0ACE4" w14:textId="77777777" w:rsidR="00335D0A" w:rsidRDefault="00335D0A" w:rsidP="00FE1706">
      <w:pPr>
        <w:pStyle w:val="NormalWeb"/>
        <w:spacing w:before="2" w:after="2"/>
        <w:rPr>
          <w:rFonts w:ascii="Arial" w:eastAsia="Times New Roman" w:hAnsi="Arial"/>
          <w:b/>
          <w:color w:val="FF0000"/>
        </w:rPr>
      </w:pPr>
    </w:p>
    <w:p w14:paraId="35B591C0" w14:textId="77777777" w:rsidR="00335D0A" w:rsidRDefault="00335D0A" w:rsidP="00FE1706">
      <w:pPr>
        <w:pStyle w:val="NormalWeb"/>
        <w:spacing w:before="2" w:after="2"/>
        <w:rPr>
          <w:rFonts w:ascii="Arial" w:eastAsia="Times New Roman" w:hAnsi="Arial"/>
          <w:b/>
          <w:color w:val="FF0000"/>
        </w:rPr>
      </w:pPr>
    </w:p>
    <w:p w14:paraId="11A55462" w14:textId="77777777" w:rsidR="00335D0A" w:rsidRDefault="00335D0A" w:rsidP="00FE1706">
      <w:pPr>
        <w:pStyle w:val="NormalWeb"/>
        <w:spacing w:before="2" w:after="2"/>
        <w:rPr>
          <w:rFonts w:ascii="Arial" w:eastAsia="Times New Roman" w:hAnsi="Arial"/>
          <w:b/>
          <w:color w:val="FF0000"/>
        </w:rPr>
      </w:pPr>
    </w:p>
    <w:p w14:paraId="0EA30115" w14:textId="77777777" w:rsidR="00335D0A" w:rsidRDefault="00335D0A" w:rsidP="00FE1706">
      <w:pPr>
        <w:pStyle w:val="NormalWeb"/>
        <w:spacing w:before="2" w:after="2"/>
        <w:rPr>
          <w:rFonts w:ascii="Arial" w:eastAsia="Times New Roman" w:hAnsi="Arial"/>
          <w:b/>
          <w:color w:val="FF0000"/>
        </w:rPr>
      </w:pPr>
    </w:p>
    <w:p w14:paraId="5DB347A3" w14:textId="77777777" w:rsidR="00335D0A" w:rsidRDefault="00335D0A" w:rsidP="00FE1706">
      <w:pPr>
        <w:pStyle w:val="NormalWeb"/>
        <w:spacing w:before="2" w:after="2"/>
        <w:rPr>
          <w:rFonts w:ascii="Arial" w:eastAsia="Times New Roman" w:hAnsi="Arial"/>
          <w:b/>
          <w:color w:val="FF0000"/>
        </w:rPr>
      </w:pPr>
    </w:p>
    <w:p w14:paraId="419CF185" w14:textId="77777777" w:rsidR="00924A7E" w:rsidRDefault="00924A7E" w:rsidP="00FE1706">
      <w:pPr>
        <w:pStyle w:val="NormalWeb"/>
        <w:spacing w:before="2" w:after="2"/>
        <w:rPr>
          <w:rFonts w:ascii="Arial" w:eastAsia="Times New Roman" w:hAnsi="Arial"/>
          <w:b/>
          <w:color w:val="FF0000"/>
        </w:rPr>
      </w:pPr>
    </w:p>
    <w:p w14:paraId="3CEA5DB3" w14:textId="77777777" w:rsidR="00FE1706" w:rsidRPr="00CA0EDC" w:rsidRDefault="00FE1706" w:rsidP="00FE1706">
      <w:pPr>
        <w:pStyle w:val="NormalWeb"/>
        <w:spacing w:before="2" w:after="2"/>
        <w:rPr>
          <w:rFonts w:ascii="Arial" w:hAnsi="Arial"/>
          <w:color w:val="FF0000"/>
          <w:sz w:val="24"/>
        </w:rPr>
      </w:pPr>
    </w:p>
    <w:p w14:paraId="06196277" w14:textId="77777777" w:rsidR="00DF17E7" w:rsidRPr="00EA4604" w:rsidRDefault="00DF17E7" w:rsidP="00DF17E7">
      <w:pPr>
        <w:rPr>
          <w:rFonts w:ascii="Arial" w:hAnsi="Arial"/>
        </w:rPr>
      </w:pPr>
      <w:r w:rsidRPr="00EA4604">
        <w:rPr>
          <w:rFonts w:ascii="Arial" w:hAnsi="Arial"/>
        </w:rPr>
        <w:t>Now that we understand the model</w:t>
      </w:r>
      <w:r w:rsidR="00FE1706">
        <w:rPr>
          <w:rFonts w:ascii="Arial" w:hAnsi="Arial"/>
        </w:rPr>
        <w:t>, w</w:t>
      </w:r>
      <w:r w:rsidRPr="00EA4604">
        <w:rPr>
          <w:rFonts w:ascii="Arial" w:hAnsi="Arial"/>
        </w:rPr>
        <w:t>e would like to describe the behavior</w:t>
      </w:r>
      <w:r>
        <w:rPr>
          <w:rFonts w:ascii="Arial" w:hAnsi="Arial"/>
        </w:rPr>
        <w:t xml:space="preserve"> </w:t>
      </w:r>
      <w:r w:rsidRPr="00EA4604">
        <w:rPr>
          <w:rFonts w:ascii="Arial" w:hAnsi="Arial"/>
        </w:rPr>
        <w:t>of the Earthquake Machine model quantitatively</w:t>
      </w:r>
      <w:r w:rsidR="00FE1706">
        <w:rPr>
          <w:rFonts w:ascii="Arial" w:hAnsi="Arial"/>
        </w:rPr>
        <w:t xml:space="preserve">, which means </w:t>
      </w:r>
      <w:r w:rsidR="00FE1706" w:rsidRPr="00EA4604">
        <w:rPr>
          <w:rFonts w:ascii="Arial" w:hAnsi="Arial"/>
        </w:rPr>
        <w:t>collect</w:t>
      </w:r>
      <w:r w:rsidR="00FE1706">
        <w:rPr>
          <w:rFonts w:ascii="Arial" w:hAnsi="Arial"/>
        </w:rPr>
        <w:t>ing and analyzing</w:t>
      </w:r>
      <w:r w:rsidR="00FE1706" w:rsidRPr="00EA4604">
        <w:rPr>
          <w:rFonts w:ascii="Arial" w:hAnsi="Arial"/>
        </w:rPr>
        <w:t xml:space="preserve"> some data</w:t>
      </w:r>
      <w:r w:rsidRPr="00EA4604">
        <w:rPr>
          <w:rFonts w:ascii="Arial" w:hAnsi="Arial"/>
        </w:rPr>
        <w:t xml:space="preserve">. </w:t>
      </w:r>
      <w:r w:rsidR="00FE1706">
        <w:rPr>
          <w:rFonts w:ascii="Arial" w:hAnsi="Arial"/>
        </w:rPr>
        <w:t>W</w:t>
      </w:r>
      <w:r w:rsidRPr="00EA4604">
        <w:rPr>
          <w:rFonts w:ascii="Arial" w:hAnsi="Arial"/>
        </w:rPr>
        <w:t xml:space="preserve">e would like to know how frequently “events” </w:t>
      </w:r>
      <w:r>
        <w:rPr>
          <w:rFonts w:ascii="Arial" w:hAnsi="Arial"/>
        </w:rPr>
        <w:t xml:space="preserve">(slips of the block) </w:t>
      </w:r>
      <w:r w:rsidRPr="00EA4604">
        <w:rPr>
          <w:rFonts w:ascii="Arial" w:hAnsi="Arial"/>
        </w:rPr>
        <w:t xml:space="preserve">of various </w:t>
      </w:r>
      <w:r>
        <w:rPr>
          <w:rFonts w:ascii="Arial" w:hAnsi="Arial"/>
        </w:rPr>
        <w:t xml:space="preserve">magnitudes (distances of slips) </w:t>
      </w:r>
      <w:r w:rsidRPr="00EA4604">
        <w:rPr>
          <w:rFonts w:ascii="Arial" w:hAnsi="Arial"/>
        </w:rPr>
        <w:t xml:space="preserve">occur.  The </w:t>
      </w:r>
      <w:r w:rsidRPr="00EA4604">
        <w:rPr>
          <w:rFonts w:ascii="Arial" w:hAnsi="Arial"/>
          <w:szCs w:val="32"/>
        </w:rPr>
        <w:t xml:space="preserve">relationship between the average </w:t>
      </w:r>
      <w:r>
        <w:rPr>
          <w:rFonts w:ascii="Arial" w:hAnsi="Arial"/>
          <w:szCs w:val="32"/>
        </w:rPr>
        <w:t>frequency</w:t>
      </w:r>
      <w:r w:rsidRPr="00EA4604">
        <w:rPr>
          <w:rFonts w:ascii="Arial" w:hAnsi="Arial"/>
          <w:szCs w:val="32"/>
        </w:rPr>
        <w:t xml:space="preserve"> of earthquakes equal to or greater than a given magnitude is called the Gutenberg-Richter relationship. </w:t>
      </w:r>
    </w:p>
    <w:p w14:paraId="16E318D2" w14:textId="77777777" w:rsidR="00DF17E7" w:rsidRPr="00EA4604" w:rsidRDefault="00DF17E7" w:rsidP="00DF17E7">
      <w:pPr>
        <w:rPr>
          <w:rFonts w:ascii="Arial" w:hAnsi="Arial"/>
          <w:szCs w:val="32"/>
        </w:rPr>
      </w:pPr>
    </w:p>
    <w:p w14:paraId="213BDC80" w14:textId="77777777" w:rsidR="00DF17E7" w:rsidRPr="0025740D" w:rsidRDefault="00DF17E7" w:rsidP="00DF17E7">
      <w:pPr>
        <w:jc w:val="center"/>
        <w:rPr>
          <w:rFonts w:ascii="Arial" w:hAnsi="Arial"/>
          <w:b/>
          <w:i/>
        </w:rPr>
      </w:pPr>
      <w:r w:rsidRPr="0025740D">
        <w:rPr>
          <w:rFonts w:ascii="Arial" w:hAnsi="Arial"/>
          <w:b/>
          <w:i/>
        </w:rPr>
        <w:t>Log</w:t>
      </w:r>
      <w:r w:rsidRPr="00E606FB">
        <w:rPr>
          <w:rFonts w:ascii="Arial" w:hAnsi="Arial"/>
          <w:b/>
          <w:i/>
          <w:vertAlign w:val="subscript"/>
        </w:rPr>
        <w:t>10</w:t>
      </w:r>
      <w:r w:rsidRPr="0025740D">
        <w:rPr>
          <w:rFonts w:ascii="Arial" w:hAnsi="Arial"/>
          <w:b/>
          <w:i/>
        </w:rPr>
        <w:t>N</w:t>
      </w:r>
      <w:r>
        <w:rPr>
          <w:rFonts w:ascii="Arial" w:hAnsi="Arial"/>
          <w:b/>
          <w:i/>
        </w:rPr>
        <w:t xml:space="preserve"> </w:t>
      </w:r>
      <w:r w:rsidRPr="0025740D">
        <w:rPr>
          <w:rFonts w:ascii="Arial" w:hAnsi="Arial"/>
          <w:b/>
          <w:i/>
        </w:rPr>
        <w:t>=</w:t>
      </w:r>
      <w:r>
        <w:rPr>
          <w:rFonts w:ascii="Arial" w:hAnsi="Arial"/>
          <w:b/>
          <w:i/>
        </w:rPr>
        <w:t xml:space="preserve"> </w:t>
      </w:r>
      <w:r w:rsidRPr="0025740D">
        <w:rPr>
          <w:rFonts w:ascii="Arial" w:hAnsi="Arial"/>
          <w:b/>
          <w:i/>
        </w:rPr>
        <w:t>a</w:t>
      </w:r>
      <w:r>
        <w:rPr>
          <w:rFonts w:ascii="Arial" w:hAnsi="Arial"/>
          <w:b/>
          <w:i/>
        </w:rPr>
        <w:t xml:space="preserve"> </w:t>
      </w:r>
      <w:r w:rsidRPr="0025740D">
        <w:rPr>
          <w:rFonts w:ascii="Arial" w:hAnsi="Arial"/>
          <w:b/>
          <w:i/>
        </w:rPr>
        <w:t>-</w:t>
      </w:r>
      <w:r>
        <w:rPr>
          <w:rFonts w:ascii="Arial" w:hAnsi="Arial"/>
          <w:b/>
          <w:i/>
        </w:rPr>
        <w:t xml:space="preserve"> </w:t>
      </w:r>
      <w:proofErr w:type="spellStart"/>
      <w:r w:rsidRPr="0025740D">
        <w:rPr>
          <w:rFonts w:ascii="Arial" w:hAnsi="Arial"/>
          <w:b/>
          <w:i/>
        </w:rPr>
        <w:t>bM</w:t>
      </w:r>
      <w:proofErr w:type="spellEnd"/>
    </w:p>
    <w:p w14:paraId="1086D46C" w14:textId="77777777" w:rsidR="00DF17E7" w:rsidRPr="00110320" w:rsidRDefault="00DF17E7" w:rsidP="00DF17E7">
      <w:pPr>
        <w:rPr>
          <w:rFonts w:cs="STIXGeneral"/>
          <w:szCs w:val="32"/>
          <w:oMath/>
        </w:rPr>
      </w:pPr>
    </w:p>
    <w:p w14:paraId="1F8FF65F" w14:textId="77777777" w:rsidR="00DF17E7" w:rsidRPr="00215114" w:rsidRDefault="00DF17E7" w:rsidP="00DF17E7">
      <w:pPr>
        <w:rPr>
          <w:rFonts w:ascii="Arial" w:hAnsi="Arial" w:cs="Arial"/>
        </w:rPr>
      </w:pPr>
      <w:r w:rsidRPr="0025740D">
        <w:rPr>
          <w:rFonts w:ascii="Arial" w:hAnsi="Arial" w:cs="Arial"/>
          <w:b/>
        </w:rPr>
        <w:t>N</w:t>
      </w:r>
      <w:r w:rsidRPr="0025740D">
        <w:rPr>
          <w:rFonts w:ascii="Arial" w:hAnsi="Arial" w:cs="Arial"/>
        </w:rPr>
        <w:t xml:space="preserve"> is the number of earthquakes having a magnitude ≥ magnitude </w:t>
      </w:r>
      <w:r w:rsidRPr="0025740D">
        <w:rPr>
          <w:rFonts w:ascii="Arial" w:hAnsi="Arial" w:cs="Arial"/>
          <w:b/>
        </w:rPr>
        <w:t xml:space="preserve">M. </w:t>
      </w:r>
      <w:r w:rsidRPr="0025740D">
        <w:rPr>
          <w:rFonts w:ascii="Arial" w:hAnsi="Arial" w:cs="Arial"/>
        </w:rPr>
        <w:t xml:space="preserve">Constants </w:t>
      </w:r>
      <w:proofErr w:type="gramStart"/>
      <w:r w:rsidRPr="0025740D">
        <w:rPr>
          <w:rFonts w:ascii="Arial" w:hAnsi="Arial" w:cs="Arial"/>
          <w:b/>
        </w:rPr>
        <w:t>a</w:t>
      </w:r>
      <w:proofErr w:type="gramEnd"/>
      <w:r w:rsidRPr="0025740D">
        <w:rPr>
          <w:rFonts w:ascii="Arial" w:hAnsi="Arial" w:cs="Arial"/>
        </w:rPr>
        <w:t xml:space="preserve"> and</w:t>
      </w:r>
      <w:r w:rsidRPr="0025740D">
        <w:rPr>
          <w:rFonts w:ascii="Arial" w:hAnsi="Arial" w:cs="Arial"/>
          <w:b/>
        </w:rPr>
        <w:t xml:space="preserve"> b</w:t>
      </w:r>
      <w:r w:rsidRPr="0025740D">
        <w:rPr>
          <w:rFonts w:ascii="Arial" w:hAnsi="Arial" w:cs="Arial"/>
        </w:rPr>
        <w:t xml:space="preserve"> are related to the stresses experienced by a body of rock. Constant </w:t>
      </w:r>
      <w:proofErr w:type="gramStart"/>
      <w:r w:rsidRPr="0025740D">
        <w:rPr>
          <w:rFonts w:ascii="Arial" w:hAnsi="Arial" w:cs="Arial"/>
          <w:b/>
        </w:rPr>
        <w:t>a</w:t>
      </w:r>
      <w:proofErr w:type="gramEnd"/>
      <w:r>
        <w:rPr>
          <w:rFonts w:ascii="Arial" w:hAnsi="Arial" w:cs="Arial"/>
          <w:szCs w:val="26"/>
        </w:rPr>
        <w:t xml:space="preserve"> </w:t>
      </w:r>
      <w:r w:rsidRPr="0025740D">
        <w:rPr>
          <w:rFonts w:ascii="Arial" w:hAnsi="Arial" w:cs="Arial"/>
          <w:szCs w:val="26"/>
        </w:rPr>
        <w:t>indicates the total seismicity rate of the region</w:t>
      </w:r>
      <w:r>
        <w:rPr>
          <w:rFonts w:ascii="Arial" w:hAnsi="Arial" w:cs="Arial"/>
          <w:szCs w:val="26"/>
        </w:rPr>
        <w:t xml:space="preserve"> over a set time period,</w:t>
      </w:r>
      <w:r w:rsidRPr="0025740D">
        <w:rPr>
          <w:rFonts w:ascii="Arial" w:hAnsi="Arial" w:cs="Arial"/>
          <w:szCs w:val="26"/>
        </w:rPr>
        <w:t xml:space="preserve"> and </w:t>
      </w:r>
      <w:r w:rsidRPr="0025740D">
        <w:rPr>
          <w:rFonts w:ascii="Arial" w:hAnsi="Arial" w:cs="Arial"/>
        </w:rPr>
        <w:t xml:space="preserve">constant </w:t>
      </w:r>
      <w:r w:rsidRPr="0025740D">
        <w:rPr>
          <w:rFonts w:ascii="Arial" w:hAnsi="Arial" w:cs="Arial"/>
          <w:b/>
        </w:rPr>
        <w:t>b</w:t>
      </w:r>
      <w:r w:rsidRPr="0025740D">
        <w:rPr>
          <w:rFonts w:ascii="Arial" w:hAnsi="Arial" w:cs="Arial"/>
        </w:rPr>
        <w:t xml:space="preserve"> is generally calculated</w:t>
      </w:r>
      <w:r>
        <w:rPr>
          <w:rFonts w:ascii="Arial" w:hAnsi="Arial" w:cs="Arial"/>
        </w:rPr>
        <w:t>/assumed</w:t>
      </w:r>
      <w:r w:rsidRPr="0025740D">
        <w:rPr>
          <w:rFonts w:ascii="Arial" w:hAnsi="Arial" w:cs="Arial"/>
        </w:rPr>
        <w:t xml:space="preserve"> (</w:t>
      </w:r>
      <w:r>
        <w:rPr>
          <w:rFonts w:ascii="Arial" w:hAnsi="Arial" w:cs="Arial"/>
        </w:rPr>
        <w:t>for Earth, this value is</w:t>
      </w:r>
      <w:r w:rsidRPr="0025740D">
        <w:rPr>
          <w:rFonts w:ascii="Arial" w:hAnsi="Arial" w:cs="Arial"/>
        </w:rPr>
        <w:t xml:space="preserve"> usually </w:t>
      </w:r>
      <w:r>
        <w:rPr>
          <w:rFonts w:ascii="Arial" w:hAnsi="Arial" w:cs="Arial"/>
        </w:rPr>
        <w:t xml:space="preserve">approximately </w:t>
      </w:r>
      <w:r w:rsidRPr="0025740D">
        <w:rPr>
          <w:rFonts w:ascii="Arial" w:hAnsi="Arial" w:cs="Arial"/>
        </w:rPr>
        <w:t xml:space="preserve">1). Discussing the Gutenberg-Richter relationship is </w:t>
      </w:r>
      <w:r w:rsidRPr="00215114">
        <w:rPr>
          <w:rFonts w:ascii="Arial" w:hAnsi="Arial" w:cs="Arial"/>
        </w:rPr>
        <w:t>a useful way to compare the rate</w:t>
      </w:r>
      <w:r w:rsidR="00FE1706">
        <w:rPr>
          <w:rFonts w:ascii="Arial" w:hAnsi="Arial" w:cs="Arial"/>
        </w:rPr>
        <w:t>s</w:t>
      </w:r>
      <w:r w:rsidRPr="00215114">
        <w:rPr>
          <w:rFonts w:ascii="Arial" w:hAnsi="Arial" w:cs="Arial"/>
        </w:rPr>
        <w:t xml:space="preserve"> of seismicity of </w:t>
      </w:r>
      <w:r w:rsidR="00FE1706">
        <w:rPr>
          <w:rFonts w:ascii="Arial" w:hAnsi="Arial" w:cs="Arial"/>
        </w:rPr>
        <w:t>different</w:t>
      </w:r>
      <w:r w:rsidRPr="00215114">
        <w:rPr>
          <w:rFonts w:ascii="Arial" w:hAnsi="Arial" w:cs="Arial"/>
        </w:rPr>
        <w:t xml:space="preserve"> region</w:t>
      </w:r>
      <w:r w:rsidR="00FE1706">
        <w:rPr>
          <w:rFonts w:ascii="Arial" w:hAnsi="Arial" w:cs="Arial"/>
        </w:rPr>
        <w:t>s</w:t>
      </w:r>
      <w:r w:rsidRPr="00215114">
        <w:rPr>
          <w:rFonts w:ascii="Arial" w:hAnsi="Arial" w:cs="Arial"/>
        </w:rPr>
        <w:t>.</w:t>
      </w:r>
    </w:p>
    <w:p w14:paraId="70EB6AC2" w14:textId="77777777" w:rsidR="00DF17E7" w:rsidRPr="00215114" w:rsidRDefault="00DF17E7" w:rsidP="00DF17E7">
      <w:pPr>
        <w:rPr>
          <w:rFonts w:ascii="Arial" w:hAnsi="Arial"/>
          <w:i/>
        </w:rPr>
      </w:pPr>
    </w:p>
    <w:p w14:paraId="126B82ED" w14:textId="77777777" w:rsidR="00DF17E7" w:rsidRDefault="00DF17E7" w:rsidP="00DF17E7">
      <w:pPr>
        <w:rPr>
          <w:rFonts w:ascii="Arial" w:hAnsi="Arial"/>
        </w:rPr>
      </w:pPr>
      <w:r w:rsidRPr="00215114">
        <w:rPr>
          <w:rFonts w:ascii="Arial" w:hAnsi="Arial"/>
        </w:rPr>
        <w:t>To collect th</w:t>
      </w:r>
      <w:r w:rsidR="00081182">
        <w:rPr>
          <w:rFonts w:ascii="Arial" w:hAnsi="Arial"/>
        </w:rPr>
        <w:t xml:space="preserve">e </w:t>
      </w:r>
      <w:r w:rsidRPr="00215114">
        <w:rPr>
          <w:rFonts w:ascii="Arial" w:hAnsi="Arial"/>
        </w:rPr>
        <w:t>information</w:t>
      </w:r>
      <w:r w:rsidR="00081182">
        <w:rPr>
          <w:rFonts w:ascii="Arial" w:hAnsi="Arial"/>
        </w:rPr>
        <w:t xml:space="preserve"> to explore the </w:t>
      </w:r>
      <w:r w:rsidR="00081182" w:rsidRPr="00EA4604">
        <w:rPr>
          <w:rFonts w:ascii="Arial" w:hAnsi="Arial"/>
          <w:szCs w:val="32"/>
        </w:rPr>
        <w:t xml:space="preserve">Gutenberg-Richter </w:t>
      </w:r>
      <w:r w:rsidR="00081182">
        <w:rPr>
          <w:rFonts w:ascii="Arial" w:hAnsi="Arial"/>
        </w:rPr>
        <w:t>relationship</w:t>
      </w:r>
      <w:r w:rsidRPr="00215114">
        <w:rPr>
          <w:rFonts w:ascii="Arial" w:hAnsi="Arial"/>
        </w:rPr>
        <w:t xml:space="preserve"> from our model</w:t>
      </w:r>
      <w:r>
        <w:rPr>
          <w:rFonts w:ascii="Arial" w:hAnsi="Arial"/>
        </w:rPr>
        <w:t>,</w:t>
      </w:r>
      <w:r w:rsidRPr="00215114">
        <w:rPr>
          <w:rFonts w:ascii="Arial" w:hAnsi="Arial"/>
        </w:rPr>
        <w:t xml:space="preserve"> we need to know how many events occurred within some time period, and </w:t>
      </w:r>
      <w:proofErr w:type="gramStart"/>
      <w:r w:rsidRPr="00215114">
        <w:rPr>
          <w:rFonts w:ascii="Arial" w:hAnsi="Arial"/>
        </w:rPr>
        <w:t xml:space="preserve">the </w:t>
      </w:r>
      <w:r w:rsidR="00FE1706">
        <w:rPr>
          <w:rFonts w:ascii="Arial" w:hAnsi="Arial"/>
        </w:rPr>
        <w:t>”magnitude</w:t>
      </w:r>
      <w:proofErr w:type="gramEnd"/>
      <w:r w:rsidR="00FE1706">
        <w:rPr>
          <w:rFonts w:ascii="Arial" w:hAnsi="Arial"/>
        </w:rPr>
        <w:t>”</w:t>
      </w:r>
      <w:r w:rsidRPr="00215114">
        <w:rPr>
          <w:rFonts w:ascii="Arial" w:hAnsi="Arial"/>
        </w:rPr>
        <w:t xml:space="preserve"> for each event.  </w:t>
      </w:r>
    </w:p>
    <w:p w14:paraId="418A67AF" w14:textId="77777777" w:rsidR="00FE1706" w:rsidRDefault="00FE1706" w:rsidP="00DF17E7">
      <w:pPr>
        <w:rPr>
          <w:rFonts w:ascii="Arial" w:hAnsi="Arial"/>
        </w:rPr>
      </w:pPr>
    </w:p>
    <w:p w14:paraId="75B87724" w14:textId="77777777" w:rsidR="00A368C0" w:rsidRDefault="00FE1706" w:rsidP="00DF17E7">
      <w:pPr>
        <w:rPr>
          <w:rFonts w:ascii="Arial" w:hAnsi="Arial"/>
          <w:sz w:val="22"/>
        </w:rPr>
      </w:pPr>
      <w:r>
        <w:rPr>
          <w:rFonts w:ascii="Arial" w:hAnsi="Arial"/>
        </w:rPr>
        <w:t xml:space="preserve">The magnitude of an earthquake </w:t>
      </w:r>
      <w:r w:rsidR="00A368C0">
        <w:rPr>
          <w:rFonts w:ascii="Arial" w:hAnsi="Arial"/>
        </w:rPr>
        <w:t xml:space="preserve">is proportional to </w:t>
      </w:r>
    </w:p>
    <w:p w14:paraId="40BFA6B9" w14:textId="77777777" w:rsidR="00A368C0" w:rsidRDefault="00A368C0" w:rsidP="00DF17E7">
      <w:pPr>
        <w:rPr>
          <w:rFonts w:ascii="Arial" w:hAnsi="Arial"/>
          <w:sz w:val="22"/>
        </w:rPr>
      </w:pPr>
    </w:p>
    <w:p w14:paraId="136BF0C9" w14:textId="77777777" w:rsidR="00FE1706" w:rsidRDefault="00A368C0" w:rsidP="00F37FC9">
      <w:pPr>
        <w:ind w:left="810"/>
        <w:rPr>
          <w:rFonts w:ascii="Arial" w:hAnsi="Arial"/>
        </w:rPr>
      </w:pPr>
      <w:r>
        <w:rPr>
          <w:rFonts w:ascii="Arial" w:hAnsi="Arial"/>
          <w:sz w:val="22"/>
        </w:rPr>
        <w:t>Area</w:t>
      </w:r>
      <w:r w:rsidRPr="00087597">
        <w:rPr>
          <w:rFonts w:ascii="Arial" w:hAnsi="Arial"/>
          <w:sz w:val="22"/>
        </w:rPr>
        <w:t xml:space="preserve"> x Displacement (Slip) x Rigidity</w:t>
      </w:r>
      <w:r w:rsidR="00FE1706">
        <w:rPr>
          <w:rFonts w:ascii="Arial" w:hAnsi="Arial"/>
        </w:rPr>
        <w:t xml:space="preserve"> </w:t>
      </w:r>
    </w:p>
    <w:p w14:paraId="2F00FFE0" w14:textId="77777777" w:rsidR="00A368C0" w:rsidRDefault="00A368C0" w:rsidP="00DF17E7">
      <w:pPr>
        <w:rPr>
          <w:rFonts w:ascii="Arial" w:hAnsi="Arial"/>
        </w:rPr>
      </w:pPr>
    </w:p>
    <w:p w14:paraId="5464F856" w14:textId="77777777" w:rsidR="00A368C0" w:rsidRDefault="00A368C0" w:rsidP="00DF17E7">
      <w:pPr>
        <w:rPr>
          <w:rFonts w:ascii="Arial" w:hAnsi="Arial"/>
        </w:rPr>
      </w:pPr>
      <w:r>
        <w:rPr>
          <w:rFonts w:ascii="Arial" w:hAnsi="Arial"/>
        </w:rPr>
        <w:t xml:space="preserve">In our model, rigidity (strength of the material) and fault area </w:t>
      </w:r>
      <w:r w:rsidR="00081182">
        <w:rPr>
          <w:rFonts w:ascii="Arial" w:hAnsi="Arial"/>
        </w:rPr>
        <w:t>are</w:t>
      </w:r>
      <w:r>
        <w:rPr>
          <w:rFonts w:ascii="Arial" w:hAnsi="Arial"/>
        </w:rPr>
        <w:t xml:space="preserve"> fixed.  </w:t>
      </w:r>
      <w:r w:rsidR="00081182">
        <w:rPr>
          <w:rFonts w:ascii="Arial" w:hAnsi="Arial"/>
        </w:rPr>
        <w:t>This leaves displacement (slip of the block) as the only variable that changes in our model. As a result, we</w:t>
      </w:r>
      <w:r>
        <w:rPr>
          <w:rFonts w:ascii="Arial" w:hAnsi="Arial"/>
        </w:rPr>
        <w:t xml:space="preserve"> can use fault slip as a proxy for magnitude.  </w:t>
      </w:r>
    </w:p>
    <w:p w14:paraId="4097CB6A" w14:textId="77777777" w:rsidR="00A368C0" w:rsidRDefault="00A368C0" w:rsidP="00DF17E7">
      <w:pPr>
        <w:rPr>
          <w:rFonts w:ascii="Arial" w:hAnsi="Arial"/>
        </w:rPr>
      </w:pPr>
    </w:p>
    <w:p w14:paraId="1A6388FD" w14:textId="77777777" w:rsidR="00A368C0" w:rsidRPr="00F37FC9" w:rsidRDefault="00F37FC9" w:rsidP="00F37FC9">
      <w:pPr>
        <w:ind w:left="360" w:hanging="360"/>
        <w:rPr>
          <w:rFonts w:ascii="Arial" w:hAnsi="Arial"/>
          <w:i/>
        </w:rPr>
      </w:pPr>
      <w:r>
        <w:rPr>
          <w:rFonts w:ascii="Arial" w:hAnsi="Arial"/>
          <w:i/>
        </w:rPr>
        <w:lastRenderedPageBreak/>
        <w:t>4</w:t>
      </w:r>
      <w:r w:rsidR="00A368C0" w:rsidRPr="00F37FC9">
        <w:rPr>
          <w:rFonts w:ascii="Arial" w:hAnsi="Arial"/>
          <w:i/>
        </w:rPr>
        <w:t>) Other than the slip distance for each event, what other data do you need to record to be able to compare the relative frequency of different sized events?</w:t>
      </w:r>
    </w:p>
    <w:p w14:paraId="778AFF77" w14:textId="77777777" w:rsidR="00A368C0" w:rsidRPr="00F37FC9" w:rsidRDefault="00A368C0" w:rsidP="00DF17E7">
      <w:pPr>
        <w:rPr>
          <w:rFonts w:ascii="Arial" w:hAnsi="Arial"/>
          <w:i/>
        </w:rPr>
      </w:pPr>
    </w:p>
    <w:p w14:paraId="2A7762DB" w14:textId="77777777" w:rsidR="00FE1706" w:rsidRDefault="00FE1706" w:rsidP="00DF17E7">
      <w:pPr>
        <w:rPr>
          <w:rFonts w:ascii="Arial" w:hAnsi="Arial"/>
        </w:rPr>
      </w:pPr>
    </w:p>
    <w:p w14:paraId="41183151" w14:textId="77777777" w:rsidR="00924A7E" w:rsidRDefault="00924A7E" w:rsidP="00DF17E7">
      <w:pPr>
        <w:rPr>
          <w:rFonts w:ascii="Arial" w:hAnsi="Arial"/>
          <w:color w:val="FF0000"/>
        </w:rPr>
      </w:pPr>
    </w:p>
    <w:p w14:paraId="5828CE62" w14:textId="77777777" w:rsidR="00924A7E" w:rsidRDefault="00924A7E" w:rsidP="00DF17E7">
      <w:pPr>
        <w:rPr>
          <w:rFonts w:ascii="Arial" w:hAnsi="Arial"/>
          <w:color w:val="FF0000"/>
        </w:rPr>
      </w:pPr>
    </w:p>
    <w:p w14:paraId="30827D43" w14:textId="77777777" w:rsidR="00924A7E" w:rsidRDefault="00924A7E" w:rsidP="00DF17E7">
      <w:pPr>
        <w:rPr>
          <w:rFonts w:ascii="Arial" w:hAnsi="Arial"/>
          <w:color w:val="FF0000"/>
        </w:rPr>
      </w:pPr>
    </w:p>
    <w:p w14:paraId="190C5041" w14:textId="77777777" w:rsidR="00924A7E" w:rsidRDefault="00924A7E" w:rsidP="00DF17E7">
      <w:pPr>
        <w:rPr>
          <w:rFonts w:ascii="Arial" w:hAnsi="Arial"/>
          <w:color w:val="FF0000"/>
        </w:rPr>
      </w:pPr>
    </w:p>
    <w:p w14:paraId="086F8A16" w14:textId="77777777" w:rsidR="00924A7E" w:rsidRDefault="00924A7E" w:rsidP="00DF17E7">
      <w:pPr>
        <w:rPr>
          <w:rFonts w:ascii="Arial" w:hAnsi="Arial"/>
          <w:color w:val="FF0000"/>
        </w:rPr>
      </w:pPr>
    </w:p>
    <w:p w14:paraId="3A111182" w14:textId="77777777" w:rsidR="00924A7E" w:rsidRDefault="00924A7E" w:rsidP="00DF17E7">
      <w:pPr>
        <w:rPr>
          <w:rFonts w:ascii="Arial" w:hAnsi="Arial"/>
          <w:color w:val="FF0000"/>
        </w:rPr>
      </w:pPr>
    </w:p>
    <w:p w14:paraId="3BD985D0" w14:textId="77777777" w:rsidR="00924A7E" w:rsidRDefault="00924A7E" w:rsidP="00DF17E7">
      <w:pPr>
        <w:rPr>
          <w:rFonts w:ascii="Arial" w:hAnsi="Arial"/>
          <w:color w:val="FF0000"/>
        </w:rPr>
      </w:pPr>
    </w:p>
    <w:p w14:paraId="22EF5162" w14:textId="77777777" w:rsidR="00A368C0" w:rsidRDefault="00A368C0" w:rsidP="00DF17E7">
      <w:pPr>
        <w:rPr>
          <w:rFonts w:ascii="Arial" w:hAnsi="Arial"/>
          <w:b/>
        </w:rPr>
      </w:pPr>
    </w:p>
    <w:p w14:paraId="5211E7C1" w14:textId="77777777" w:rsidR="00A368C0" w:rsidRDefault="00A368C0" w:rsidP="00DF17E7">
      <w:pPr>
        <w:rPr>
          <w:rFonts w:ascii="Arial" w:hAnsi="Arial"/>
          <w:b/>
        </w:rPr>
      </w:pPr>
    </w:p>
    <w:p w14:paraId="13F4B813" w14:textId="77777777" w:rsidR="00A368C0" w:rsidRDefault="00A368C0" w:rsidP="00DF17E7">
      <w:pPr>
        <w:rPr>
          <w:rFonts w:ascii="Arial" w:hAnsi="Arial"/>
          <w:b/>
        </w:rPr>
      </w:pPr>
      <w:r>
        <w:rPr>
          <w:rFonts w:ascii="Arial" w:hAnsi="Arial"/>
          <w:b/>
        </w:rPr>
        <w:t>Data Collection</w:t>
      </w:r>
    </w:p>
    <w:p w14:paraId="2E466607" w14:textId="77777777" w:rsidR="00DF17E7" w:rsidRPr="00215114" w:rsidRDefault="00DF17E7" w:rsidP="00DF17E7">
      <w:pPr>
        <w:rPr>
          <w:rFonts w:ascii="Arial" w:hAnsi="Arial"/>
        </w:rPr>
      </w:pPr>
      <w:r w:rsidRPr="00215114">
        <w:rPr>
          <w:rFonts w:ascii="Arial" w:hAnsi="Arial"/>
          <w:b/>
        </w:rPr>
        <w:t>Event Number</w:t>
      </w:r>
      <w:r w:rsidRPr="00215114">
        <w:rPr>
          <w:rFonts w:ascii="Arial" w:hAnsi="Arial"/>
        </w:rPr>
        <w:t xml:space="preserve"> – Collect data for 40 events</w:t>
      </w:r>
    </w:p>
    <w:p w14:paraId="5DC4EC10" w14:textId="77777777" w:rsidR="00DF17E7" w:rsidRPr="00803F48" w:rsidRDefault="00DF17E7" w:rsidP="00DF17E7">
      <w:pPr>
        <w:rPr>
          <w:rFonts w:ascii="Arial" w:hAnsi="Arial"/>
          <w:i/>
        </w:rPr>
      </w:pPr>
      <w:r w:rsidRPr="00215114">
        <w:rPr>
          <w:rFonts w:ascii="Arial" w:hAnsi="Arial"/>
          <w:b/>
        </w:rPr>
        <w:t>Time</w:t>
      </w:r>
      <w:r w:rsidRPr="00215114">
        <w:rPr>
          <w:rFonts w:ascii="Arial" w:hAnsi="Arial"/>
        </w:rPr>
        <w:t xml:space="preserve"> – Let</w:t>
      </w:r>
      <w:r>
        <w:rPr>
          <w:rFonts w:ascii="Arial" w:hAnsi="Arial"/>
        </w:rPr>
        <w:t>’</w:t>
      </w:r>
      <w:r w:rsidRPr="00215114">
        <w:rPr>
          <w:rFonts w:ascii="Arial" w:hAnsi="Arial"/>
        </w:rPr>
        <w:t xml:space="preserve">s assume that the plate in our model is moving at 1cm/year. </w:t>
      </w:r>
      <w:r w:rsidR="007257EC" w:rsidRPr="00803F48">
        <w:rPr>
          <w:rFonts w:ascii="Arial" w:hAnsi="Arial"/>
          <w:i/>
        </w:rPr>
        <w:t xml:space="preserve">Thus, for every cm of tape pulled past the marker, one year of time goes by. </w:t>
      </w:r>
    </w:p>
    <w:p w14:paraId="66A113A0" w14:textId="77777777" w:rsidR="00DF17E7" w:rsidRDefault="00DF17E7" w:rsidP="00DF17E7">
      <w:pPr>
        <w:rPr>
          <w:rFonts w:ascii="Arial" w:hAnsi="Arial"/>
        </w:rPr>
      </w:pPr>
      <w:r w:rsidRPr="00215114">
        <w:rPr>
          <w:rFonts w:ascii="Arial" w:hAnsi="Arial"/>
          <w:b/>
        </w:rPr>
        <w:t>Magnitude</w:t>
      </w:r>
      <w:r w:rsidRPr="00215114">
        <w:rPr>
          <w:rFonts w:ascii="Arial" w:hAnsi="Arial"/>
        </w:rPr>
        <w:t xml:space="preserve"> – The distan</w:t>
      </w:r>
      <w:r>
        <w:rPr>
          <w:rFonts w:ascii="Arial" w:hAnsi="Arial"/>
        </w:rPr>
        <w:t>ce</w:t>
      </w:r>
      <w:r w:rsidRPr="00215114">
        <w:rPr>
          <w:rFonts w:ascii="Arial" w:hAnsi="Arial"/>
        </w:rPr>
        <w:t xml:space="preserve"> the block slips for each event</w:t>
      </w:r>
    </w:p>
    <w:p w14:paraId="4C7ADDF5" w14:textId="77777777" w:rsidR="00A368C0" w:rsidRPr="00F21F13" w:rsidRDefault="00A368C0" w:rsidP="00DF17E7">
      <w:pPr>
        <w:rPr>
          <w:rFonts w:ascii="Arial" w:hAnsi="Arial"/>
        </w:rPr>
      </w:pPr>
    </w:p>
    <w:p w14:paraId="20A1CB02" w14:textId="77777777" w:rsidR="00A368C0" w:rsidRDefault="00A368C0" w:rsidP="00DF17E7">
      <w:pPr>
        <w:rPr>
          <w:rFonts w:ascii="Arial" w:hAnsi="Arial"/>
          <w:b/>
        </w:rPr>
        <w:sectPr w:rsidR="00A368C0">
          <w:footerReference w:type="even" r:id="rId8"/>
          <w:footerReference w:type="default" r:id="rId9"/>
          <w:pgSz w:w="12240" w:h="15840"/>
          <w:pgMar w:top="1440" w:right="1800" w:bottom="1440" w:left="1800" w:header="720" w:footer="720" w:gutter="0"/>
          <w:cols w:space="720"/>
        </w:sectPr>
      </w:pPr>
    </w:p>
    <w:tbl>
      <w:tblPr>
        <w:tblStyle w:val="TableGrid"/>
        <w:tblW w:w="0" w:type="auto"/>
        <w:tblLook w:val="00A0" w:firstRow="1" w:lastRow="0" w:firstColumn="1" w:lastColumn="0" w:noHBand="0" w:noVBand="0"/>
      </w:tblPr>
      <w:tblGrid>
        <w:gridCol w:w="1263"/>
        <w:gridCol w:w="1151"/>
        <w:gridCol w:w="1536"/>
      </w:tblGrid>
      <w:tr w:rsidR="00DF17E7" w:rsidRPr="00215114" w14:paraId="29B95CDA" w14:textId="77777777">
        <w:tc>
          <w:tcPr>
            <w:tcW w:w="1263" w:type="dxa"/>
          </w:tcPr>
          <w:p w14:paraId="79F5DEBE" w14:textId="77777777" w:rsidR="00DF17E7" w:rsidRPr="00215114" w:rsidRDefault="00DF17E7" w:rsidP="00DF17E7">
            <w:pPr>
              <w:rPr>
                <w:rFonts w:ascii="Arial" w:hAnsi="Arial"/>
                <w:b/>
              </w:rPr>
            </w:pPr>
            <w:r w:rsidRPr="00215114">
              <w:rPr>
                <w:rFonts w:ascii="Arial" w:hAnsi="Arial"/>
                <w:b/>
              </w:rPr>
              <w:lastRenderedPageBreak/>
              <w:t>Event Number</w:t>
            </w:r>
          </w:p>
        </w:tc>
        <w:tc>
          <w:tcPr>
            <w:tcW w:w="1151" w:type="dxa"/>
          </w:tcPr>
          <w:p w14:paraId="686F291D" w14:textId="77777777" w:rsidR="00DF17E7" w:rsidRPr="00215114" w:rsidRDefault="00DF17E7" w:rsidP="00DF17E7">
            <w:pPr>
              <w:rPr>
                <w:rFonts w:ascii="Arial" w:hAnsi="Arial"/>
              </w:rPr>
            </w:pPr>
            <w:r w:rsidRPr="00215114">
              <w:rPr>
                <w:rFonts w:ascii="Arial" w:hAnsi="Arial"/>
                <w:b/>
              </w:rPr>
              <w:t>Time</w:t>
            </w:r>
            <w:r w:rsidRPr="00215114">
              <w:rPr>
                <w:rFonts w:ascii="Arial" w:hAnsi="Arial"/>
              </w:rPr>
              <w:t xml:space="preserve"> since last event (Years)</w:t>
            </w:r>
          </w:p>
        </w:tc>
        <w:tc>
          <w:tcPr>
            <w:tcW w:w="1536" w:type="dxa"/>
          </w:tcPr>
          <w:p w14:paraId="0B8934C0" w14:textId="77777777" w:rsidR="00DF17E7" w:rsidRPr="00215114" w:rsidRDefault="00DF17E7" w:rsidP="00DF17E7">
            <w:pPr>
              <w:rPr>
                <w:rFonts w:ascii="Arial" w:hAnsi="Arial"/>
              </w:rPr>
            </w:pPr>
            <w:r>
              <w:rPr>
                <w:rFonts w:ascii="Arial" w:hAnsi="Arial"/>
                <w:b/>
              </w:rPr>
              <w:t>Magnitude</w:t>
            </w:r>
            <w:r w:rsidRPr="00215114">
              <w:rPr>
                <w:rFonts w:ascii="Arial" w:hAnsi="Arial"/>
              </w:rPr>
              <w:t xml:space="preserve"> (cm)</w:t>
            </w:r>
          </w:p>
        </w:tc>
      </w:tr>
      <w:tr w:rsidR="00DF17E7" w:rsidRPr="00215114" w14:paraId="58478C47" w14:textId="77777777">
        <w:tc>
          <w:tcPr>
            <w:tcW w:w="1263" w:type="dxa"/>
          </w:tcPr>
          <w:p w14:paraId="472BEC63" w14:textId="77777777" w:rsidR="00DF17E7" w:rsidRPr="00215114" w:rsidRDefault="00DF17E7" w:rsidP="00DF17E7">
            <w:pPr>
              <w:jc w:val="center"/>
              <w:rPr>
                <w:rFonts w:ascii="Arial" w:hAnsi="Arial"/>
              </w:rPr>
            </w:pPr>
            <w:r w:rsidRPr="00215114">
              <w:rPr>
                <w:rFonts w:ascii="Arial" w:hAnsi="Arial"/>
              </w:rPr>
              <w:t>1</w:t>
            </w:r>
          </w:p>
        </w:tc>
        <w:tc>
          <w:tcPr>
            <w:tcW w:w="1151" w:type="dxa"/>
          </w:tcPr>
          <w:p w14:paraId="7B187FF5" w14:textId="77777777" w:rsidR="00DF17E7" w:rsidRPr="007E4D27" w:rsidRDefault="00DF17E7" w:rsidP="00DF17E7">
            <w:pPr>
              <w:rPr>
                <w:rFonts w:ascii="Arial" w:hAnsi="Arial"/>
                <w:color w:val="FF0000"/>
              </w:rPr>
            </w:pPr>
          </w:p>
        </w:tc>
        <w:tc>
          <w:tcPr>
            <w:tcW w:w="1536" w:type="dxa"/>
          </w:tcPr>
          <w:p w14:paraId="75F1CCB7" w14:textId="77777777" w:rsidR="00DF17E7" w:rsidRPr="00215114" w:rsidRDefault="00DF17E7" w:rsidP="00DF17E7">
            <w:pPr>
              <w:rPr>
                <w:rFonts w:ascii="Arial" w:hAnsi="Arial"/>
              </w:rPr>
            </w:pPr>
          </w:p>
        </w:tc>
      </w:tr>
      <w:tr w:rsidR="00DF17E7" w:rsidRPr="00215114" w14:paraId="118E007D" w14:textId="77777777">
        <w:tc>
          <w:tcPr>
            <w:tcW w:w="1263" w:type="dxa"/>
          </w:tcPr>
          <w:p w14:paraId="4BDD6D1D" w14:textId="77777777" w:rsidR="00DF17E7" w:rsidRPr="00215114" w:rsidRDefault="00DF17E7" w:rsidP="00DF17E7">
            <w:pPr>
              <w:jc w:val="center"/>
              <w:rPr>
                <w:rFonts w:ascii="Arial" w:hAnsi="Arial"/>
              </w:rPr>
            </w:pPr>
            <w:r w:rsidRPr="00215114">
              <w:rPr>
                <w:rFonts w:ascii="Arial" w:hAnsi="Arial"/>
              </w:rPr>
              <w:t>2</w:t>
            </w:r>
          </w:p>
        </w:tc>
        <w:tc>
          <w:tcPr>
            <w:tcW w:w="1151" w:type="dxa"/>
          </w:tcPr>
          <w:p w14:paraId="08AFCBE7" w14:textId="77777777" w:rsidR="00DF17E7" w:rsidRPr="00215114" w:rsidRDefault="00DF17E7" w:rsidP="00DF17E7">
            <w:pPr>
              <w:rPr>
                <w:rFonts w:ascii="Arial" w:hAnsi="Arial"/>
              </w:rPr>
            </w:pPr>
          </w:p>
        </w:tc>
        <w:tc>
          <w:tcPr>
            <w:tcW w:w="1536" w:type="dxa"/>
          </w:tcPr>
          <w:p w14:paraId="5B2E12A4" w14:textId="77777777" w:rsidR="00DF17E7" w:rsidRPr="00215114" w:rsidRDefault="00DF17E7" w:rsidP="00DF17E7">
            <w:pPr>
              <w:rPr>
                <w:rFonts w:ascii="Arial" w:hAnsi="Arial"/>
              </w:rPr>
            </w:pPr>
          </w:p>
        </w:tc>
      </w:tr>
      <w:tr w:rsidR="00DF17E7" w:rsidRPr="00215114" w14:paraId="60AD25B3" w14:textId="77777777">
        <w:tc>
          <w:tcPr>
            <w:tcW w:w="1263" w:type="dxa"/>
          </w:tcPr>
          <w:p w14:paraId="0FB565E6" w14:textId="77777777" w:rsidR="00DF17E7" w:rsidRPr="00215114" w:rsidRDefault="00DF17E7" w:rsidP="00DF17E7">
            <w:pPr>
              <w:jc w:val="center"/>
              <w:rPr>
                <w:rFonts w:ascii="Arial" w:hAnsi="Arial"/>
              </w:rPr>
            </w:pPr>
            <w:r w:rsidRPr="00215114">
              <w:rPr>
                <w:rFonts w:ascii="Arial" w:hAnsi="Arial"/>
              </w:rPr>
              <w:t>3</w:t>
            </w:r>
          </w:p>
        </w:tc>
        <w:tc>
          <w:tcPr>
            <w:tcW w:w="1151" w:type="dxa"/>
          </w:tcPr>
          <w:p w14:paraId="3D12DBA8" w14:textId="77777777" w:rsidR="00DF17E7" w:rsidRPr="00215114" w:rsidRDefault="00DF17E7" w:rsidP="00DF17E7">
            <w:pPr>
              <w:rPr>
                <w:rFonts w:ascii="Arial" w:hAnsi="Arial"/>
              </w:rPr>
            </w:pPr>
          </w:p>
        </w:tc>
        <w:tc>
          <w:tcPr>
            <w:tcW w:w="1536" w:type="dxa"/>
          </w:tcPr>
          <w:p w14:paraId="1781913A" w14:textId="77777777" w:rsidR="00DF17E7" w:rsidRPr="00215114" w:rsidRDefault="00DF17E7" w:rsidP="00DF17E7">
            <w:pPr>
              <w:rPr>
                <w:rFonts w:ascii="Arial" w:hAnsi="Arial"/>
              </w:rPr>
            </w:pPr>
          </w:p>
        </w:tc>
      </w:tr>
      <w:tr w:rsidR="00DF17E7" w:rsidRPr="00215114" w14:paraId="3E3703FF" w14:textId="77777777">
        <w:tc>
          <w:tcPr>
            <w:tcW w:w="1263" w:type="dxa"/>
          </w:tcPr>
          <w:p w14:paraId="6D8C36BD" w14:textId="77777777" w:rsidR="00DF17E7" w:rsidRPr="00215114" w:rsidRDefault="00DF17E7" w:rsidP="00DF17E7">
            <w:pPr>
              <w:jc w:val="center"/>
              <w:rPr>
                <w:rFonts w:ascii="Arial" w:hAnsi="Arial"/>
              </w:rPr>
            </w:pPr>
            <w:r w:rsidRPr="00215114">
              <w:rPr>
                <w:rFonts w:ascii="Arial" w:hAnsi="Arial"/>
              </w:rPr>
              <w:t>4</w:t>
            </w:r>
          </w:p>
        </w:tc>
        <w:tc>
          <w:tcPr>
            <w:tcW w:w="1151" w:type="dxa"/>
          </w:tcPr>
          <w:p w14:paraId="371CF463" w14:textId="77777777" w:rsidR="00DF17E7" w:rsidRPr="00215114" w:rsidRDefault="00DF17E7" w:rsidP="00DF17E7">
            <w:pPr>
              <w:rPr>
                <w:rFonts w:ascii="Arial" w:hAnsi="Arial"/>
              </w:rPr>
            </w:pPr>
          </w:p>
        </w:tc>
        <w:tc>
          <w:tcPr>
            <w:tcW w:w="1536" w:type="dxa"/>
          </w:tcPr>
          <w:p w14:paraId="6CD83A07" w14:textId="77777777" w:rsidR="00DF17E7" w:rsidRPr="00215114" w:rsidRDefault="00DF17E7" w:rsidP="00DF17E7">
            <w:pPr>
              <w:rPr>
                <w:rFonts w:ascii="Arial" w:hAnsi="Arial"/>
              </w:rPr>
            </w:pPr>
          </w:p>
        </w:tc>
      </w:tr>
      <w:tr w:rsidR="00DF17E7" w:rsidRPr="00215114" w14:paraId="005F8B4F" w14:textId="77777777">
        <w:tc>
          <w:tcPr>
            <w:tcW w:w="1263" w:type="dxa"/>
          </w:tcPr>
          <w:p w14:paraId="5FA12560" w14:textId="77777777" w:rsidR="00DF17E7" w:rsidRPr="00215114" w:rsidRDefault="00DF17E7" w:rsidP="00DF17E7">
            <w:pPr>
              <w:jc w:val="center"/>
              <w:rPr>
                <w:rFonts w:ascii="Arial" w:hAnsi="Arial"/>
              </w:rPr>
            </w:pPr>
            <w:r w:rsidRPr="00215114">
              <w:rPr>
                <w:rFonts w:ascii="Arial" w:hAnsi="Arial"/>
              </w:rPr>
              <w:t>5</w:t>
            </w:r>
          </w:p>
        </w:tc>
        <w:tc>
          <w:tcPr>
            <w:tcW w:w="1151" w:type="dxa"/>
          </w:tcPr>
          <w:p w14:paraId="4423C89D" w14:textId="77777777" w:rsidR="00DF17E7" w:rsidRPr="00215114" w:rsidRDefault="00DF17E7" w:rsidP="00DF17E7">
            <w:pPr>
              <w:rPr>
                <w:rFonts w:ascii="Arial" w:hAnsi="Arial"/>
              </w:rPr>
            </w:pPr>
          </w:p>
        </w:tc>
        <w:tc>
          <w:tcPr>
            <w:tcW w:w="1536" w:type="dxa"/>
          </w:tcPr>
          <w:p w14:paraId="2BD408BA" w14:textId="77777777" w:rsidR="00DF17E7" w:rsidRPr="00215114" w:rsidRDefault="00DF17E7" w:rsidP="00DF17E7">
            <w:pPr>
              <w:rPr>
                <w:rFonts w:ascii="Arial" w:hAnsi="Arial"/>
              </w:rPr>
            </w:pPr>
          </w:p>
        </w:tc>
      </w:tr>
      <w:tr w:rsidR="00DF17E7" w:rsidRPr="00215114" w14:paraId="00C80DBE" w14:textId="77777777">
        <w:tc>
          <w:tcPr>
            <w:tcW w:w="1263" w:type="dxa"/>
          </w:tcPr>
          <w:p w14:paraId="6C7010F7" w14:textId="77777777" w:rsidR="00DF17E7" w:rsidRPr="00215114" w:rsidRDefault="00DF17E7" w:rsidP="00DF17E7">
            <w:pPr>
              <w:jc w:val="center"/>
              <w:rPr>
                <w:rFonts w:ascii="Arial" w:hAnsi="Arial"/>
              </w:rPr>
            </w:pPr>
            <w:r w:rsidRPr="00215114">
              <w:rPr>
                <w:rFonts w:ascii="Arial" w:hAnsi="Arial"/>
              </w:rPr>
              <w:t>6</w:t>
            </w:r>
          </w:p>
        </w:tc>
        <w:tc>
          <w:tcPr>
            <w:tcW w:w="1151" w:type="dxa"/>
          </w:tcPr>
          <w:p w14:paraId="2247C793" w14:textId="77777777" w:rsidR="00DF17E7" w:rsidRPr="00215114" w:rsidRDefault="00DF17E7" w:rsidP="00DF17E7">
            <w:pPr>
              <w:rPr>
                <w:rFonts w:ascii="Arial" w:hAnsi="Arial"/>
              </w:rPr>
            </w:pPr>
          </w:p>
        </w:tc>
        <w:tc>
          <w:tcPr>
            <w:tcW w:w="1536" w:type="dxa"/>
          </w:tcPr>
          <w:p w14:paraId="36C00D39" w14:textId="77777777" w:rsidR="00DF17E7" w:rsidRPr="00215114" w:rsidRDefault="00DF17E7" w:rsidP="00DF17E7">
            <w:pPr>
              <w:rPr>
                <w:rFonts w:ascii="Arial" w:hAnsi="Arial"/>
              </w:rPr>
            </w:pPr>
          </w:p>
        </w:tc>
      </w:tr>
      <w:tr w:rsidR="00DF17E7" w:rsidRPr="00215114" w14:paraId="6A3F7B48" w14:textId="77777777">
        <w:tc>
          <w:tcPr>
            <w:tcW w:w="1263" w:type="dxa"/>
          </w:tcPr>
          <w:p w14:paraId="15C3D0D2" w14:textId="77777777" w:rsidR="00DF17E7" w:rsidRPr="00215114" w:rsidRDefault="00DF17E7" w:rsidP="00DF17E7">
            <w:pPr>
              <w:jc w:val="center"/>
              <w:rPr>
                <w:rFonts w:ascii="Arial" w:hAnsi="Arial"/>
              </w:rPr>
            </w:pPr>
            <w:r w:rsidRPr="00215114">
              <w:rPr>
                <w:rFonts w:ascii="Arial" w:hAnsi="Arial"/>
              </w:rPr>
              <w:t>7</w:t>
            </w:r>
          </w:p>
        </w:tc>
        <w:tc>
          <w:tcPr>
            <w:tcW w:w="1151" w:type="dxa"/>
          </w:tcPr>
          <w:p w14:paraId="142ED4DF" w14:textId="77777777" w:rsidR="00DF17E7" w:rsidRPr="00215114" w:rsidRDefault="00DF17E7" w:rsidP="00DF17E7">
            <w:pPr>
              <w:rPr>
                <w:rFonts w:ascii="Arial" w:hAnsi="Arial"/>
              </w:rPr>
            </w:pPr>
          </w:p>
        </w:tc>
        <w:tc>
          <w:tcPr>
            <w:tcW w:w="1536" w:type="dxa"/>
          </w:tcPr>
          <w:p w14:paraId="63A9200D" w14:textId="77777777" w:rsidR="00DF17E7" w:rsidRPr="00215114" w:rsidRDefault="00DF17E7" w:rsidP="00DF17E7">
            <w:pPr>
              <w:rPr>
                <w:rFonts w:ascii="Arial" w:hAnsi="Arial"/>
              </w:rPr>
            </w:pPr>
          </w:p>
        </w:tc>
      </w:tr>
      <w:tr w:rsidR="00DF17E7" w:rsidRPr="00215114" w14:paraId="1199082B" w14:textId="77777777">
        <w:tc>
          <w:tcPr>
            <w:tcW w:w="1263" w:type="dxa"/>
          </w:tcPr>
          <w:p w14:paraId="20697889" w14:textId="77777777" w:rsidR="00DF17E7" w:rsidRPr="00215114" w:rsidRDefault="00DF17E7" w:rsidP="00DF17E7">
            <w:pPr>
              <w:jc w:val="center"/>
              <w:rPr>
                <w:rFonts w:ascii="Arial" w:hAnsi="Arial"/>
              </w:rPr>
            </w:pPr>
            <w:r w:rsidRPr="00215114">
              <w:rPr>
                <w:rFonts w:ascii="Arial" w:hAnsi="Arial"/>
              </w:rPr>
              <w:t>8</w:t>
            </w:r>
          </w:p>
        </w:tc>
        <w:tc>
          <w:tcPr>
            <w:tcW w:w="1151" w:type="dxa"/>
          </w:tcPr>
          <w:p w14:paraId="0941F185" w14:textId="77777777" w:rsidR="00DF17E7" w:rsidRPr="00215114" w:rsidRDefault="00DF17E7" w:rsidP="00DF17E7">
            <w:pPr>
              <w:rPr>
                <w:rFonts w:ascii="Arial" w:hAnsi="Arial"/>
              </w:rPr>
            </w:pPr>
          </w:p>
        </w:tc>
        <w:tc>
          <w:tcPr>
            <w:tcW w:w="1536" w:type="dxa"/>
          </w:tcPr>
          <w:p w14:paraId="41DB3550" w14:textId="77777777" w:rsidR="00DF17E7" w:rsidRPr="00215114" w:rsidRDefault="00DF17E7" w:rsidP="00DF17E7">
            <w:pPr>
              <w:rPr>
                <w:rFonts w:ascii="Arial" w:hAnsi="Arial"/>
              </w:rPr>
            </w:pPr>
          </w:p>
        </w:tc>
      </w:tr>
      <w:tr w:rsidR="00DF17E7" w:rsidRPr="00215114" w14:paraId="3F5E17CD" w14:textId="77777777">
        <w:tc>
          <w:tcPr>
            <w:tcW w:w="1263" w:type="dxa"/>
          </w:tcPr>
          <w:p w14:paraId="36DB25C0" w14:textId="77777777" w:rsidR="00DF17E7" w:rsidRPr="00215114" w:rsidRDefault="00DF17E7" w:rsidP="00DF17E7">
            <w:pPr>
              <w:jc w:val="center"/>
              <w:rPr>
                <w:rFonts w:ascii="Arial" w:hAnsi="Arial"/>
              </w:rPr>
            </w:pPr>
            <w:r w:rsidRPr="00215114">
              <w:rPr>
                <w:rFonts w:ascii="Arial" w:hAnsi="Arial"/>
              </w:rPr>
              <w:t>9</w:t>
            </w:r>
          </w:p>
        </w:tc>
        <w:tc>
          <w:tcPr>
            <w:tcW w:w="1151" w:type="dxa"/>
          </w:tcPr>
          <w:p w14:paraId="1043FF35" w14:textId="77777777" w:rsidR="00DF17E7" w:rsidRPr="00215114" w:rsidRDefault="00DF17E7" w:rsidP="00DF17E7">
            <w:pPr>
              <w:rPr>
                <w:rFonts w:ascii="Arial" w:hAnsi="Arial"/>
              </w:rPr>
            </w:pPr>
          </w:p>
        </w:tc>
        <w:tc>
          <w:tcPr>
            <w:tcW w:w="1536" w:type="dxa"/>
          </w:tcPr>
          <w:p w14:paraId="1BA26089" w14:textId="77777777" w:rsidR="00DF17E7" w:rsidRPr="00215114" w:rsidRDefault="00DF17E7" w:rsidP="00DF17E7">
            <w:pPr>
              <w:rPr>
                <w:rFonts w:ascii="Arial" w:hAnsi="Arial"/>
              </w:rPr>
            </w:pPr>
          </w:p>
        </w:tc>
      </w:tr>
      <w:tr w:rsidR="00DF17E7" w:rsidRPr="00215114" w14:paraId="77983328" w14:textId="77777777">
        <w:tc>
          <w:tcPr>
            <w:tcW w:w="1263" w:type="dxa"/>
          </w:tcPr>
          <w:p w14:paraId="17C3D783" w14:textId="77777777" w:rsidR="00DF17E7" w:rsidRPr="00215114" w:rsidRDefault="00DF17E7" w:rsidP="00DF17E7">
            <w:pPr>
              <w:jc w:val="center"/>
              <w:rPr>
                <w:rFonts w:ascii="Arial" w:hAnsi="Arial"/>
              </w:rPr>
            </w:pPr>
            <w:r w:rsidRPr="00215114">
              <w:rPr>
                <w:rFonts w:ascii="Arial" w:hAnsi="Arial"/>
              </w:rPr>
              <w:t>10</w:t>
            </w:r>
          </w:p>
        </w:tc>
        <w:tc>
          <w:tcPr>
            <w:tcW w:w="1151" w:type="dxa"/>
          </w:tcPr>
          <w:p w14:paraId="4F2F6D5E" w14:textId="77777777" w:rsidR="00DF17E7" w:rsidRPr="00215114" w:rsidRDefault="00DF17E7" w:rsidP="00DF17E7">
            <w:pPr>
              <w:rPr>
                <w:rFonts w:ascii="Arial" w:hAnsi="Arial"/>
              </w:rPr>
            </w:pPr>
          </w:p>
        </w:tc>
        <w:tc>
          <w:tcPr>
            <w:tcW w:w="1536" w:type="dxa"/>
          </w:tcPr>
          <w:p w14:paraId="69839280" w14:textId="77777777" w:rsidR="00DF17E7" w:rsidRPr="00215114" w:rsidRDefault="00DF17E7" w:rsidP="00DF17E7">
            <w:pPr>
              <w:rPr>
                <w:rFonts w:ascii="Arial" w:hAnsi="Arial"/>
              </w:rPr>
            </w:pPr>
          </w:p>
        </w:tc>
      </w:tr>
      <w:tr w:rsidR="00DF17E7" w:rsidRPr="00215114" w14:paraId="686CC458" w14:textId="77777777">
        <w:tc>
          <w:tcPr>
            <w:tcW w:w="1263" w:type="dxa"/>
          </w:tcPr>
          <w:p w14:paraId="24EF6CA2" w14:textId="77777777" w:rsidR="00DF17E7" w:rsidRPr="00215114" w:rsidRDefault="00DF17E7" w:rsidP="00DF17E7">
            <w:pPr>
              <w:jc w:val="center"/>
              <w:rPr>
                <w:rFonts w:ascii="Arial" w:hAnsi="Arial"/>
              </w:rPr>
            </w:pPr>
            <w:r w:rsidRPr="00215114">
              <w:rPr>
                <w:rFonts w:ascii="Arial" w:hAnsi="Arial"/>
              </w:rPr>
              <w:t>11</w:t>
            </w:r>
          </w:p>
        </w:tc>
        <w:tc>
          <w:tcPr>
            <w:tcW w:w="1151" w:type="dxa"/>
          </w:tcPr>
          <w:p w14:paraId="10275A4C" w14:textId="77777777" w:rsidR="00DF17E7" w:rsidRPr="00215114" w:rsidRDefault="00DF17E7" w:rsidP="00DF17E7">
            <w:pPr>
              <w:rPr>
                <w:rFonts w:ascii="Arial" w:hAnsi="Arial"/>
              </w:rPr>
            </w:pPr>
          </w:p>
        </w:tc>
        <w:tc>
          <w:tcPr>
            <w:tcW w:w="1536" w:type="dxa"/>
          </w:tcPr>
          <w:p w14:paraId="50BFC81C" w14:textId="77777777" w:rsidR="00DF17E7" w:rsidRPr="00215114" w:rsidRDefault="00DF17E7" w:rsidP="00DF17E7">
            <w:pPr>
              <w:rPr>
                <w:rFonts w:ascii="Arial" w:hAnsi="Arial"/>
              </w:rPr>
            </w:pPr>
          </w:p>
        </w:tc>
      </w:tr>
      <w:tr w:rsidR="00DF17E7" w:rsidRPr="00215114" w14:paraId="0C57E097" w14:textId="77777777">
        <w:tc>
          <w:tcPr>
            <w:tcW w:w="1263" w:type="dxa"/>
          </w:tcPr>
          <w:p w14:paraId="2FB54C92" w14:textId="77777777" w:rsidR="00DF17E7" w:rsidRPr="00215114" w:rsidRDefault="00DF17E7" w:rsidP="00DF17E7">
            <w:pPr>
              <w:jc w:val="center"/>
              <w:rPr>
                <w:rFonts w:ascii="Arial" w:hAnsi="Arial"/>
              </w:rPr>
            </w:pPr>
            <w:r w:rsidRPr="00215114">
              <w:rPr>
                <w:rFonts w:ascii="Arial" w:hAnsi="Arial"/>
              </w:rPr>
              <w:t>12</w:t>
            </w:r>
          </w:p>
        </w:tc>
        <w:tc>
          <w:tcPr>
            <w:tcW w:w="1151" w:type="dxa"/>
          </w:tcPr>
          <w:p w14:paraId="59474665" w14:textId="77777777" w:rsidR="00DF17E7" w:rsidRPr="00215114" w:rsidRDefault="00DF17E7" w:rsidP="00DF17E7">
            <w:pPr>
              <w:rPr>
                <w:rFonts w:ascii="Arial" w:hAnsi="Arial"/>
              </w:rPr>
            </w:pPr>
          </w:p>
        </w:tc>
        <w:tc>
          <w:tcPr>
            <w:tcW w:w="1536" w:type="dxa"/>
          </w:tcPr>
          <w:p w14:paraId="1E6463DD" w14:textId="77777777" w:rsidR="00DF17E7" w:rsidRPr="00215114" w:rsidRDefault="00DF17E7" w:rsidP="00DF17E7">
            <w:pPr>
              <w:rPr>
                <w:rFonts w:ascii="Arial" w:hAnsi="Arial"/>
              </w:rPr>
            </w:pPr>
          </w:p>
        </w:tc>
      </w:tr>
      <w:tr w:rsidR="00DF17E7" w:rsidRPr="00215114" w14:paraId="0371323E" w14:textId="77777777">
        <w:tc>
          <w:tcPr>
            <w:tcW w:w="1263" w:type="dxa"/>
          </w:tcPr>
          <w:p w14:paraId="224FC963" w14:textId="77777777" w:rsidR="00DF17E7" w:rsidRPr="00215114" w:rsidRDefault="00DF17E7" w:rsidP="00DF17E7">
            <w:pPr>
              <w:jc w:val="center"/>
              <w:rPr>
                <w:rFonts w:ascii="Arial" w:hAnsi="Arial"/>
              </w:rPr>
            </w:pPr>
            <w:r w:rsidRPr="00215114">
              <w:rPr>
                <w:rFonts w:ascii="Arial" w:hAnsi="Arial"/>
              </w:rPr>
              <w:t>13</w:t>
            </w:r>
          </w:p>
        </w:tc>
        <w:tc>
          <w:tcPr>
            <w:tcW w:w="1151" w:type="dxa"/>
          </w:tcPr>
          <w:p w14:paraId="69EDAE35" w14:textId="77777777" w:rsidR="00DF17E7" w:rsidRPr="00215114" w:rsidRDefault="00DF17E7" w:rsidP="00DF17E7">
            <w:pPr>
              <w:rPr>
                <w:rFonts w:ascii="Arial" w:hAnsi="Arial"/>
              </w:rPr>
            </w:pPr>
          </w:p>
        </w:tc>
        <w:tc>
          <w:tcPr>
            <w:tcW w:w="1536" w:type="dxa"/>
          </w:tcPr>
          <w:p w14:paraId="5E411FE3" w14:textId="77777777" w:rsidR="00DF17E7" w:rsidRPr="00215114" w:rsidRDefault="00DF17E7" w:rsidP="00DF17E7">
            <w:pPr>
              <w:rPr>
                <w:rFonts w:ascii="Arial" w:hAnsi="Arial"/>
              </w:rPr>
            </w:pPr>
          </w:p>
        </w:tc>
      </w:tr>
      <w:tr w:rsidR="00DF17E7" w:rsidRPr="00215114" w14:paraId="6ED502C5" w14:textId="77777777">
        <w:tc>
          <w:tcPr>
            <w:tcW w:w="1263" w:type="dxa"/>
          </w:tcPr>
          <w:p w14:paraId="28A121C8" w14:textId="77777777" w:rsidR="00DF17E7" w:rsidRPr="00215114" w:rsidRDefault="00DF17E7" w:rsidP="00DF17E7">
            <w:pPr>
              <w:jc w:val="center"/>
              <w:rPr>
                <w:rFonts w:ascii="Arial" w:hAnsi="Arial"/>
              </w:rPr>
            </w:pPr>
            <w:r w:rsidRPr="00215114">
              <w:rPr>
                <w:rFonts w:ascii="Arial" w:hAnsi="Arial"/>
              </w:rPr>
              <w:t>14</w:t>
            </w:r>
          </w:p>
        </w:tc>
        <w:tc>
          <w:tcPr>
            <w:tcW w:w="1151" w:type="dxa"/>
          </w:tcPr>
          <w:p w14:paraId="4899C468" w14:textId="77777777" w:rsidR="00DF17E7" w:rsidRPr="00215114" w:rsidRDefault="00DF17E7" w:rsidP="00DF17E7">
            <w:pPr>
              <w:rPr>
                <w:rFonts w:ascii="Arial" w:hAnsi="Arial"/>
              </w:rPr>
            </w:pPr>
          </w:p>
        </w:tc>
        <w:tc>
          <w:tcPr>
            <w:tcW w:w="1536" w:type="dxa"/>
          </w:tcPr>
          <w:p w14:paraId="4E109FF3" w14:textId="77777777" w:rsidR="00DF17E7" w:rsidRPr="00215114" w:rsidRDefault="00DF17E7" w:rsidP="00DF17E7">
            <w:pPr>
              <w:rPr>
                <w:rFonts w:ascii="Arial" w:hAnsi="Arial"/>
              </w:rPr>
            </w:pPr>
          </w:p>
        </w:tc>
      </w:tr>
      <w:tr w:rsidR="00DF17E7" w:rsidRPr="00215114" w14:paraId="146E44A9" w14:textId="77777777">
        <w:tc>
          <w:tcPr>
            <w:tcW w:w="1263" w:type="dxa"/>
          </w:tcPr>
          <w:p w14:paraId="7CD82311" w14:textId="77777777" w:rsidR="00DF17E7" w:rsidRPr="00215114" w:rsidRDefault="00DF17E7" w:rsidP="00DF17E7">
            <w:pPr>
              <w:jc w:val="center"/>
              <w:rPr>
                <w:rFonts w:ascii="Arial" w:hAnsi="Arial"/>
              </w:rPr>
            </w:pPr>
            <w:r w:rsidRPr="00215114">
              <w:rPr>
                <w:rFonts w:ascii="Arial" w:hAnsi="Arial"/>
              </w:rPr>
              <w:t>15</w:t>
            </w:r>
          </w:p>
        </w:tc>
        <w:tc>
          <w:tcPr>
            <w:tcW w:w="1151" w:type="dxa"/>
          </w:tcPr>
          <w:p w14:paraId="0AC64BC6" w14:textId="77777777" w:rsidR="00DF17E7" w:rsidRPr="00215114" w:rsidRDefault="00DF17E7" w:rsidP="00DF17E7">
            <w:pPr>
              <w:rPr>
                <w:rFonts w:ascii="Arial" w:hAnsi="Arial"/>
              </w:rPr>
            </w:pPr>
          </w:p>
        </w:tc>
        <w:tc>
          <w:tcPr>
            <w:tcW w:w="1536" w:type="dxa"/>
          </w:tcPr>
          <w:p w14:paraId="7455A37F" w14:textId="77777777" w:rsidR="00DF17E7" w:rsidRPr="00215114" w:rsidRDefault="00DF17E7" w:rsidP="00DF17E7">
            <w:pPr>
              <w:rPr>
                <w:rFonts w:ascii="Arial" w:hAnsi="Arial"/>
              </w:rPr>
            </w:pPr>
          </w:p>
        </w:tc>
      </w:tr>
      <w:tr w:rsidR="00DF17E7" w:rsidRPr="00215114" w14:paraId="45666154" w14:textId="77777777">
        <w:tc>
          <w:tcPr>
            <w:tcW w:w="1263" w:type="dxa"/>
          </w:tcPr>
          <w:p w14:paraId="654CD53E" w14:textId="77777777" w:rsidR="00DF17E7" w:rsidRPr="00215114" w:rsidRDefault="00DF17E7" w:rsidP="00DF17E7">
            <w:pPr>
              <w:jc w:val="center"/>
              <w:rPr>
                <w:rFonts w:ascii="Arial" w:hAnsi="Arial"/>
              </w:rPr>
            </w:pPr>
            <w:r w:rsidRPr="00215114">
              <w:rPr>
                <w:rFonts w:ascii="Arial" w:hAnsi="Arial"/>
              </w:rPr>
              <w:t>16</w:t>
            </w:r>
          </w:p>
        </w:tc>
        <w:tc>
          <w:tcPr>
            <w:tcW w:w="1151" w:type="dxa"/>
          </w:tcPr>
          <w:p w14:paraId="4F9DA129" w14:textId="77777777" w:rsidR="00DF17E7" w:rsidRPr="00215114" w:rsidRDefault="00DF17E7" w:rsidP="00DF17E7">
            <w:pPr>
              <w:rPr>
                <w:rFonts w:ascii="Arial" w:hAnsi="Arial"/>
              </w:rPr>
            </w:pPr>
          </w:p>
        </w:tc>
        <w:tc>
          <w:tcPr>
            <w:tcW w:w="1536" w:type="dxa"/>
          </w:tcPr>
          <w:p w14:paraId="6D3C827A" w14:textId="77777777" w:rsidR="00DF17E7" w:rsidRPr="00215114" w:rsidRDefault="00DF17E7" w:rsidP="00DF17E7">
            <w:pPr>
              <w:rPr>
                <w:rFonts w:ascii="Arial" w:hAnsi="Arial"/>
              </w:rPr>
            </w:pPr>
          </w:p>
        </w:tc>
      </w:tr>
      <w:tr w:rsidR="00DF17E7" w:rsidRPr="00215114" w14:paraId="32F417A2" w14:textId="77777777">
        <w:tc>
          <w:tcPr>
            <w:tcW w:w="1263" w:type="dxa"/>
          </w:tcPr>
          <w:p w14:paraId="03B0B9A6" w14:textId="77777777" w:rsidR="00DF17E7" w:rsidRPr="00215114" w:rsidRDefault="00DF17E7" w:rsidP="00DF17E7">
            <w:pPr>
              <w:jc w:val="center"/>
              <w:rPr>
                <w:rFonts w:ascii="Arial" w:hAnsi="Arial"/>
              </w:rPr>
            </w:pPr>
            <w:r w:rsidRPr="00215114">
              <w:rPr>
                <w:rFonts w:ascii="Arial" w:hAnsi="Arial"/>
              </w:rPr>
              <w:t>17</w:t>
            </w:r>
          </w:p>
        </w:tc>
        <w:tc>
          <w:tcPr>
            <w:tcW w:w="1151" w:type="dxa"/>
          </w:tcPr>
          <w:p w14:paraId="2DCEB886" w14:textId="77777777" w:rsidR="00DF17E7" w:rsidRPr="00215114" w:rsidRDefault="00DF17E7" w:rsidP="00DF17E7">
            <w:pPr>
              <w:rPr>
                <w:rFonts w:ascii="Arial" w:hAnsi="Arial"/>
              </w:rPr>
            </w:pPr>
          </w:p>
        </w:tc>
        <w:tc>
          <w:tcPr>
            <w:tcW w:w="1536" w:type="dxa"/>
          </w:tcPr>
          <w:p w14:paraId="6E89AE64" w14:textId="77777777" w:rsidR="00DF17E7" w:rsidRPr="00215114" w:rsidRDefault="00DF17E7" w:rsidP="00DF17E7">
            <w:pPr>
              <w:rPr>
                <w:rFonts w:ascii="Arial" w:hAnsi="Arial"/>
              </w:rPr>
            </w:pPr>
          </w:p>
        </w:tc>
      </w:tr>
      <w:tr w:rsidR="00DF17E7" w:rsidRPr="00215114" w14:paraId="03784243" w14:textId="77777777">
        <w:tc>
          <w:tcPr>
            <w:tcW w:w="1263" w:type="dxa"/>
          </w:tcPr>
          <w:p w14:paraId="593B6B81" w14:textId="77777777" w:rsidR="00DF17E7" w:rsidRPr="00215114" w:rsidRDefault="00DF17E7" w:rsidP="00DF17E7">
            <w:pPr>
              <w:jc w:val="center"/>
              <w:rPr>
                <w:rFonts w:ascii="Arial" w:hAnsi="Arial"/>
              </w:rPr>
            </w:pPr>
            <w:r w:rsidRPr="00215114">
              <w:rPr>
                <w:rFonts w:ascii="Arial" w:hAnsi="Arial"/>
              </w:rPr>
              <w:t>18</w:t>
            </w:r>
          </w:p>
        </w:tc>
        <w:tc>
          <w:tcPr>
            <w:tcW w:w="1151" w:type="dxa"/>
          </w:tcPr>
          <w:p w14:paraId="579822E8" w14:textId="77777777" w:rsidR="00DF17E7" w:rsidRPr="00215114" w:rsidRDefault="00DF17E7" w:rsidP="00DF17E7">
            <w:pPr>
              <w:rPr>
                <w:rFonts w:ascii="Arial" w:hAnsi="Arial"/>
              </w:rPr>
            </w:pPr>
          </w:p>
        </w:tc>
        <w:tc>
          <w:tcPr>
            <w:tcW w:w="1536" w:type="dxa"/>
          </w:tcPr>
          <w:p w14:paraId="027FFF78" w14:textId="77777777" w:rsidR="00DF17E7" w:rsidRPr="00215114" w:rsidRDefault="00DF17E7" w:rsidP="00DF17E7">
            <w:pPr>
              <w:rPr>
                <w:rFonts w:ascii="Arial" w:hAnsi="Arial"/>
              </w:rPr>
            </w:pPr>
          </w:p>
        </w:tc>
      </w:tr>
      <w:tr w:rsidR="00DF17E7" w:rsidRPr="00215114" w14:paraId="13EA25C9" w14:textId="77777777">
        <w:tc>
          <w:tcPr>
            <w:tcW w:w="1263" w:type="dxa"/>
          </w:tcPr>
          <w:p w14:paraId="3792C980" w14:textId="77777777" w:rsidR="00DF17E7" w:rsidRPr="00215114" w:rsidRDefault="00DF17E7" w:rsidP="00DF17E7">
            <w:pPr>
              <w:jc w:val="center"/>
              <w:rPr>
                <w:rFonts w:ascii="Arial" w:hAnsi="Arial"/>
              </w:rPr>
            </w:pPr>
            <w:r w:rsidRPr="00215114">
              <w:rPr>
                <w:rFonts w:ascii="Arial" w:hAnsi="Arial"/>
              </w:rPr>
              <w:t>19</w:t>
            </w:r>
          </w:p>
        </w:tc>
        <w:tc>
          <w:tcPr>
            <w:tcW w:w="1151" w:type="dxa"/>
          </w:tcPr>
          <w:p w14:paraId="15491713" w14:textId="77777777" w:rsidR="00DF17E7" w:rsidRPr="00215114" w:rsidRDefault="00DF17E7" w:rsidP="00DF17E7">
            <w:pPr>
              <w:rPr>
                <w:rFonts w:ascii="Arial" w:hAnsi="Arial"/>
              </w:rPr>
            </w:pPr>
          </w:p>
        </w:tc>
        <w:tc>
          <w:tcPr>
            <w:tcW w:w="1536" w:type="dxa"/>
          </w:tcPr>
          <w:p w14:paraId="3006E774" w14:textId="77777777" w:rsidR="00DF17E7" w:rsidRPr="00215114" w:rsidRDefault="00DF17E7" w:rsidP="00DF17E7">
            <w:pPr>
              <w:rPr>
                <w:rFonts w:ascii="Arial" w:hAnsi="Arial"/>
              </w:rPr>
            </w:pPr>
          </w:p>
        </w:tc>
      </w:tr>
      <w:tr w:rsidR="009D5E14" w:rsidRPr="00215114" w14:paraId="12FFA8B7" w14:textId="77777777">
        <w:tc>
          <w:tcPr>
            <w:tcW w:w="1263" w:type="dxa"/>
          </w:tcPr>
          <w:p w14:paraId="18B83EED" w14:textId="77777777" w:rsidR="009D5E14" w:rsidRPr="00215114" w:rsidRDefault="009D5E14" w:rsidP="00DF17E7">
            <w:pPr>
              <w:jc w:val="center"/>
              <w:rPr>
                <w:rFonts w:ascii="Arial" w:hAnsi="Arial"/>
              </w:rPr>
            </w:pPr>
            <w:r w:rsidRPr="00215114">
              <w:rPr>
                <w:rFonts w:ascii="Arial" w:hAnsi="Arial"/>
              </w:rPr>
              <w:lastRenderedPageBreak/>
              <w:t>20</w:t>
            </w:r>
          </w:p>
        </w:tc>
        <w:tc>
          <w:tcPr>
            <w:tcW w:w="1151" w:type="dxa"/>
          </w:tcPr>
          <w:p w14:paraId="6F52D8B2" w14:textId="77777777" w:rsidR="009D5E14" w:rsidRPr="00215114" w:rsidRDefault="009D5E14" w:rsidP="00DF17E7">
            <w:pPr>
              <w:rPr>
                <w:rFonts w:ascii="Arial" w:hAnsi="Arial"/>
              </w:rPr>
            </w:pPr>
          </w:p>
        </w:tc>
        <w:tc>
          <w:tcPr>
            <w:tcW w:w="1536" w:type="dxa"/>
          </w:tcPr>
          <w:p w14:paraId="58501342" w14:textId="77777777" w:rsidR="009D5E14" w:rsidRPr="00215114" w:rsidRDefault="009D5E14" w:rsidP="00DF17E7">
            <w:pPr>
              <w:rPr>
                <w:rFonts w:ascii="Arial" w:hAnsi="Arial"/>
              </w:rPr>
            </w:pPr>
          </w:p>
        </w:tc>
      </w:tr>
      <w:tr w:rsidR="009D5E14" w:rsidRPr="00215114" w14:paraId="71A89375" w14:textId="77777777">
        <w:tc>
          <w:tcPr>
            <w:tcW w:w="1263" w:type="dxa"/>
          </w:tcPr>
          <w:p w14:paraId="74F830DF" w14:textId="77777777" w:rsidR="009D5E14" w:rsidRPr="00215114" w:rsidRDefault="009D5E14" w:rsidP="00DF17E7">
            <w:pPr>
              <w:jc w:val="center"/>
              <w:rPr>
                <w:rFonts w:ascii="Arial" w:hAnsi="Arial"/>
              </w:rPr>
            </w:pPr>
            <w:r w:rsidRPr="00215114">
              <w:rPr>
                <w:rFonts w:ascii="Arial" w:hAnsi="Arial"/>
              </w:rPr>
              <w:t>21</w:t>
            </w:r>
          </w:p>
        </w:tc>
        <w:tc>
          <w:tcPr>
            <w:tcW w:w="1151" w:type="dxa"/>
          </w:tcPr>
          <w:p w14:paraId="7077C449" w14:textId="77777777" w:rsidR="009D5E14" w:rsidRPr="00215114" w:rsidRDefault="009D5E14" w:rsidP="00DF17E7">
            <w:pPr>
              <w:rPr>
                <w:rFonts w:ascii="Arial" w:hAnsi="Arial"/>
              </w:rPr>
            </w:pPr>
          </w:p>
        </w:tc>
        <w:tc>
          <w:tcPr>
            <w:tcW w:w="1536" w:type="dxa"/>
          </w:tcPr>
          <w:p w14:paraId="3DB2064D" w14:textId="77777777" w:rsidR="009D5E14" w:rsidRPr="00215114" w:rsidRDefault="009D5E14" w:rsidP="00DF17E7">
            <w:pPr>
              <w:rPr>
                <w:rFonts w:ascii="Arial" w:hAnsi="Arial"/>
              </w:rPr>
            </w:pPr>
          </w:p>
        </w:tc>
      </w:tr>
      <w:tr w:rsidR="009D5E14" w:rsidRPr="00215114" w14:paraId="71736B7F" w14:textId="77777777">
        <w:tc>
          <w:tcPr>
            <w:tcW w:w="1263" w:type="dxa"/>
          </w:tcPr>
          <w:p w14:paraId="6B2DE763" w14:textId="77777777" w:rsidR="009D5E14" w:rsidRPr="00215114" w:rsidRDefault="009D5E14" w:rsidP="00DF17E7">
            <w:pPr>
              <w:jc w:val="center"/>
              <w:rPr>
                <w:rFonts w:ascii="Arial" w:hAnsi="Arial"/>
              </w:rPr>
            </w:pPr>
            <w:r w:rsidRPr="00215114">
              <w:rPr>
                <w:rFonts w:ascii="Arial" w:hAnsi="Arial"/>
              </w:rPr>
              <w:t>22</w:t>
            </w:r>
          </w:p>
        </w:tc>
        <w:tc>
          <w:tcPr>
            <w:tcW w:w="1151" w:type="dxa"/>
          </w:tcPr>
          <w:p w14:paraId="5B12B2C8" w14:textId="77777777" w:rsidR="009D5E14" w:rsidRPr="00215114" w:rsidRDefault="009D5E14" w:rsidP="00DF17E7">
            <w:pPr>
              <w:rPr>
                <w:rFonts w:ascii="Arial" w:hAnsi="Arial"/>
              </w:rPr>
            </w:pPr>
          </w:p>
        </w:tc>
        <w:tc>
          <w:tcPr>
            <w:tcW w:w="1536" w:type="dxa"/>
          </w:tcPr>
          <w:p w14:paraId="77617932" w14:textId="77777777" w:rsidR="009D5E14" w:rsidRPr="00215114" w:rsidRDefault="009D5E14" w:rsidP="00DF17E7">
            <w:pPr>
              <w:rPr>
                <w:rFonts w:ascii="Arial" w:hAnsi="Arial"/>
              </w:rPr>
            </w:pPr>
          </w:p>
        </w:tc>
      </w:tr>
      <w:tr w:rsidR="009D5E14" w:rsidRPr="00215114" w14:paraId="5AA9E4DC" w14:textId="77777777">
        <w:tc>
          <w:tcPr>
            <w:tcW w:w="1263" w:type="dxa"/>
          </w:tcPr>
          <w:p w14:paraId="73EFDC8C" w14:textId="77777777" w:rsidR="009D5E14" w:rsidRPr="00215114" w:rsidRDefault="009D5E14" w:rsidP="00DF17E7">
            <w:pPr>
              <w:jc w:val="center"/>
              <w:rPr>
                <w:rFonts w:ascii="Arial" w:hAnsi="Arial"/>
              </w:rPr>
            </w:pPr>
            <w:r w:rsidRPr="00215114">
              <w:rPr>
                <w:rFonts w:ascii="Arial" w:hAnsi="Arial"/>
              </w:rPr>
              <w:t>23</w:t>
            </w:r>
          </w:p>
        </w:tc>
        <w:tc>
          <w:tcPr>
            <w:tcW w:w="1151" w:type="dxa"/>
          </w:tcPr>
          <w:p w14:paraId="53ECD8F9" w14:textId="77777777" w:rsidR="009D5E14" w:rsidRPr="00215114" w:rsidRDefault="009D5E14" w:rsidP="00DF17E7">
            <w:pPr>
              <w:rPr>
                <w:rFonts w:ascii="Arial" w:hAnsi="Arial"/>
              </w:rPr>
            </w:pPr>
          </w:p>
        </w:tc>
        <w:tc>
          <w:tcPr>
            <w:tcW w:w="1536" w:type="dxa"/>
          </w:tcPr>
          <w:p w14:paraId="404CBADF" w14:textId="77777777" w:rsidR="009D5E14" w:rsidRPr="00215114" w:rsidRDefault="009D5E14" w:rsidP="00DF17E7">
            <w:pPr>
              <w:rPr>
                <w:rFonts w:ascii="Arial" w:hAnsi="Arial"/>
              </w:rPr>
            </w:pPr>
          </w:p>
        </w:tc>
      </w:tr>
      <w:tr w:rsidR="009D5E14" w:rsidRPr="00215114" w14:paraId="0A2BBEAE" w14:textId="77777777">
        <w:tc>
          <w:tcPr>
            <w:tcW w:w="1263" w:type="dxa"/>
          </w:tcPr>
          <w:p w14:paraId="42BDC2AF" w14:textId="77777777" w:rsidR="009D5E14" w:rsidRPr="00215114" w:rsidRDefault="009D5E14" w:rsidP="00DF17E7">
            <w:pPr>
              <w:jc w:val="center"/>
              <w:rPr>
                <w:rFonts w:ascii="Arial" w:hAnsi="Arial"/>
              </w:rPr>
            </w:pPr>
            <w:r w:rsidRPr="00215114">
              <w:rPr>
                <w:rFonts w:ascii="Arial" w:hAnsi="Arial"/>
              </w:rPr>
              <w:t>24</w:t>
            </w:r>
          </w:p>
        </w:tc>
        <w:tc>
          <w:tcPr>
            <w:tcW w:w="1151" w:type="dxa"/>
          </w:tcPr>
          <w:p w14:paraId="04E28999" w14:textId="77777777" w:rsidR="009D5E14" w:rsidRPr="00215114" w:rsidRDefault="009D5E14" w:rsidP="00DF17E7">
            <w:pPr>
              <w:rPr>
                <w:rFonts w:ascii="Arial" w:hAnsi="Arial"/>
              </w:rPr>
            </w:pPr>
          </w:p>
        </w:tc>
        <w:tc>
          <w:tcPr>
            <w:tcW w:w="1536" w:type="dxa"/>
          </w:tcPr>
          <w:p w14:paraId="01C553C8" w14:textId="77777777" w:rsidR="009D5E14" w:rsidRPr="00215114" w:rsidRDefault="009D5E14" w:rsidP="00DF17E7">
            <w:pPr>
              <w:rPr>
                <w:rFonts w:ascii="Arial" w:hAnsi="Arial"/>
              </w:rPr>
            </w:pPr>
          </w:p>
        </w:tc>
      </w:tr>
      <w:tr w:rsidR="009D5E14" w:rsidRPr="00215114" w14:paraId="546FCAF7" w14:textId="77777777">
        <w:tc>
          <w:tcPr>
            <w:tcW w:w="1263" w:type="dxa"/>
          </w:tcPr>
          <w:p w14:paraId="4B3ED455" w14:textId="77777777" w:rsidR="009D5E14" w:rsidRPr="00215114" w:rsidRDefault="009D5E14" w:rsidP="00DF17E7">
            <w:pPr>
              <w:jc w:val="center"/>
              <w:rPr>
                <w:rFonts w:ascii="Arial" w:hAnsi="Arial"/>
              </w:rPr>
            </w:pPr>
            <w:r w:rsidRPr="00215114">
              <w:rPr>
                <w:rFonts w:ascii="Arial" w:hAnsi="Arial"/>
              </w:rPr>
              <w:t>25</w:t>
            </w:r>
          </w:p>
        </w:tc>
        <w:tc>
          <w:tcPr>
            <w:tcW w:w="1151" w:type="dxa"/>
          </w:tcPr>
          <w:p w14:paraId="44649769" w14:textId="77777777" w:rsidR="009D5E14" w:rsidRPr="00215114" w:rsidRDefault="009D5E14" w:rsidP="00DF17E7">
            <w:pPr>
              <w:rPr>
                <w:rFonts w:ascii="Arial" w:hAnsi="Arial"/>
              </w:rPr>
            </w:pPr>
          </w:p>
        </w:tc>
        <w:tc>
          <w:tcPr>
            <w:tcW w:w="1536" w:type="dxa"/>
          </w:tcPr>
          <w:p w14:paraId="62118031" w14:textId="77777777" w:rsidR="009D5E14" w:rsidRPr="00215114" w:rsidRDefault="009D5E14" w:rsidP="00DF17E7">
            <w:pPr>
              <w:rPr>
                <w:rFonts w:ascii="Arial" w:hAnsi="Arial"/>
              </w:rPr>
            </w:pPr>
          </w:p>
        </w:tc>
      </w:tr>
      <w:tr w:rsidR="009D5E14" w:rsidRPr="00215114" w14:paraId="26D9AC76" w14:textId="77777777">
        <w:tc>
          <w:tcPr>
            <w:tcW w:w="1263" w:type="dxa"/>
          </w:tcPr>
          <w:p w14:paraId="5FCA4689" w14:textId="77777777" w:rsidR="009D5E14" w:rsidRPr="00215114" w:rsidRDefault="009D5E14" w:rsidP="00DF17E7">
            <w:pPr>
              <w:jc w:val="center"/>
              <w:rPr>
                <w:rFonts w:ascii="Arial" w:hAnsi="Arial"/>
              </w:rPr>
            </w:pPr>
            <w:r w:rsidRPr="00215114">
              <w:rPr>
                <w:rFonts w:ascii="Arial" w:hAnsi="Arial"/>
              </w:rPr>
              <w:t>26</w:t>
            </w:r>
          </w:p>
        </w:tc>
        <w:tc>
          <w:tcPr>
            <w:tcW w:w="1151" w:type="dxa"/>
          </w:tcPr>
          <w:p w14:paraId="6E00E9AE" w14:textId="77777777" w:rsidR="009D5E14" w:rsidRPr="00215114" w:rsidRDefault="009D5E14" w:rsidP="00DF17E7">
            <w:pPr>
              <w:rPr>
                <w:rFonts w:ascii="Arial" w:hAnsi="Arial"/>
              </w:rPr>
            </w:pPr>
          </w:p>
        </w:tc>
        <w:tc>
          <w:tcPr>
            <w:tcW w:w="1536" w:type="dxa"/>
          </w:tcPr>
          <w:p w14:paraId="3411B857" w14:textId="77777777" w:rsidR="009D5E14" w:rsidRPr="00215114" w:rsidRDefault="009D5E14" w:rsidP="00DF17E7">
            <w:pPr>
              <w:rPr>
                <w:rFonts w:ascii="Arial" w:hAnsi="Arial"/>
              </w:rPr>
            </w:pPr>
          </w:p>
        </w:tc>
      </w:tr>
      <w:tr w:rsidR="009D5E14" w:rsidRPr="00215114" w14:paraId="1C18F2F9" w14:textId="77777777">
        <w:tc>
          <w:tcPr>
            <w:tcW w:w="1263" w:type="dxa"/>
          </w:tcPr>
          <w:p w14:paraId="07B9EFF4" w14:textId="77777777" w:rsidR="009D5E14" w:rsidRPr="00215114" w:rsidRDefault="009D5E14" w:rsidP="00DF17E7">
            <w:pPr>
              <w:jc w:val="center"/>
              <w:rPr>
                <w:rFonts w:ascii="Arial" w:hAnsi="Arial"/>
              </w:rPr>
            </w:pPr>
            <w:r w:rsidRPr="00215114">
              <w:rPr>
                <w:rFonts w:ascii="Arial" w:hAnsi="Arial"/>
              </w:rPr>
              <w:t>27</w:t>
            </w:r>
          </w:p>
        </w:tc>
        <w:tc>
          <w:tcPr>
            <w:tcW w:w="1151" w:type="dxa"/>
          </w:tcPr>
          <w:p w14:paraId="03372941" w14:textId="77777777" w:rsidR="009D5E14" w:rsidRPr="00215114" w:rsidRDefault="009D5E14" w:rsidP="00DF17E7">
            <w:pPr>
              <w:rPr>
                <w:rFonts w:ascii="Arial" w:hAnsi="Arial"/>
              </w:rPr>
            </w:pPr>
          </w:p>
        </w:tc>
        <w:tc>
          <w:tcPr>
            <w:tcW w:w="1536" w:type="dxa"/>
          </w:tcPr>
          <w:p w14:paraId="76364C45" w14:textId="77777777" w:rsidR="009D5E14" w:rsidRPr="00215114" w:rsidRDefault="009D5E14" w:rsidP="00DF17E7">
            <w:pPr>
              <w:rPr>
                <w:rFonts w:ascii="Arial" w:hAnsi="Arial"/>
              </w:rPr>
            </w:pPr>
          </w:p>
        </w:tc>
      </w:tr>
      <w:tr w:rsidR="009D5E14" w:rsidRPr="00215114" w14:paraId="77B47DE0" w14:textId="77777777">
        <w:tc>
          <w:tcPr>
            <w:tcW w:w="1263" w:type="dxa"/>
          </w:tcPr>
          <w:p w14:paraId="042E0743" w14:textId="77777777" w:rsidR="009D5E14" w:rsidRPr="00215114" w:rsidRDefault="009D5E14" w:rsidP="00DF17E7">
            <w:pPr>
              <w:jc w:val="center"/>
              <w:rPr>
                <w:rFonts w:ascii="Arial" w:hAnsi="Arial"/>
              </w:rPr>
            </w:pPr>
            <w:r w:rsidRPr="00215114">
              <w:rPr>
                <w:rFonts w:ascii="Arial" w:hAnsi="Arial"/>
              </w:rPr>
              <w:t>28</w:t>
            </w:r>
          </w:p>
        </w:tc>
        <w:tc>
          <w:tcPr>
            <w:tcW w:w="1151" w:type="dxa"/>
          </w:tcPr>
          <w:p w14:paraId="74D94FC8" w14:textId="77777777" w:rsidR="009D5E14" w:rsidRPr="00215114" w:rsidRDefault="009D5E14" w:rsidP="00DF17E7">
            <w:pPr>
              <w:rPr>
                <w:rFonts w:ascii="Arial" w:hAnsi="Arial"/>
              </w:rPr>
            </w:pPr>
          </w:p>
        </w:tc>
        <w:tc>
          <w:tcPr>
            <w:tcW w:w="1536" w:type="dxa"/>
          </w:tcPr>
          <w:p w14:paraId="4FD69F92" w14:textId="77777777" w:rsidR="009D5E14" w:rsidRPr="00215114" w:rsidRDefault="009D5E14" w:rsidP="00DF17E7">
            <w:pPr>
              <w:rPr>
                <w:rFonts w:ascii="Arial" w:hAnsi="Arial"/>
              </w:rPr>
            </w:pPr>
          </w:p>
        </w:tc>
      </w:tr>
      <w:tr w:rsidR="009D5E14" w:rsidRPr="00215114" w14:paraId="1A816E2C" w14:textId="77777777">
        <w:tc>
          <w:tcPr>
            <w:tcW w:w="1263" w:type="dxa"/>
          </w:tcPr>
          <w:p w14:paraId="624DF269" w14:textId="77777777" w:rsidR="009D5E14" w:rsidRPr="00215114" w:rsidRDefault="009D5E14" w:rsidP="00DF17E7">
            <w:pPr>
              <w:jc w:val="center"/>
              <w:rPr>
                <w:rFonts w:ascii="Arial" w:hAnsi="Arial"/>
              </w:rPr>
            </w:pPr>
            <w:r w:rsidRPr="00215114">
              <w:rPr>
                <w:rFonts w:ascii="Arial" w:hAnsi="Arial"/>
              </w:rPr>
              <w:t>29</w:t>
            </w:r>
          </w:p>
        </w:tc>
        <w:tc>
          <w:tcPr>
            <w:tcW w:w="1151" w:type="dxa"/>
          </w:tcPr>
          <w:p w14:paraId="63597FAF" w14:textId="77777777" w:rsidR="009D5E14" w:rsidRPr="00215114" w:rsidRDefault="009D5E14" w:rsidP="00DF17E7">
            <w:pPr>
              <w:rPr>
                <w:rFonts w:ascii="Arial" w:hAnsi="Arial"/>
              </w:rPr>
            </w:pPr>
          </w:p>
        </w:tc>
        <w:tc>
          <w:tcPr>
            <w:tcW w:w="1536" w:type="dxa"/>
          </w:tcPr>
          <w:p w14:paraId="7B8438BC" w14:textId="77777777" w:rsidR="009D5E14" w:rsidRPr="00215114" w:rsidRDefault="009D5E14" w:rsidP="00DF17E7">
            <w:pPr>
              <w:rPr>
                <w:rFonts w:ascii="Arial" w:hAnsi="Arial"/>
              </w:rPr>
            </w:pPr>
          </w:p>
        </w:tc>
      </w:tr>
      <w:tr w:rsidR="009D5E14" w:rsidRPr="00215114" w14:paraId="7C729770" w14:textId="77777777">
        <w:tc>
          <w:tcPr>
            <w:tcW w:w="1263" w:type="dxa"/>
          </w:tcPr>
          <w:p w14:paraId="726C5AC8" w14:textId="77777777" w:rsidR="009D5E14" w:rsidRPr="00215114" w:rsidRDefault="009D5E14" w:rsidP="00DF17E7">
            <w:pPr>
              <w:jc w:val="center"/>
              <w:rPr>
                <w:rFonts w:ascii="Arial" w:hAnsi="Arial"/>
              </w:rPr>
            </w:pPr>
            <w:r w:rsidRPr="00215114">
              <w:rPr>
                <w:rFonts w:ascii="Arial" w:hAnsi="Arial"/>
              </w:rPr>
              <w:t>30</w:t>
            </w:r>
          </w:p>
        </w:tc>
        <w:tc>
          <w:tcPr>
            <w:tcW w:w="1151" w:type="dxa"/>
          </w:tcPr>
          <w:p w14:paraId="41E3B1D4" w14:textId="77777777" w:rsidR="009D5E14" w:rsidRPr="00215114" w:rsidRDefault="009D5E14" w:rsidP="00DF17E7">
            <w:pPr>
              <w:rPr>
                <w:rFonts w:ascii="Arial" w:hAnsi="Arial"/>
              </w:rPr>
            </w:pPr>
          </w:p>
        </w:tc>
        <w:tc>
          <w:tcPr>
            <w:tcW w:w="1536" w:type="dxa"/>
          </w:tcPr>
          <w:p w14:paraId="5729DF91" w14:textId="77777777" w:rsidR="009D5E14" w:rsidRPr="00215114" w:rsidRDefault="009D5E14" w:rsidP="00DF17E7">
            <w:pPr>
              <w:rPr>
                <w:rFonts w:ascii="Arial" w:hAnsi="Arial"/>
              </w:rPr>
            </w:pPr>
          </w:p>
        </w:tc>
      </w:tr>
      <w:tr w:rsidR="009D5E14" w:rsidRPr="00215114" w14:paraId="4EFDAFFC" w14:textId="77777777">
        <w:tc>
          <w:tcPr>
            <w:tcW w:w="1263" w:type="dxa"/>
          </w:tcPr>
          <w:p w14:paraId="532894C1" w14:textId="77777777" w:rsidR="009D5E14" w:rsidRPr="00215114" w:rsidRDefault="009D5E14" w:rsidP="00DF17E7">
            <w:pPr>
              <w:jc w:val="center"/>
              <w:rPr>
                <w:rFonts w:ascii="Arial" w:hAnsi="Arial"/>
              </w:rPr>
            </w:pPr>
            <w:r w:rsidRPr="00215114">
              <w:rPr>
                <w:rFonts w:ascii="Arial" w:hAnsi="Arial"/>
              </w:rPr>
              <w:t>31</w:t>
            </w:r>
          </w:p>
        </w:tc>
        <w:tc>
          <w:tcPr>
            <w:tcW w:w="1151" w:type="dxa"/>
          </w:tcPr>
          <w:p w14:paraId="56DF8DB3" w14:textId="77777777" w:rsidR="009D5E14" w:rsidRPr="00215114" w:rsidRDefault="009D5E14" w:rsidP="00DF17E7">
            <w:pPr>
              <w:rPr>
                <w:rFonts w:ascii="Arial" w:hAnsi="Arial"/>
              </w:rPr>
            </w:pPr>
          </w:p>
        </w:tc>
        <w:tc>
          <w:tcPr>
            <w:tcW w:w="1536" w:type="dxa"/>
          </w:tcPr>
          <w:p w14:paraId="594BE0D8" w14:textId="77777777" w:rsidR="009D5E14" w:rsidRPr="00215114" w:rsidRDefault="009D5E14" w:rsidP="00DF17E7">
            <w:pPr>
              <w:rPr>
                <w:rFonts w:ascii="Arial" w:hAnsi="Arial"/>
              </w:rPr>
            </w:pPr>
          </w:p>
        </w:tc>
      </w:tr>
      <w:tr w:rsidR="009D5E14" w:rsidRPr="00215114" w14:paraId="6D9228AA" w14:textId="77777777">
        <w:tc>
          <w:tcPr>
            <w:tcW w:w="1263" w:type="dxa"/>
          </w:tcPr>
          <w:p w14:paraId="75553780" w14:textId="77777777" w:rsidR="009D5E14" w:rsidRPr="00215114" w:rsidRDefault="009D5E14" w:rsidP="00DF17E7">
            <w:pPr>
              <w:jc w:val="center"/>
              <w:rPr>
                <w:rFonts w:ascii="Arial" w:hAnsi="Arial"/>
              </w:rPr>
            </w:pPr>
            <w:r w:rsidRPr="00215114">
              <w:rPr>
                <w:rFonts w:ascii="Arial" w:hAnsi="Arial"/>
              </w:rPr>
              <w:t>32</w:t>
            </w:r>
          </w:p>
        </w:tc>
        <w:tc>
          <w:tcPr>
            <w:tcW w:w="1151" w:type="dxa"/>
          </w:tcPr>
          <w:p w14:paraId="613F2B59" w14:textId="77777777" w:rsidR="009D5E14" w:rsidRPr="00215114" w:rsidRDefault="009D5E14" w:rsidP="00DF17E7">
            <w:pPr>
              <w:rPr>
                <w:rFonts w:ascii="Arial" w:hAnsi="Arial"/>
              </w:rPr>
            </w:pPr>
          </w:p>
        </w:tc>
        <w:tc>
          <w:tcPr>
            <w:tcW w:w="1536" w:type="dxa"/>
          </w:tcPr>
          <w:p w14:paraId="4F6EED4B" w14:textId="77777777" w:rsidR="009D5E14" w:rsidRPr="00215114" w:rsidRDefault="009D5E14" w:rsidP="00DF17E7">
            <w:pPr>
              <w:rPr>
                <w:rFonts w:ascii="Arial" w:hAnsi="Arial"/>
              </w:rPr>
            </w:pPr>
          </w:p>
        </w:tc>
      </w:tr>
      <w:tr w:rsidR="009D5E14" w:rsidRPr="00215114" w14:paraId="61D98B2B" w14:textId="77777777">
        <w:tc>
          <w:tcPr>
            <w:tcW w:w="1263" w:type="dxa"/>
          </w:tcPr>
          <w:p w14:paraId="1B2EFA78" w14:textId="77777777" w:rsidR="009D5E14" w:rsidRPr="00215114" w:rsidRDefault="009D5E14" w:rsidP="00DF17E7">
            <w:pPr>
              <w:jc w:val="center"/>
              <w:rPr>
                <w:rFonts w:ascii="Arial" w:hAnsi="Arial"/>
              </w:rPr>
            </w:pPr>
            <w:r w:rsidRPr="00215114">
              <w:rPr>
                <w:rFonts w:ascii="Arial" w:hAnsi="Arial"/>
              </w:rPr>
              <w:t>33</w:t>
            </w:r>
          </w:p>
        </w:tc>
        <w:tc>
          <w:tcPr>
            <w:tcW w:w="1151" w:type="dxa"/>
          </w:tcPr>
          <w:p w14:paraId="744B990B" w14:textId="77777777" w:rsidR="009D5E14" w:rsidRPr="00215114" w:rsidRDefault="009D5E14" w:rsidP="00DF17E7">
            <w:pPr>
              <w:rPr>
                <w:rFonts w:ascii="Arial" w:hAnsi="Arial"/>
              </w:rPr>
            </w:pPr>
          </w:p>
        </w:tc>
        <w:tc>
          <w:tcPr>
            <w:tcW w:w="1536" w:type="dxa"/>
          </w:tcPr>
          <w:p w14:paraId="133B37D4" w14:textId="77777777" w:rsidR="009D5E14" w:rsidRPr="00215114" w:rsidRDefault="009D5E14" w:rsidP="00DF17E7">
            <w:pPr>
              <w:rPr>
                <w:rFonts w:ascii="Arial" w:hAnsi="Arial"/>
              </w:rPr>
            </w:pPr>
          </w:p>
        </w:tc>
      </w:tr>
      <w:tr w:rsidR="009D5E14" w:rsidRPr="00215114" w14:paraId="2DA0031D" w14:textId="77777777">
        <w:tc>
          <w:tcPr>
            <w:tcW w:w="1263" w:type="dxa"/>
          </w:tcPr>
          <w:p w14:paraId="71BCD193" w14:textId="77777777" w:rsidR="009D5E14" w:rsidRPr="00215114" w:rsidRDefault="009D5E14" w:rsidP="00DF17E7">
            <w:pPr>
              <w:jc w:val="center"/>
              <w:rPr>
                <w:rFonts w:ascii="Arial" w:hAnsi="Arial"/>
              </w:rPr>
            </w:pPr>
            <w:r w:rsidRPr="00215114">
              <w:rPr>
                <w:rFonts w:ascii="Arial" w:hAnsi="Arial"/>
              </w:rPr>
              <w:t>34</w:t>
            </w:r>
          </w:p>
        </w:tc>
        <w:tc>
          <w:tcPr>
            <w:tcW w:w="1151" w:type="dxa"/>
          </w:tcPr>
          <w:p w14:paraId="73C0F640" w14:textId="77777777" w:rsidR="009D5E14" w:rsidRPr="00215114" w:rsidRDefault="009D5E14" w:rsidP="00DF17E7">
            <w:pPr>
              <w:rPr>
                <w:rFonts w:ascii="Arial" w:hAnsi="Arial"/>
              </w:rPr>
            </w:pPr>
          </w:p>
        </w:tc>
        <w:tc>
          <w:tcPr>
            <w:tcW w:w="1536" w:type="dxa"/>
          </w:tcPr>
          <w:p w14:paraId="4CB3ED36" w14:textId="77777777" w:rsidR="009D5E14" w:rsidRPr="00215114" w:rsidRDefault="009D5E14" w:rsidP="00DF17E7">
            <w:pPr>
              <w:rPr>
                <w:rFonts w:ascii="Arial" w:hAnsi="Arial"/>
              </w:rPr>
            </w:pPr>
          </w:p>
        </w:tc>
      </w:tr>
      <w:tr w:rsidR="009D5E14" w:rsidRPr="00215114" w14:paraId="3BC258ED" w14:textId="77777777">
        <w:tc>
          <w:tcPr>
            <w:tcW w:w="1263" w:type="dxa"/>
          </w:tcPr>
          <w:p w14:paraId="6EA448D9" w14:textId="77777777" w:rsidR="009D5E14" w:rsidRPr="00215114" w:rsidRDefault="009D5E14" w:rsidP="00DF17E7">
            <w:pPr>
              <w:jc w:val="center"/>
              <w:rPr>
                <w:rFonts w:ascii="Arial" w:hAnsi="Arial"/>
              </w:rPr>
            </w:pPr>
            <w:r w:rsidRPr="00215114">
              <w:rPr>
                <w:rFonts w:ascii="Arial" w:hAnsi="Arial"/>
              </w:rPr>
              <w:t>35</w:t>
            </w:r>
          </w:p>
        </w:tc>
        <w:tc>
          <w:tcPr>
            <w:tcW w:w="1151" w:type="dxa"/>
          </w:tcPr>
          <w:p w14:paraId="2F8B9A74" w14:textId="77777777" w:rsidR="009D5E14" w:rsidRPr="00215114" w:rsidRDefault="009D5E14" w:rsidP="00A368C0">
            <w:pPr>
              <w:rPr>
                <w:rFonts w:ascii="Arial" w:hAnsi="Arial"/>
              </w:rPr>
            </w:pPr>
          </w:p>
        </w:tc>
        <w:tc>
          <w:tcPr>
            <w:tcW w:w="1536" w:type="dxa"/>
          </w:tcPr>
          <w:p w14:paraId="19B12417" w14:textId="77777777" w:rsidR="009D5E14" w:rsidRPr="00215114" w:rsidRDefault="009D5E14" w:rsidP="00A368C0">
            <w:pPr>
              <w:rPr>
                <w:rFonts w:ascii="Arial" w:hAnsi="Arial"/>
              </w:rPr>
            </w:pPr>
          </w:p>
        </w:tc>
      </w:tr>
      <w:tr w:rsidR="009D5E14" w:rsidRPr="00215114" w14:paraId="6B075AB9" w14:textId="77777777">
        <w:tc>
          <w:tcPr>
            <w:tcW w:w="1263" w:type="dxa"/>
          </w:tcPr>
          <w:p w14:paraId="29DA5C62" w14:textId="77777777" w:rsidR="009D5E14" w:rsidRPr="00215114" w:rsidRDefault="009D5E14" w:rsidP="00DF17E7">
            <w:pPr>
              <w:jc w:val="center"/>
              <w:rPr>
                <w:rFonts w:ascii="Arial" w:hAnsi="Arial"/>
              </w:rPr>
            </w:pPr>
            <w:r w:rsidRPr="00215114">
              <w:rPr>
                <w:rFonts w:ascii="Arial" w:hAnsi="Arial"/>
              </w:rPr>
              <w:t>36</w:t>
            </w:r>
          </w:p>
        </w:tc>
        <w:tc>
          <w:tcPr>
            <w:tcW w:w="1151" w:type="dxa"/>
          </w:tcPr>
          <w:p w14:paraId="3916DEBD" w14:textId="77777777" w:rsidR="009D5E14" w:rsidRPr="00215114" w:rsidRDefault="009D5E14" w:rsidP="00DF17E7">
            <w:pPr>
              <w:rPr>
                <w:rFonts w:ascii="Arial" w:hAnsi="Arial"/>
              </w:rPr>
            </w:pPr>
          </w:p>
        </w:tc>
        <w:tc>
          <w:tcPr>
            <w:tcW w:w="1536" w:type="dxa"/>
          </w:tcPr>
          <w:p w14:paraId="3D6BC8E9" w14:textId="77777777" w:rsidR="009D5E14" w:rsidRPr="00215114" w:rsidRDefault="009D5E14" w:rsidP="00DF17E7">
            <w:pPr>
              <w:rPr>
                <w:rFonts w:ascii="Arial" w:hAnsi="Arial"/>
              </w:rPr>
            </w:pPr>
          </w:p>
        </w:tc>
      </w:tr>
      <w:tr w:rsidR="009D5E14" w:rsidRPr="00215114" w14:paraId="36E8CB5F" w14:textId="77777777">
        <w:tc>
          <w:tcPr>
            <w:tcW w:w="1263" w:type="dxa"/>
          </w:tcPr>
          <w:p w14:paraId="1430615F" w14:textId="77777777" w:rsidR="009D5E14" w:rsidRPr="00215114" w:rsidRDefault="009D5E14" w:rsidP="00DF17E7">
            <w:pPr>
              <w:jc w:val="center"/>
              <w:rPr>
                <w:rFonts w:ascii="Arial" w:hAnsi="Arial"/>
              </w:rPr>
            </w:pPr>
            <w:r w:rsidRPr="00215114">
              <w:rPr>
                <w:rFonts w:ascii="Arial" w:hAnsi="Arial"/>
              </w:rPr>
              <w:t>37</w:t>
            </w:r>
          </w:p>
        </w:tc>
        <w:tc>
          <w:tcPr>
            <w:tcW w:w="1151" w:type="dxa"/>
          </w:tcPr>
          <w:p w14:paraId="1F143E39" w14:textId="77777777" w:rsidR="009D5E14" w:rsidRPr="00215114" w:rsidRDefault="009D5E14" w:rsidP="00DF17E7">
            <w:pPr>
              <w:rPr>
                <w:rFonts w:ascii="Arial" w:hAnsi="Arial"/>
              </w:rPr>
            </w:pPr>
          </w:p>
        </w:tc>
        <w:tc>
          <w:tcPr>
            <w:tcW w:w="1536" w:type="dxa"/>
          </w:tcPr>
          <w:p w14:paraId="66A3D9D6" w14:textId="77777777" w:rsidR="009D5E14" w:rsidRPr="00215114" w:rsidRDefault="009D5E14" w:rsidP="00DF17E7">
            <w:pPr>
              <w:rPr>
                <w:rFonts w:ascii="Arial" w:hAnsi="Arial"/>
              </w:rPr>
            </w:pPr>
          </w:p>
        </w:tc>
      </w:tr>
      <w:tr w:rsidR="009D5E14" w:rsidRPr="00215114" w14:paraId="296EA07B" w14:textId="77777777">
        <w:tc>
          <w:tcPr>
            <w:tcW w:w="1263" w:type="dxa"/>
          </w:tcPr>
          <w:p w14:paraId="1BCED32E" w14:textId="77777777" w:rsidR="009D5E14" w:rsidRPr="00215114" w:rsidRDefault="009D5E14" w:rsidP="00DF17E7">
            <w:pPr>
              <w:jc w:val="center"/>
              <w:rPr>
                <w:rFonts w:ascii="Arial" w:hAnsi="Arial"/>
              </w:rPr>
            </w:pPr>
            <w:r w:rsidRPr="00215114">
              <w:rPr>
                <w:rFonts w:ascii="Arial" w:hAnsi="Arial"/>
              </w:rPr>
              <w:t>38</w:t>
            </w:r>
          </w:p>
        </w:tc>
        <w:tc>
          <w:tcPr>
            <w:tcW w:w="1151" w:type="dxa"/>
          </w:tcPr>
          <w:p w14:paraId="6888531E" w14:textId="77777777" w:rsidR="009D5E14" w:rsidRPr="00215114" w:rsidRDefault="009D5E14" w:rsidP="00DF17E7">
            <w:pPr>
              <w:rPr>
                <w:rFonts w:ascii="Arial" w:hAnsi="Arial"/>
              </w:rPr>
            </w:pPr>
          </w:p>
        </w:tc>
        <w:tc>
          <w:tcPr>
            <w:tcW w:w="1536" w:type="dxa"/>
          </w:tcPr>
          <w:p w14:paraId="50E983B5" w14:textId="77777777" w:rsidR="009D5E14" w:rsidRPr="00215114" w:rsidRDefault="009D5E14" w:rsidP="00DF17E7">
            <w:pPr>
              <w:rPr>
                <w:rFonts w:ascii="Arial" w:hAnsi="Arial"/>
              </w:rPr>
            </w:pPr>
          </w:p>
        </w:tc>
      </w:tr>
      <w:tr w:rsidR="009D5E14" w:rsidRPr="00215114" w14:paraId="0BF7DD06" w14:textId="77777777">
        <w:tc>
          <w:tcPr>
            <w:tcW w:w="1263" w:type="dxa"/>
          </w:tcPr>
          <w:p w14:paraId="140F4D7A" w14:textId="77777777" w:rsidR="009D5E14" w:rsidRPr="00215114" w:rsidRDefault="009D5E14" w:rsidP="00DF17E7">
            <w:pPr>
              <w:jc w:val="center"/>
              <w:rPr>
                <w:rFonts w:ascii="Arial" w:hAnsi="Arial"/>
              </w:rPr>
            </w:pPr>
            <w:r w:rsidRPr="00215114">
              <w:rPr>
                <w:rFonts w:ascii="Arial" w:hAnsi="Arial"/>
              </w:rPr>
              <w:t>39</w:t>
            </w:r>
          </w:p>
        </w:tc>
        <w:tc>
          <w:tcPr>
            <w:tcW w:w="1151" w:type="dxa"/>
          </w:tcPr>
          <w:p w14:paraId="2A1BFD0A" w14:textId="77777777" w:rsidR="009D5E14" w:rsidRPr="00215114" w:rsidRDefault="009D5E14" w:rsidP="00DF17E7">
            <w:pPr>
              <w:rPr>
                <w:rFonts w:ascii="Arial" w:hAnsi="Arial"/>
              </w:rPr>
            </w:pPr>
          </w:p>
        </w:tc>
        <w:tc>
          <w:tcPr>
            <w:tcW w:w="1536" w:type="dxa"/>
          </w:tcPr>
          <w:p w14:paraId="0EC7398F" w14:textId="77777777" w:rsidR="009D5E14" w:rsidRPr="00215114" w:rsidRDefault="009D5E14" w:rsidP="00DF17E7">
            <w:pPr>
              <w:rPr>
                <w:rFonts w:ascii="Arial" w:hAnsi="Arial"/>
              </w:rPr>
            </w:pPr>
          </w:p>
        </w:tc>
      </w:tr>
      <w:tr w:rsidR="009D5E14" w:rsidRPr="00215114" w14:paraId="205A4129" w14:textId="77777777">
        <w:tc>
          <w:tcPr>
            <w:tcW w:w="1263" w:type="dxa"/>
          </w:tcPr>
          <w:p w14:paraId="3EE6D9E4" w14:textId="77777777" w:rsidR="009D5E14" w:rsidRPr="00215114" w:rsidRDefault="009D5E14" w:rsidP="00DF17E7">
            <w:pPr>
              <w:jc w:val="center"/>
              <w:rPr>
                <w:rFonts w:ascii="Arial" w:hAnsi="Arial"/>
              </w:rPr>
            </w:pPr>
            <w:r w:rsidRPr="00215114">
              <w:rPr>
                <w:rFonts w:ascii="Arial" w:hAnsi="Arial"/>
              </w:rPr>
              <w:t>40</w:t>
            </w:r>
          </w:p>
        </w:tc>
        <w:tc>
          <w:tcPr>
            <w:tcW w:w="1151" w:type="dxa"/>
          </w:tcPr>
          <w:p w14:paraId="3941C7D6" w14:textId="77777777" w:rsidR="009D5E14" w:rsidRPr="00215114" w:rsidRDefault="009D5E14" w:rsidP="00DF17E7">
            <w:pPr>
              <w:rPr>
                <w:rFonts w:ascii="Arial" w:hAnsi="Arial"/>
              </w:rPr>
            </w:pPr>
          </w:p>
        </w:tc>
        <w:tc>
          <w:tcPr>
            <w:tcW w:w="1536" w:type="dxa"/>
          </w:tcPr>
          <w:p w14:paraId="2B9C2593" w14:textId="77777777" w:rsidR="009D5E14" w:rsidRPr="00215114" w:rsidRDefault="009D5E14" w:rsidP="00DF17E7">
            <w:pPr>
              <w:rPr>
                <w:rFonts w:ascii="Arial" w:hAnsi="Arial"/>
              </w:rPr>
            </w:pPr>
          </w:p>
        </w:tc>
      </w:tr>
    </w:tbl>
    <w:p w14:paraId="418283AF" w14:textId="77777777" w:rsidR="00DF17E7" w:rsidRDefault="00DF17E7" w:rsidP="00DF17E7"/>
    <w:p w14:paraId="4702967B" w14:textId="77777777" w:rsidR="00A368C0" w:rsidRDefault="00C30E13" w:rsidP="00DF17E7">
      <w:pPr>
        <w:rPr>
          <w:rFonts w:ascii="Arial" w:hAnsi="Arial"/>
        </w:rPr>
        <w:sectPr w:rsidR="00A368C0">
          <w:type w:val="continuous"/>
          <w:pgSz w:w="12240" w:h="15840"/>
          <w:pgMar w:top="1440" w:right="1800" w:bottom="1440" w:left="1800" w:header="720" w:footer="720" w:gutter="0"/>
          <w:cols w:num="2" w:space="720"/>
        </w:sectPr>
      </w:pPr>
      <w:r>
        <w:rPr>
          <w:rFonts w:ascii="Arial" w:hAnsi="Arial"/>
        </w:rPr>
        <w:br w:type="page"/>
      </w:r>
    </w:p>
    <w:p w14:paraId="4953D895" w14:textId="77777777" w:rsidR="00DF17E7" w:rsidRPr="00F37FC9" w:rsidRDefault="00F37FC9" w:rsidP="00F37FC9">
      <w:pPr>
        <w:ind w:left="270" w:hanging="270"/>
        <w:rPr>
          <w:rFonts w:ascii="Arial" w:hAnsi="Arial"/>
          <w:i/>
        </w:rPr>
      </w:pPr>
      <w:r>
        <w:rPr>
          <w:rFonts w:ascii="Arial" w:hAnsi="Arial"/>
          <w:i/>
        </w:rPr>
        <w:lastRenderedPageBreak/>
        <w:t>5</w:t>
      </w:r>
      <w:r w:rsidR="00DF17E7" w:rsidRPr="00F37FC9">
        <w:rPr>
          <w:rFonts w:ascii="Arial" w:hAnsi="Arial"/>
          <w:i/>
        </w:rPr>
        <w:t xml:space="preserve">) Review your data table above. Which of the following statements best describes the data you collected? </w:t>
      </w:r>
    </w:p>
    <w:p w14:paraId="30A8952F" w14:textId="77777777" w:rsidR="00DF17E7" w:rsidRPr="00C4444A" w:rsidRDefault="00DF17E7" w:rsidP="00DF17E7">
      <w:pPr>
        <w:ind w:left="720"/>
        <w:rPr>
          <w:rFonts w:ascii="Arial" w:hAnsi="Arial"/>
        </w:rPr>
      </w:pPr>
      <w:proofErr w:type="spellStart"/>
      <w:r w:rsidRPr="00C4444A">
        <w:rPr>
          <w:rFonts w:ascii="Arial" w:hAnsi="Arial"/>
        </w:rPr>
        <w:t>a</w:t>
      </w:r>
      <w:proofErr w:type="spellEnd"/>
      <w:r w:rsidRPr="00C4444A">
        <w:rPr>
          <w:rFonts w:ascii="Arial" w:hAnsi="Arial"/>
        </w:rPr>
        <w:t>) There are many large events and only a few small events.</w:t>
      </w:r>
    </w:p>
    <w:p w14:paraId="4E7009BC" w14:textId="77777777" w:rsidR="00DF17E7" w:rsidRPr="00C4444A" w:rsidRDefault="00DF17E7" w:rsidP="00DF17E7">
      <w:pPr>
        <w:ind w:left="720"/>
        <w:rPr>
          <w:rFonts w:ascii="Arial" w:hAnsi="Arial"/>
        </w:rPr>
      </w:pPr>
      <w:r w:rsidRPr="00C4444A">
        <w:rPr>
          <w:rFonts w:ascii="Arial" w:hAnsi="Arial"/>
        </w:rPr>
        <w:t>b) The number of large and small events is relatively equal.</w:t>
      </w:r>
    </w:p>
    <w:p w14:paraId="3B324D16" w14:textId="77777777" w:rsidR="00DF17E7" w:rsidRPr="00C4444A" w:rsidRDefault="00DF17E7" w:rsidP="00DF17E7">
      <w:pPr>
        <w:ind w:left="720"/>
        <w:rPr>
          <w:rFonts w:ascii="Arial" w:hAnsi="Arial"/>
        </w:rPr>
      </w:pPr>
      <w:r w:rsidRPr="00C4444A">
        <w:rPr>
          <w:rFonts w:ascii="Arial" w:hAnsi="Arial"/>
        </w:rPr>
        <w:t xml:space="preserve">c) There are many small events and only a few large events. </w:t>
      </w:r>
    </w:p>
    <w:p w14:paraId="13C40C07" w14:textId="77777777" w:rsidR="00DF17E7" w:rsidRPr="00C4444A" w:rsidRDefault="00DF17E7" w:rsidP="00DF17E7">
      <w:pPr>
        <w:ind w:left="720"/>
        <w:rPr>
          <w:rFonts w:ascii="Arial" w:hAnsi="Arial"/>
        </w:rPr>
      </w:pPr>
    </w:p>
    <w:p w14:paraId="630E2382" w14:textId="77777777" w:rsidR="00AE6917" w:rsidRPr="00F37FC9" w:rsidRDefault="00F37FC9" w:rsidP="00F37FC9">
      <w:pPr>
        <w:ind w:left="270" w:hanging="270"/>
        <w:rPr>
          <w:rFonts w:ascii="Arial" w:hAnsi="Arial" w:cs="Arial"/>
          <w:i/>
        </w:rPr>
      </w:pPr>
      <w:r w:rsidRPr="00F37FC9">
        <w:rPr>
          <w:rFonts w:ascii="Arial" w:hAnsi="Arial"/>
          <w:i/>
        </w:rPr>
        <w:t>6</w:t>
      </w:r>
      <w:r w:rsidR="00AE6917" w:rsidRPr="00F37FC9">
        <w:rPr>
          <w:rFonts w:ascii="Arial" w:hAnsi="Arial"/>
          <w:i/>
        </w:rPr>
        <w:t xml:space="preserve">) How could you sort </w:t>
      </w:r>
      <w:r w:rsidR="009D5E14" w:rsidRPr="00F37FC9">
        <w:rPr>
          <w:rFonts w:ascii="Arial" w:hAnsi="Arial"/>
          <w:i/>
        </w:rPr>
        <w:t>the</w:t>
      </w:r>
      <w:r w:rsidR="00AE6917" w:rsidRPr="00F37FC9">
        <w:rPr>
          <w:rFonts w:ascii="Arial" w:hAnsi="Arial"/>
          <w:i/>
        </w:rPr>
        <w:t xml:space="preserve"> data </w:t>
      </w:r>
      <w:r w:rsidR="009D5E14" w:rsidRPr="00F37FC9">
        <w:rPr>
          <w:rFonts w:ascii="Arial" w:hAnsi="Arial"/>
          <w:i/>
        </w:rPr>
        <w:t xml:space="preserve">that you collected </w:t>
      </w:r>
      <w:r w:rsidR="00AE6917" w:rsidRPr="00F37FC9">
        <w:rPr>
          <w:rFonts w:ascii="Arial" w:hAnsi="Arial"/>
          <w:i/>
        </w:rPr>
        <w:t xml:space="preserve">such that you could analyze whether your data can be described by the </w:t>
      </w:r>
      <w:r w:rsidR="00AE6917" w:rsidRPr="00F37FC9">
        <w:rPr>
          <w:rFonts w:ascii="Arial" w:hAnsi="Arial" w:cs="Arial"/>
          <w:i/>
        </w:rPr>
        <w:t>Gutenberg-Richter relationship?</w:t>
      </w:r>
    </w:p>
    <w:p w14:paraId="3075308F" w14:textId="77777777" w:rsidR="00AE6917" w:rsidRPr="00F37FC9" w:rsidRDefault="00AE6917" w:rsidP="00F37FC9">
      <w:pPr>
        <w:ind w:left="270" w:hanging="270"/>
        <w:rPr>
          <w:rFonts w:ascii="Arial" w:hAnsi="Arial"/>
          <w:i/>
        </w:rPr>
      </w:pPr>
    </w:p>
    <w:p w14:paraId="1AD49ADE" w14:textId="77777777" w:rsidR="00924A7E" w:rsidRDefault="00924A7E" w:rsidP="00DF17E7">
      <w:pPr>
        <w:rPr>
          <w:rFonts w:ascii="Arial" w:hAnsi="Arial"/>
          <w:color w:val="FF0000"/>
        </w:rPr>
      </w:pPr>
    </w:p>
    <w:p w14:paraId="694603F9" w14:textId="77777777" w:rsidR="00924A7E" w:rsidRDefault="00924A7E" w:rsidP="00DF17E7">
      <w:pPr>
        <w:rPr>
          <w:rFonts w:ascii="Arial" w:hAnsi="Arial"/>
          <w:color w:val="FF0000"/>
        </w:rPr>
      </w:pPr>
    </w:p>
    <w:p w14:paraId="3E1352AE" w14:textId="77777777" w:rsidR="007267F5" w:rsidRDefault="007267F5" w:rsidP="00DF17E7">
      <w:pPr>
        <w:rPr>
          <w:rFonts w:ascii="Arial" w:hAnsi="Arial"/>
        </w:rPr>
      </w:pPr>
    </w:p>
    <w:p w14:paraId="0657B448" w14:textId="77777777" w:rsidR="00CA0EDC" w:rsidRPr="00F37FC9" w:rsidRDefault="00F37FC9" w:rsidP="00F37FC9">
      <w:pPr>
        <w:ind w:left="270" w:hanging="270"/>
        <w:rPr>
          <w:rFonts w:ascii="Arial" w:hAnsi="Arial"/>
          <w:i/>
        </w:rPr>
      </w:pPr>
      <w:r w:rsidRPr="00F37FC9">
        <w:rPr>
          <w:rFonts w:ascii="Arial" w:hAnsi="Arial"/>
          <w:i/>
        </w:rPr>
        <w:t>7</w:t>
      </w:r>
      <w:r w:rsidR="00DF17E7" w:rsidRPr="00F37FC9">
        <w:rPr>
          <w:rFonts w:ascii="Arial" w:hAnsi="Arial"/>
          <w:i/>
        </w:rPr>
        <w:t xml:space="preserve">) </w:t>
      </w:r>
      <w:r w:rsidR="00AE6917" w:rsidRPr="00F37FC9">
        <w:rPr>
          <w:rFonts w:ascii="Arial" w:hAnsi="Arial"/>
          <w:i/>
        </w:rPr>
        <w:t>One way is to</w:t>
      </w:r>
      <w:r w:rsidR="00DF17E7" w:rsidRPr="00F37FC9">
        <w:rPr>
          <w:rFonts w:ascii="Arial" w:hAnsi="Arial"/>
          <w:i/>
        </w:rPr>
        <w:t xml:space="preserve"> gather the number of events into five categories (bins) based </w:t>
      </w:r>
      <w:r w:rsidR="003146A5" w:rsidRPr="00F37FC9">
        <w:rPr>
          <w:rFonts w:ascii="Arial" w:hAnsi="Arial"/>
          <w:i/>
        </w:rPr>
        <w:t xml:space="preserve">on </w:t>
      </w:r>
      <w:r w:rsidR="00DF17E7" w:rsidRPr="00F37FC9">
        <w:rPr>
          <w:rFonts w:ascii="Arial" w:hAnsi="Arial"/>
          <w:i/>
        </w:rPr>
        <w:t>magnitude and plot the results on the graph below</w:t>
      </w:r>
      <w:r w:rsidR="00174B67" w:rsidRPr="00F37FC9">
        <w:rPr>
          <w:rFonts w:ascii="Arial" w:hAnsi="Arial"/>
          <w:i/>
        </w:rPr>
        <w:t>.</w:t>
      </w:r>
      <w:r>
        <w:rPr>
          <w:rFonts w:ascii="Arial" w:hAnsi="Arial"/>
          <w:i/>
        </w:rPr>
        <w:t xml:space="preserve">  </w:t>
      </w:r>
      <w:r>
        <w:rPr>
          <w:rFonts w:ascii="Arial" w:hAnsi="Arial"/>
          <w:i/>
        </w:rPr>
        <w:br/>
      </w:r>
      <w:r w:rsidR="00DF17E7" w:rsidRPr="00F37FC9">
        <w:rPr>
          <w:rFonts w:ascii="Arial" w:hAnsi="Arial"/>
          <w:i/>
        </w:rPr>
        <w:t xml:space="preserve">Each bin can include events with magnitudes </w:t>
      </w:r>
      <w:r w:rsidR="008B402F" w:rsidRPr="00F37FC9">
        <w:rPr>
          <w:rFonts w:ascii="Arial" w:hAnsi="Arial"/>
          <w:i/>
        </w:rPr>
        <w:t>greater</w:t>
      </w:r>
      <w:r w:rsidR="00AE6917" w:rsidRPr="00F37FC9">
        <w:rPr>
          <w:rFonts w:ascii="Arial" w:hAnsi="Arial"/>
          <w:i/>
        </w:rPr>
        <w:t xml:space="preserve"> than or equal to </w:t>
      </w:r>
      <w:r w:rsidR="00DF17E7" w:rsidRPr="00F37FC9">
        <w:rPr>
          <w:rFonts w:ascii="Arial" w:hAnsi="Arial"/>
          <w:i/>
        </w:rPr>
        <w:t>the bin value</w:t>
      </w:r>
      <w:r w:rsidR="00D53052" w:rsidRPr="00F37FC9">
        <w:rPr>
          <w:rFonts w:ascii="Arial" w:hAnsi="Arial"/>
          <w:i/>
        </w:rPr>
        <w:t xml:space="preserve"> listed (i.e., </w:t>
      </w:r>
      <w:r w:rsidR="008B402F" w:rsidRPr="00F37FC9">
        <w:rPr>
          <w:rFonts w:ascii="Arial" w:hAnsi="Arial"/>
          <w:i/>
        </w:rPr>
        <w:t xml:space="preserve">greater </w:t>
      </w:r>
      <w:r w:rsidR="00D53052" w:rsidRPr="00F37FC9">
        <w:rPr>
          <w:rFonts w:ascii="Arial" w:hAnsi="Arial"/>
          <w:i/>
        </w:rPr>
        <w:t xml:space="preserve">than </w:t>
      </w:r>
      <w:r w:rsidR="00AE6917" w:rsidRPr="00F37FC9">
        <w:rPr>
          <w:rFonts w:ascii="Arial" w:hAnsi="Arial"/>
          <w:i/>
        </w:rPr>
        <w:t xml:space="preserve">or equal to </w:t>
      </w:r>
      <w:r w:rsidR="00D53052" w:rsidRPr="00F37FC9">
        <w:rPr>
          <w:rFonts w:ascii="Arial" w:hAnsi="Arial"/>
          <w:i/>
        </w:rPr>
        <w:t>1;</w:t>
      </w:r>
      <w:r w:rsidR="00AE6917" w:rsidRPr="00F37FC9">
        <w:rPr>
          <w:rFonts w:ascii="Arial" w:hAnsi="Arial"/>
          <w:i/>
        </w:rPr>
        <w:t xml:space="preserve"> </w:t>
      </w:r>
      <w:r w:rsidR="008B402F" w:rsidRPr="00F37FC9">
        <w:rPr>
          <w:rFonts w:ascii="Arial" w:hAnsi="Arial"/>
          <w:i/>
        </w:rPr>
        <w:t>greater</w:t>
      </w:r>
      <w:r w:rsidR="00AE6917" w:rsidRPr="00F37FC9">
        <w:rPr>
          <w:rFonts w:ascii="Arial" w:hAnsi="Arial"/>
          <w:i/>
        </w:rPr>
        <w:t xml:space="preserve"> than or equal to 3</w:t>
      </w:r>
      <w:r w:rsidR="00DF17E7" w:rsidRPr="00F37FC9">
        <w:rPr>
          <w:rFonts w:ascii="Arial" w:hAnsi="Arial"/>
          <w:i/>
        </w:rPr>
        <w:t>; etc.)</w:t>
      </w:r>
      <w:r w:rsidR="00AE6917" w:rsidRPr="00F37FC9">
        <w:rPr>
          <w:rFonts w:ascii="Arial" w:hAnsi="Arial"/>
          <w:i/>
        </w:rPr>
        <w:t xml:space="preserve">. </w:t>
      </w:r>
    </w:p>
    <w:tbl>
      <w:tblPr>
        <w:tblStyle w:val="TableGrid"/>
        <w:tblpPr w:leftFromText="180" w:rightFromText="180" w:vertAnchor="text" w:horzAnchor="page" w:tblpX="6670" w:tblpY="179"/>
        <w:tblW w:w="0" w:type="auto"/>
        <w:tblLook w:val="00A0" w:firstRow="1" w:lastRow="0" w:firstColumn="1" w:lastColumn="0" w:noHBand="0" w:noVBand="0"/>
      </w:tblPr>
      <w:tblGrid>
        <w:gridCol w:w="1368"/>
        <w:gridCol w:w="990"/>
        <w:gridCol w:w="1260"/>
      </w:tblGrid>
      <w:tr w:rsidR="008B402F" w:rsidRPr="00C4444A" w14:paraId="4377DABC" w14:textId="77777777">
        <w:tc>
          <w:tcPr>
            <w:tcW w:w="1368" w:type="dxa"/>
          </w:tcPr>
          <w:p w14:paraId="6DABE42D" w14:textId="77777777" w:rsidR="008B402F" w:rsidRPr="00C4444A" w:rsidRDefault="008B402F" w:rsidP="008B402F">
            <w:pPr>
              <w:jc w:val="center"/>
              <w:rPr>
                <w:rFonts w:ascii="Arial" w:hAnsi="Arial" w:cs="Arial"/>
              </w:rPr>
            </w:pPr>
            <w:r>
              <w:rPr>
                <w:rFonts w:ascii="Arial" w:hAnsi="Arial" w:cs="Arial"/>
              </w:rPr>
              <w:t>Magnitude</w:t>
            </w:r>
            <w:r w:rsidRPr="00C4444A">
              <w:rPr>
                <w:rFonts w:ascii="Arial" w:hAnsi="Arial" w:cs="Arial"/>
              </w:rPr>
              <w:t xml:space="preserve"> (cm)</w:t>
            </w:r>
          </w:p>
        </w:tc>
        <w:tc>
          <w:tcPr>
            <w:tcW w:w="990" w:type="dxa"/>
          </w:tcPr>
          <w:p w14:paraId="765D9120" w14:textId="77777777" w:rsidR="008B402F" w:rsidRPr="00C4444A" w:rsidRDefault="008B402F" w:rsidP="008B402F">
            <w:pPr>
              <w:jc w:val="center"/>
              <w:rPr>
                <w:rFonts w:ascii="Arial" w:hAnsi="Arial" w:cs="Arial"/>
              </w:rPr>
            </w:pPr>
            <w:r w:rsidRPr="00C4444A">
              <w:rPr>
                <w:rFonts w:ascii="Arial" w:hAnsi="Arial" w:cs="Arial"/>
              </w:rPr>
              <w:t>(</w:t>
            </w:r>
            <w:r>
              <w:rPr>
                <w:rFonts w:ascii="Arial" w:hAnsi="Arial" w:cs="Arial"/>
              </w:rPr>
              <w:t>N</w:t>
            </w:r>
            <w:r w:rsidRPr="00C4444A">
              <w:rPr>
                <w:rFonts w:ascii="Arial" w:hAnsi="Arial" w:cs="Arial"/>
              </w:rPr>
              <w:t>)</w:t>
            </w:r>
          </w:p>
        </w:tc>
        <w:tc>
          <w:tcPr>
            <w:tcW w:w="1260" w:type="dxa"/>
          </w:tcPr>
          <w:p w14:paraId="7E955F59" w14:textId="77777777" w:rsidR="008B402F" w:rsidRPr="00C4444A" w:rsidRDefault="008B402F" w:rsidP="008B402F">
            <w:pPr>
              <w:jc w:val="center"/>
              <w:rPr>
                <w:rFonts w:ascii="Arial" w:hAnsi="Arial" w:cs="Arial"/>
              </w:rPr>
            </w:pPr>
            <w:r w:rsidRPr="00C4444A">
              <w:rPr>
                <w:rFonts w:ascii="Arial" w:hAnsi="Arial" w:cs="Arial"/>
              </w:rPr>
              <w:t>(</w:t>
            </w:r>
            <w:r>
              <w:rPr>
                <w:rFonts w:ascii="Arial" w:hAnsi="Arial" w:cs="Arial"/>
              </w:rPr>
              <w:t>N</w:t>
            </w:r>
            <w:r w:rsidRPr="00C4444A">
              <w:rPr>
                <w:rFonts w:ascii="Arial" w:hAnsi="Arial" w:cs="Arial"/>
              </w:rPr>
              <w:t>)/year</w:t>
            </w:r>
          </w:p>
        </w:tc>
      </w:tr>
      <w:tr w:rsidR="008B402F" w:rsidRPr="00C4444A" w14:paraId="28ACCCA7" w14:textId="77777777">
        <w:tc>
          <w:tcPr>
            <w:tcW w:w="1368" w:type="dxa"/>
          </w:tcPr>
          <w:p w14:paraId="680F2C72" w14:textId="77777777" w:rsidR="008B402F" w:rsidRPr="00C4444A" w:rsidRDefault="008B402F" w:rsidP="008B402F">
            <w:pPr>
              <w:rPr>
                <w:rFonts w:ascii="Arial" w:hAnsi="Arial" w:cs="Arial"/>
              </w:rPr>
            </w:pPr>
            <w:r w:rsidRPr="00C4444A">
              <w:rPr>
                <w:rFonts w:ascii="Arial" w:hAnsi="Arial" w:cs="Arial"/>
              </w:rPr>
              <w:t>1</w:t>
            </w:r>
          </w:p>
        </w:tc>
        <w:tc>
          <w:tcPr>
            <w:tcW w:w="990" w:type="dxa"/>
          </w:tcPr>
          <w:p w14:paraId="2928FC90" w14:textId="77777777" w:rsidR="008B402F" w:rsidRPr="00C4444A" w:rsidRDefault="008B402F" w:rsidP="008B402F">
            <w:pPr>
              <w:rPr>
                <w:rFonts w:ascii="Arial" w:hAnsi="Arial" w:cs="Arial"/>
              </w:rPr>
            </w:pPr>
          </w:p>
        </w:tc>
        <w:tc>
          <w:tcPr>
            <w:tcW w:w="1260" w:type="dxa"/>
          </w:tcPr>
          <w:p w14:paraId="246DF06A" w14:textId="77777777" w:rsidR="008B402F" w:rsidRPr="00C4444A" w:rsidRDefault="008B402F" w:rsidP="008B402F">
            <w:pPr>
              <w:rPr>
                <w:rFonts w:ascii="Arial" w:hAnsi="Arial" w:cs="Arial"/>
              </w:rPr>
            </w:pPr>
          </w:p>
        </w:tc>
      </w:tr>
      <w:tr w:rsidR="008B402F" w:rsidRPr="00C4444A" w14:paraId="04753547" w14:textId="77777777">
        <w:tc>
          <w:tcPr>
            <w:tcW w:w="1368" w:type="dxa"/>
          </w:tcPr>
          <w:p w14:paraId="0833FAB6" w14:textId="77777777" w:rsidR="008B402F" w:rsidRPr="00C4444A" w:rsidRDefault="008B402F" w:rsidP="008B402F">
            <w:pPr>
              <w:rPr>
                <w:rFonts w:ascii="Arial" w:hAnsi="Arial" w:cs="Arial"/>
              </w:rPr>
            </w:pPr>
            <w:r w:rsidRPr="00C4444A">
              <w:rPr>
                <w:rFonts w:ascii="Arial" w:hAnsi="Arial" w:cs="Arial"/>
              </w:rPr>
              <w:t>3</w:t>
            </w:r>
          </w:p>
        </w:tc>
        <w:tc>
          <w:tcPr>
            <w:tcW w:w="990" w:type="dxa"/>
          </w:tcPr>
          <w:p w14:paraId="4D25DC00" w14:textId="77777777" w:rsidR="008B402F" w:rsidRPr="00C4444A" w:rsidRDefault="008B402F" w:rsidP="008B402F">
            <w:pPr>
              <w:rPr>
                <w:rFonts w:ascii="Arial" w:hAnsi="Arial" w:cs="Arial"/>
              </w:rPr>
            </w:pPr>
          </w:p>
        </w:tc>
        <w:tc>
          <w:tcPr>
            <w:tcW w:w="1260" w:type="dxa"/>
          </w:tcPr>
          <w:p w14:paraId="4075DB92" w14:textId="77777777" w:rsidR="008B402F" w:rsidRPr="00C4444A" w:rsidRDefault="008B402F" w:rsidP="008B402F">
            <w:pPr>
              <w:rPr>
                <w:rFonts w:ascii="Arial" w:hAnsi="Arial" w:cs="Arial"/>
              </w:rPr>
            </w:pPr>
          </w:p>
        </w:tc>
      </w:tr>
      <w:tr w:rsidR="008B402F" w:rsidRPr="00C4444A" w14:paraId="1AA7CBFE" w14:textId="77777777">
        <w:tc>
          <w:tcPr>
            <w:tcW w:w="1368" w:type="dxa"/>
          </w:tcPr>
          <w:p w14:paraId="1F8991FA" w14:textId="77777777" w:rsidR="008B402F" w:rsidRPr="00C4444A" w:rsidRDefault="008B402F" w:rsidP="008B402F">
            <w:pPr>
              <w:rPr>
                <w:rFonts w:ascii="Arial" w:hAnsi="Arial" w:cs="Arial"/>
              </w:rPr>
            </w:pPr>
            <w:r w:rsidRPr="00C4444A">
              <w:rPr>
                <w:rFonts w:ascii="Arial" w:hAnsi="Arial" w:cs="Arial"/>
              </w:rPr>
              <w:t>5</w:t>
            </w:r>
          </w:p>
        </w:tc>
        <w:tc>
          <w:tcPr>
            <w:tcW w:w="990" w:type="dxa"/>
          </w:tcPr>
          <w:p w14:paraId="7BB1EB99" w14:textId="77777777" w:rsidR="008B402F" w:rsidRPr="00C4444A" w:rsidRDefault="008B402F" w:rsidP="008B402F">
            <w:pPr>
              <w:rPr>
                <w:rFonts w:ascii="Arial" w:hAnsi="Arial" w:cs="Arial"/>
              </w:rPr>
            </w:pPr>
          </w:p>
        </w:tc>
        <w:tc>
          <w:tcPr>
            <w:tcW w:w="1260" w:type="dxa"/>
          </w:tcPr>
          <w:p w14:paraId="73A84D3B" w14:textId="77777777" w:rsidR="008B402F" w:rsidRPr="00C4444A" w:rsidRDefault="008B402F" w:rsidP="008B402F">
            <w:pPr>
              <w:rPr>
                <w:rFonts w:ascii="Arial" w:hAnsi="Arial" w:cs="Arial"/>
              </w:rPr>
            </w:pPr>
          </w:p>
        </w:tc>
      </w:tr>
      <w:tr w:rsidR="008B402F" w:rsidRPr="00C4444A" w14:paraId="7E7F6018" w14:textId="77777777">
        <w:tc>
          <w:tcPr>
            <w:tcW w:w="1368" w:type="dxa"/>
          </w:tcPr>
          <w:p w14:paraId="324996FB" w14:textId="77777777" w:rsidR="008B402F" w:rsidRPr="00C4444A" w:rsidRDefault="008B402F" w:rsidP="008B402F">
            <w:pPr>
              <w:rPr>
                <w:rFonts w:ascii="Arial" w:hAnsi="Arial" w:cs="Arial"/>
              </w:rPr>
            </w:pPr>
            <w:r w:rsidRPr="00C4444A">
              <w:rPr>
                <w:rFonts w:ascii="Arial" w:hAnsi="Arial" w:cs="Arial"/>
              </w:rPr>
              <w:t>7</w:t>
            </w:r>
          </w:p>
        </w:tc>
        <w:tc>
          <w:tcPr>
            <w:tcW w:w="990" w:type="dxa"/>
          </w:tcPr>
          <w:p w14:paraId="4C31EE81" w14:textId="77777777" w:rsidR="008B402F" w:rsidRPr="00C4444A" w:rsidRDefault="008B402F" w:rsidP="008B402F">
            <w:pPr>
              <w:rPr>
                <w:rFonts w:ascii="Arial" w:hAnsi="Arial" w:cs="Arial"/>
              </w:rPr>
            </w:pPr>
          </w:p>
        </w:tc>
        <w:tc>
          <w:tcPr>
            <w:tcW w:w="1260" w:type="dxa"/>
          </w:tcPr>
          <w:p w14:paraId="3297A41B" w14:textId="77777777" w:rsidR="008B402F" w:rsidRPr="00C4444A" w:rsidRDefault="008B402F" w:rsidP="008B402F">
            <w:pPr>
              <w:rPr>
                <w:rFonts w:ascii="Arial" w:hAnsi="Arial" w:cs="Arial"/>
              </w:rPr>
            </w:pPr>
          </w:p>
        </w:tc>
      </w:tr>
      <w:tr w:rsidR="008B402F" w:rsidRPr="00C4444A" w14:paraId="6222D227" w14:textId="77777777">
        <w:tc>
          <w:tcPr>
            <w:tcW w:w="1368" w:type="dxa"/>
          </w:tcPr>
          <w:p w14:paraId="77967313" w14:textId="77777777" w:rsidR="008B402F" w:rsidRPr="00C4444A" w:rsidRDefault="008B402F" w:rsidP="008B402F">
            <w:pPr>
              <w:rPr>
                <w:rFonts w:ascii="Arial" w:hAnsi="Arial" w:cs="Arial"/>
              </w:rPr>
            </w:pPr>
            <w:r w:rsidRPr="00C4444A">
              <w:rPr>
                <w:rFonts w:ascii="Arial" w:hAnsi="Arial" w:cs="Arial"/>
              </w:rPr>
              <w:t>9</w:t>
            </w:r>
          </w:p>
        </w:tc>
        <w:tc>
          <w:tcPr>
            <w:tcW w:w="990" w:type="dxa"/>
          </w:tcPr>
          <w:p w14:paraId="61C99191" w14:textId="77777777" w:rsidR="008B402F" w:rsidRPr="00C4444A" w:rsidRDefault="008B402F" w:rsidP="008B402F">
            <w:pPr>
              <w:rPr>
                <w:rFonts w:ascii="Arial" w:hAnsi="Arial" w:cs="Arial"/>
              </w:rPr>
            </w:pPr>
          </w:p>
        </w:tc>
        <w:tc>
          <w:tcPr>
            <w:tcW w:w="1260" w:type="dxa"/>
          </w:tcPr>
          <w:p w14:paraId="0CE256A6" w14:textId="77777777" w:rsidR="008B402F" w:rsidRPr="00C4444A" w:rsidRDefault="008B402F" w:rsidP="008B402F">
            <w:pPr>
              <w:rPr>
                <w:rFonts w:ascii="Arial" w:hAnsi="Arial" w:cs="Arial"/>
              </w:rPr>
            </w:pPr>
          </w:p>
        </w:tc>
      </w:tr>
    </w:tbl>
    <w:p w14:paraId="6CE516AE" w14:textId="77777777" w:rsidR="008B402F" w:rsidRDefault="008B402F" w:rsidP="00CA0EDC">
      <w:pPr>
        <w:rPr>
          <w:rFonts w:ascii="Arial" w:hAnsi="Arial"/>
          <w:color w:val="FF0000"/>
        </w:rPr>
      </w:pPr>
      <w:r w:rsidRPr="007E4D27">
        <w:rPr>
          <w:rFonts w:ascii="Arial" w:hAnsi="Arial"/>
          <w:color w:val="FF0000"/>
        </w:rPr>
        <w:t xml:space="preserve"> </w:t>
      </w:r>
    </w:p>
    <w:p w14:paraId="2BA3FC5C" w14:textId="77777777" w:rsidR="00D53052" w:rsidRDefault="00D53052" w:rsidP="00DF17E7">
      <w:pPr>
        <w:rPr>
          <w:rFonts w:ascii="Arial" w:hAnsi="Arial"/>
        </w:rPr>
      </w:pPr>
    </w:p>
    <w:p w14:paraId="4D1525AB" w14:textId="77777777" w:rsidR="00C30E13" w:rsidRDefault="00C30E13" w:rsidP="00C30E13">
      <w:pPr>
        <w:rPr>
          <w:rFonts w:ascii="Arial" w:hAnsi="Arial"/>
        </w:rPr>
      </w:pPr>
    </w:p>
    <w:p w14:paraId="3F52FF91" w14:textId="77777777" w:rsidR="008B402F" w:rsidRDefault="008B402F" w:rsidP="00C30E13">
      <w:pPr>
        <w:rPr>
          <w:rFonts w:ascii="Arial" w:hAnsi="Arial"/>
        </w:rPr>
      </w:pPr>
    </w:p>
    <w:p w14:paraId="6E232D79" w14:textId="77777777" w:rsidR="00924A7E" w:rsidRDefault="00924A7E" w:rsidP="00C30E13">
      <w:pPr>
        <w:rPr>
          <w:rFonts w:ascii="Arial" w:hAnsi="Arial"/>
        </w:rPr>
      </w:pPr>
    </w:p>
    <w:p w14:paraId="569465F4" w14:textId="77777777" w:rsidR="00924A7E" w:rsidRDefault="00924A7E" w:rsidP="00C30E13">
      <w:pPr>
        <w:rPr>
          <w:rFonts w:ascii="Arial" w:hAnsi="Arial"/>
        </w:rPr>
      </w:pPr>
    </w:p>
    <w:p w14:paraId="16182A2B" w14:textId="77777777" w:rsidR="00924A7E" w:rsidRDefault="00924A7E" w:rsidP="00C30E13">
      <w:pPr>
        <w:rPr>
          <w:rFonts w:ascii="Arial" w:hAnsi="Arial"/>
        </w:rPr>
      </w:pPr>
    </w:p>
    <w:p w14:paraId="38167602" w14:textId="77777777" w:rsidR="00924A7E" w:rsidRDefault="00924A7E" w:rsidP="00C30E13">
      <w:pPr>
        <w:rPr>
          <w:rFonts w:ascii="Arial" w:hAnsi="Arial"/>
        </w:rPr>
      </w:pPr>
    </w:p>
    <w:p w14:paraId="50BA0204" w14:textId="77777777" w:rsidR="00924A7E" w:rsidRDefault="00924A7E" w:rsidP="00C30E13">
      <w:pPr>
        <w:rPr>
          <w:rFonts w:ascii="Arial" w:hAnsi="Arial"/>
        </w:rPr>
      </w:pPr>
    </w:p>
    <w:p w14:paraId="0AEC44C0" w14:textId="77777777" w:rsidR="00924A7E" w:rsidRDefault="00924A7E" w:rsidP="00C30E13">
      <w:pPr>
        <w:rPr>
          <w:rFonts w:ascii="Arial" w:hAnsi="Arial"/>
        </w:rPr>
      </w:pPr>
    </w:p>
    <w:p w14:paraId="25161F71" w14:textId="77777777" w:rsidR="00C30E13" w:rsidRPr="00F37FC9" w:rsidRDefault="00F37FC9" w:rsidP="00F37FC9">
      <w:pPr>
        <w:ind w:left="270" w:hanging="270"/>
        <w:rPr>
          <w:rFonts w:ascii="Arial" w:hAnsi="Arial"/>
          <w:i/>
        </w:rPr>
      </w:pPr>
      <w:r w:rsidRPr="00F37FC9">
        <w:rPr>
          <w:rFonts w:ascii="Arial" w:hAnsi="Arial"/>
          <w:i/>
        </w:rPr>
        <w:t>8</w:t>
      </w:r>
      <w:r w:rsidR="00C30E13" w:rsidRPr="00F37FC9">
        <w:rPr>
          <w:rFonts w:ascii="Arial" w:hAnsi="Arial"/>
          <w:i/>
        </w:rPr>
        <w:t xml:space="preserve">) </w:t>
      </w:r>
      <w:r w:rsidR="00D53052" w:rsidRPr="00F37FC9">
        <w:rPr>
          <w:rFonts w:ascii="Arial" w:hAnsi="Arial"/>
          <w:i/>
        </w:rPr>
        <w:t>Note the log scale on X axis of the plot</w:t>
      </w:r>
      <w:r w:rsidR="00C30E13" w:rsidRPr="00F37FC9">
        <w:rPr>
          <w:rFonts w:ascii="Arial" w:hAnsi="Arial"/>
          <w:i/>
        </w:rPr>
        <w:t xml:space="preserve"> below</w:t>
      </w:r>
      <w:r w:rsidR="00D53052" w:rsidRPr="00F37FC9">
        <w:rPr>
          <w:rFonts w:ascii="Arial" w:hAnsi="Arial"/>
          <w:i/>
        </w:rPr>
        <w:t xml:space="preserve">. Given the discussion above about the </w:t>
      </w:r>
      <w:proofErr w:type="spellStart"/>
      <w:r w:rsidR="00D53052" w:rsidRPr="00F37FC9">
        <w:rPr>
          <w:rFonts w:ascii="Arial" w:hAnsi="Arial"/>
          <w:i/>
        </w:rPr>
        <w:t>Gutenburg</w:t>
      </w:r>
      <w:proofErr w:type="spellEnd"/>
      <w:r w:rsidR="00D53052" w:rsidRPr="00F37FC9">
        <w:rPr>
          <w:rFonts w:ascii="Arial" w:hAnsi="Arial"/>
          <w:i/>
        </w:rPr>
        <w:t>-Richter relationship, how might you expect your dat</w:t>
      </w:r>
      <w:r w:rsidR="00F21F13" w:rsidRPr="00F37FC9">
        <w:rPr>
          <w:rFonts w:ascii="Arial" w:hAnsi="Arial"/>
          <w:i/>
        </w:rPr>
        <w:t>a to be represented on the plot</w:t>
      </w:r>
      <w:r w:rsidR="00D80948" w:rsidRPr="00F37FC9">
        <w:rPr>
          <w:rFonts w:ascii="Arial" w:hAnsi="Arial"/>
          <w:i/>
        </w:rPr>
        <w:t xml:space="preserve"> (</w:t>
      </w:r>
      <w:proofErr w:type="spellStart"/>
      <w:r w:rsidR="00D80948" w:rsidRPr="00F37FC9">
        <w:rPr>
          <w:rFonts w:ascii="Arial" w:hAnsi="Arial"/>
          <w:i/>
        </w:rPr>
        <w:t>e.g</w:t>
      </w:r>
      <w:proofErr w:type="spellEnd"/>
      <w:r w:rsidR="00D80948" w:rsidRPr="00F37FC9">
        <w:rPr>
          <w:rFonts w:ascii="Arial" w:hAnsi="Arial"/>
          <w:i/>
        </w:rPr>
        <w:t xml:space="preserve"> what shape will the data take)</w:t>
      </w:r>
      <w:r w:rsidR="00F21F13" w:rsidRPr="00F37FC9">
        <w:rPr>
          <w:rFonts w:ascii="Arial" w:hAnsi="Arial"/>
          <w:i/>
        </w:rPr>
        <w:t>?</w:t>
      </w:r>
    </w:p>
    <w:p w14:paraId="5CC0F389" w14:textId="77777777" w:rsidR="00C30E13" w:rsidRPr="00F37FC9" w:rsidRDefault="00C30E13" w:rsidP="00F37FC9">
      <w:pPr>
        <w:ind w:left="270" w:hanging="270"/>
        <w:rPr>
          <w:rFonts w:ascii="Arial" w:hAnsi="Arial"/>
          <w:i/>
        </w:rPr>
      </w:pPr>
    </w:p>
    <w:p w14:paraId="714BC587" w14:textId="77777777" w:rsidR="00924A7E" w:rsidRPr="00F37FC9" w:rsidRDefault="00924A7E" w:rsidP="00F37FC9">
      <w:pPr>
        <w:ind w:left="270" w:hanging="270"/>
        <w:rPr>
          <w:rFonts w:ascii="Arial" w:hAnsi="Arial"/>
          <w:i/>
          <w:color w:val="FF0000"/>
        </w:rPr>
      </w:pPr>
    </w:p>
    <w:p w14:paraId="02E5C86E" w14:textId="77777777" w:rsidR="00924A7E" w:rsidRPr="00F37FC9" w:rsidRDefault="00924A7E" w:rsidP="00F37FC9">
      <w:pPr>
        <w:ind w:left="270" w:hanging="270"/>
        <w:rPr>
          <w:rFonts w:ascii="Arial" w:hAnsi="Arial"/>
          <w:i/>
          <w:color w:val="FF0000"/>
        </w:rPr>
      </w:pPr>
    </w:p>
    <w:p w14:paraId="4446C527" w14:textId="77777777" w:rsidR="00924A7E" w:rsidRPr="00F37FC9" w:rsidRDefault="00924A7E" w:rsidP="00F37FC9">
      <w:pPr>
        <w:ind w:left="270" w:hanging="270"/>
        <w:rPr>
          <w:rFonts w:ascii="Arial" w:hAnsi="Arial"/>
          <w:i/>
          <w:color w:val="FF0000"/>
        </w:rPr>
      </w:pPr>
    </w:p>
    <w:p w14:paraId="6A0654EA" w14:textId="77777777" w:rsidR="00C30E13" w:rsidRPr="00F37FC9" w:rsidRDefault="00C30E13" w:rsidP="00F37FC9">
      <w:pPr>
        <w:ind w:left="270" w:hanging="270"/>
        <w:rPr>
          <w:rFonts w:ascii="Arial" w:hAnsi="Arial"/>
          <w:i/>
        </w:rPr>
      </w:pPr>
    </w:p>
    <w:p w14:paraId="0FF48D7F" w14:textId="77777777" w:rsidR="00DF17E7" w:rsidRPr="00F37FC9" w:rsidRDefault="00DF17E7" w:rsidP="00F37FC9">
      <w:pPr>
        <w:ind w:left="270" w:hanging="270"/>
        <w:rPr>
          <w:rFonts w:ascii="Arial" w:hAnsi="Arial"/>
          <w:i/>
        </w:rPr>
      </w:pPr>
    </w:p>
    <w:p w14:paraId="33E4F79C" w14:textId="77777777" w:rsidR="00DF17E7" w:rsidRPr="00F37FC9" w:rsidRDefault="00F37FC9" w:rsidP="00F37FC9">
      <w:pPr>
        <w:ind w:left="270" w:hanging="270"/>
        <w:rPr>
          <w:rFonts w:ascii="Arial" w:hAnsi="Arial"/>
          <w:i/>
        </w:rPr>
      </w:pPr>
      <w:r w:rsidRPr="00F37FC9">
        <w:rPr>
          <w:rFonts w:ascii="Arial" w:hAnsi="Arial"/>
          <w:i/>
        </w:rPr>
        <w:t>9</w:t>
      </w:r>
      <w:r w:rsidR="009D5E14" w:rsidRPr="00F37FC9">
        <w:rPr>
          <w:rFonts w:ascii="Arial" w:hAnsi="Arial"/>
          <w:i/>
        </w:rPr>
        <w:t xml:space="preserve">) Plot your “binned” data from question 6 (above) onto the graph below. </w:t>
      </w:r>
    </w:p>
    <w:p w14:paraId="71FBF788" w14:textId="77777777" w:rsidR="00DF17E7" w:rsidRDefault="00DF17E7" w:rsidP="00DF17E7">
      <w:pPr>
        <w:rPr>
          <w:rFonts w:ascii="Arial" w:hAnsi="Arial"/>
        </w:rPr>
      </w:pPr>
      <w:r w:rsidRPr="00347C20">
        <w:rPr>
          <w:rFonts w:ascii="Arial" w:hAnsi="Arial"/>
          <w:noProof/>
        </w:rPr>
        <w:lastRenderedPageBreak/>
        <w:drawing>
          <wp:inline distT="0" distB="0" distL="0" distR="0" wp14:anchorId="52AD4B68" wp14:editId="5D32B789">
            <wp:extent cx="5325745" cy="4345940"/>
            <wp:effectExtent l="0" t="0" r="0" b="0"/>
            <wp:docPr id="8" name="C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A5410C5" w14:textId="77777777" w:rsidR="00B0255C" w:rsidRDefault="00B0255C" w:rsidP="00DF17E7">
      <w:pPr>
        <w:rPr>
          <w:rFonts w:ascii="Arial" w:hAnsi="Arial"/>
        </w:rPr>
      </w:pPr>
    </w:p>
    <w:p w14:paraId="65E54959" w14:textId="77777777" w:rsidR="00335D0A" w:rsidRDefault="00335D0A" w:rsidP="00F37FC9">
      <w:pPr>
        <w:ind w:left="360" w:hanging="360"/>
        <w:rPr>
          <w:rFonts w:ascii="Arial" w:hAnsi="Arial"/>
          <w:i/>
        </w:rPr>
      </w:pPr>
    </w:p>
    <w:p w14:paraId="361432DA" w14:textId="77777777" w:rsidR="00924A7E" w:rsidRPr="00F37FC9" w:rsidRDefault="00F37FC9" w:rsidP="00F37FC9">
      <w:pPr>
        <w:ind w:left="360" w:hanging="360"/>
        <w:rPr>
          <w:rFonts w:ascii="Arial" w:hAnsi="Arial"/>
          <w:i/>
          <w:color w:val="FF0000"/>
        </w:rPr>
      </w:pPr>
      <w:r w:rsidRPr="00F37FC9">
        <w:rPr>
          <w:rFonts w:ascii="Arial" w:hAnsi="Arial"/>
          <w:i/>
        </w:rPr>
        <w:t>10</w:t>
      </w:r>
      <w:r w:rsidR="00DF17E7" w:rsidRPr="00F37FC9">
        <w:rPr>
          <w:rFonts w:ascii="Arial" w:hAnsi="Arial"/>
          <w:i/>
        </w:rPr>
        <w:t xml:space="preserve">) Based on your data from the model, what is the </w:t>
      </w:r>
      <w:r w:rsidR="00752B77" w:rsidRPr="00F37FC9">
        <w:rPr>
          <w:rFonts w:ascii="Arial" w:hAnsi="Arial"/>
          <w:i/>
        </w:rPr>
        <w:t xml:space="preserve">annual </w:t>
      </w:r>
      <w:r w:rsidR="00DF17E7" w:rsidRPr="00F37FC9">
        <w:rPr>
          <w:rFonts w:ascii="Arial" w:hAnsi="Arial"/>
          <w:i/>
        </w:rPr>
        <w:t>probability of a magnitude 5 event? Show your work to demonstrate how you calculated this value.</w:t>
      </w:r>
    </w:p>
    <w:p w14:paraId="3FEFB481" w14:textId="77777777" w:rsidR="00924A7E" w:rsidRPr="00F37FC9" w:rsidRDefault="00924A7E" w:rsidP="00F37FC9">
      <w:pPr>
        <w:ind w:left="360" w:hanging="360"/>
        <w:rPr>
          <w:rFonts w:ascii="Arial" w:hAnsi="Arial"/>
          <w:i/>
          <w:color w:val="FF0000"/>
        </w:rPr>
      </w:pPr>
    </w:p>
    <w:p w14:paraId="69EC9480" w14:textId="77777777" w:rsidR="00924A7E" w:rsidRPr="00F37FC9" w:rsidRDefault="00924A7E" w:rsidP="00F37FC9">
      <w:pPr>
        <w:ind w:left="360" w:hanging="360"/>
        <w:rPr>
          <w:rFonts w:ascii="Arial" w:hAnsi="Arial"/>
          <w:i/>
          <w:color w:val="FF0000"/>
        </w:rPr>
      </w:pPr>
    </w:p>
    <w:p w14:paraId="3409D1F6" w14:textId="77777777" w:rsidR="00924A7E" w:rsidRPr="00F37FC9" w:rsidDel="00924A7E" w:rsidRDefault="00924A7E" w:rsidP="00F37FC9">
      <w:pPr>
        <w:ind w:left="360" w:hanging="360"/>
        <w:rPr>
          <w:rFonts w:ascii="Arial" w:hAnsi="Arial"/>
          <w:i/>
        </w:rPr>
      </w:pPr>
    </w:p>
    <w:p w14:paraId="77C88D93" w14:textId="77777777" w:rsidR="00C30E13" w:rsidRPr="00F37FC9" w:rsidRDefault="00C30E13" w:rsidP="00F37FC9">
      <w:pPr>
        <w:ind w:left="360" w:hanging="360"/>
        <w:rPr>
          <w:rFonts w:ascii="Arial" w:hAnsi="Arial"/>
          <w:i/>
        </w:rPr>
      </w:pPr>
    </w:p>
    <w:p w14:paraId="63EC3DFB" w14:textId="77777777" w:rsidR="00C30E13" w:rsidRPr="00F37FC9" w:rsidRDefault="00C30E13" w:rsidP="00F37FC9">
      <w:pPr>
        <w:ind w:left="360" w:hanging="360"/>
        <w:rPr>
          <w:rFonts w:ascii="Arial" w:hAnsi="Arial"/>
          <w:i/>
        </w:rPr>
      </w:pPr>
    </w:p>
    <w:p w14:paraId="7912B081" w14:textId="77777777" w:rsidR="00DF17E7" w:rsidRPr="00F37FC9" w:rsidRDefault="00DF17E7" w:rsidP="00F37FC9">
      <w:pPr>
        <w:ind w:left="360" w:hanging="360"/>
        <w:rPr>
          <w:rFonts w:ascii="Arial" w:hAnsi="Arial"/>
          <w:i/>
        </w:rPr>
      </w:pPr>
    </w:p>
    <w:p w14:paraId="5D0A3B66" w14:textId="77777777" w:rsidR="00DF17E7" w:rsidRPr="00F37FC9" w:rsidRDefault="00F37FC9" w:rsidP="00F37FC9">
      <w:pPr>
        <w:ind w:left="360" w:hanging="360"/>
        <w:rPr>
          <w:rFonts w:ascii="Arial" w:hAnsi="Arial"/>
          <w:i/>
        </w:rPr>
      </w:pPr>
      <w:r w:rsidRPr="00F37FC9">
        <w:rPr>
          <w:rFonts w:ascii="Arial" w:hAnsi="Arial"/>
          <w:i/>
        </w:rPr>
        <w:t>11</w:t>
      </w:r>
      <w:r w:rsidR="00DF17E7" w:rsidRPr="00F37FC9">
        <w:rPr>
          <w:rFonts w:ascii="Arial" w:hAnsi="Arial"/>
          <w:i/>
        </w:rPr>
        <w:t xml:space="preserve">) Restate this probability in two other formats. (Remember, </w:t>
      </w:r>
      <w:r w:rsidR="009D5E14" w:rsidRPr="00F37FC9">
        <w:rPr>
          <w:rFonts w:ascii="Arial" w:hAnsi="Arial"/>
          <w:i/>
        </w:rPr>
        <w:t xml:space="preserve">as illustrated in Part I </w:t>
      </w:r>
      <w:r w:rsidR="00DF17E7" w:rsidRPr="00F37FC9">
        <w:rPr>
          <w:rFonts w:ascii="Arial" w:hAnsi="Arial" w:cs="Arial"/>
          <w:i/>
        </w:rPr>
        <w:t xml:space="preserve">probabilities can be represented as a fraction, decimal number, or % chance). </w:t>
      </w:r>
      <w:r w:rsidR="00DF17E7" w:rsidRPr="00F37FC9">
        <w:rPr>
          <w:rFonts w:ascii="Arial" w:hAnsi="Arial"/>
          <w:i/>
        </w:rPr>
        <w:t>Show your work to demonstrate how you calculated these values.</w:t>
      </w:r>
    </w:p>
    <w:p w14:paraId="6C959FAE" w14:textId="77777777" w:rsidR="000D40DC" w:rsidRDefault="000D40DC" w:rsidP="00DF17E7">
      <w:pPr>
        <w:rPr>
          <w:rFonts w:ascii="Arial" w:hAnsi="Arial"/>
        </w:rPr>
      </w:pPr>
    </w:p>
    <w:p w14:paraId="431BB811" w14:textId="77777777" w:rsidR="00924A7E" w:rsidDel="00924A7E" w:rsidRDefault="00924A7E" w:rsidP="00DF17E7">
      <w:pPr>
        <w:rPr>
          <w:rFonts w:ascii="Arial" w:hAnsi="Arial"/>
        </w:rPr>
      </w:pPr>
    </w:p>
    <w:p w14:paraId="197146B6" w14:textId="77777777" w:rsidR="00CA0EDC" w:rsidRPr="007E4D27" w:rsidRDefault="00CA0EDC" w:rsidP="00CA0EDC">
      <w:pPr>
        <w:rPr>
          <w:rFonts w:ascii="Arial" w:hAnsi="Arial"/>
          <w:color w:val="FF0000"/>
        </w:rPr>
      </w:pPr>
    </w:p>
    <w:p w14:paraId="29B26220" w14:textId="77777777" w:rsidR="000D40DC" w:rsidRDefault="000D40DC" w:rsidP="00DF17E7">
      <w:pPr>
        <w:rPr>
          <w:rFonts w:ascii="Arial" w:hAnsi="Arial"/>
        </w:rPr>
      </w:pPr>
    </w:p>
    <w:p w14:paraId="3B6B2D55" w14:textId="77777777" w:rsidR="000D40DC" w:rsidRDefault="000D40DC" w:rsidP="00DF17E7">
      <w:pPr>
        <w:rPr>
          <w:rFonts w:ascii="Arial" w:hAnsi="Arial"/>
        </w:rPr>
      </w:pPr>
    </w:p>
    <w:p w14:paraId="19B6E934" w14:textId="77777777" w:rsidR="000D40DC" w:rsidRDefault="000D40DC" w:rsidP="00DF17E7">
      <w:pPr>
        <w:rPr>
          <w:rFonts w:ascii="Arial" w:hAnsi="Arial"/>
        </w:rPr>
      </w:pPr>
    </w:p>
    <w:p w14:paraId="191D22C5" w14:textId="77777777" w:rsidR="00DF17E7" w:rsidRDefault="00DF17E7" w:rsidP="00DF17E7">
      <w:pPr>
        <w:rPr>
          <w:rFonts w:ascii="Arial" w:hAnsi="Arial"/>
        </w:rPr>
      </w:pPr>
    </w:p>
    <w:p w14:paraId="0DCB9FDC" w14:textId="77777777" w:rsidR="00DF17E7" w:rsidRDefault="00DF17E7" w:rsidP="00DF17E7">
      <w:pPr>
        <w:rPr>
          <w:rFonts w:ascii="Arial" w:hAnsi="Arial"/>
        </w:rPr>
      </w:pPr>
      <w:r>
        <w:rPr>
          <w:rFonts w:ascii="Arial" w:hAnsi="Arial"/>
        </w:rPr>
        <w:lastRenderedPageBreak/>
        <w:t xml:space="preserve">Below is data from </w:t>
      </w:r>
      <w:r w:rsidR="000D40DC">
        <w:rPr>
          <w:rFonts w:ascii="Arial" w:hAnsi="Arial"/>
        </w:rPr>
        <w:t>a sample run of the</w:t>
      </w:r>
      <w:r>
        <w:rPr>
          <w:rFonts w:ascii="Arial" w:hAnsi="Arial"/>
        </w:rPr>
        <w:t xml:space="preserve"> Earthquake Machine model. Examine it and answer the following questions. </w:t>
      </w:r>
    </w:p>
    <w:p w14:paraId="57C0688D" w14:textId="77777777" w:rsidR="00373CA5" w:rsidRDefault="00373CA5" w:rsidP="00DF17E7">
      <w:pPr>
        <w:rPr>
          <w:rFonts w:ascii="Arial" w:hAnsi="Arial"/>
        </w:rPr>
      </w:pPr>
    </w:p>
    <w:p w14:paraId="0B77DAD1" w14:textId="77777777" w:rsidR="00DF17E7" w:rsidRDefault="00DF17E7" w:rsidP="00DF17E7">
      <w:pPr>
        <w:rPr>
          <w:rFonts w:ascii="Arial" w:hAnsi="Arial"/>
        </w:rPr>
      </w:pPr>
      <w:r w:rsidRPr="004220FD">
        <w:rPr>
          <w:rFonts w:ascii="Arial" w:hAnsi="Arial"/>
          <w:noProof/>
        </w:rPr>
        <w:drawing>
          <wp:inline distT="0" distB="0" distL="0" distR="0" wp14:anchorId="7DB7EC0A" wp14:editId="13E743B5">
            <wp:extent cx="5356225" cy="4302760"/>
            <wp:effectExtent l="0" t="0" r="0" b="0"/>
            <wp:docPr id="10" name="C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012457E" w14:textId="77777777" w:rsidR="00DF17E7" w:rsidRPr="00F37FC9" w:rsidRDefault="00DF17E7" w:rsidP="00F37FC9">
      <w:pPr>
        <w:ind w:left="450" w:hanging="450"/>
        <w:rPr>
          <w:rFonts w:ascii="Arial" w:hAnsi="Arial"/>
          <w:i/>
        </w:rPr>
      </w:pPr>
    </w:p>
    <w:p w14:paraId="2800A3C7" w14:textId="77777777" w:rsidR="00DF17E7" w:rsidRPr="00F37FC9" w:rsidRDefault="00060716" w:rsidP="00F37FC9">
      <w:pPr>
        <w:ind w:left="450" w:hanging="450"/>
        <w:rPr>
          <w:rFonts w:ascii="Arial" w:hAnsi="Arial"/>
          <w:i/>
        </w:rPr>
      </w:pPr>
      <w:r w:rsidRPr="00F37FC9">
        <w:rPr>
          <w:rFonts w:ascii="Arial" w:hAnsi="Arial"/>
          <w:i/>
        </w:rPr>
        <w:t>1</w:t>
      </w:r>
      <w:r w:rsidR="00F37FC9" w:rsidRPr="00F37FC9">
        <w:rPr>
          <w:rFonts w:ascii="Arial" w:hAnsi="Arial"/>
          <w:i/>
        </w:rPr>
        <w:t>2</w:t>
      </w:r>
      <w:r w:rsidR="00877701" w:rsidRPr="00F37FC9">
        <w:rPr>
          <w:rFonts w:ascii="Arial" w:hAnsi="Arial"/>
          <w:i/>
        </w:rPr>
        <w:t>)</w:t>
      </w:r>
      <w:r w:rsidR="00DF17E7" w:rsidRPr="00F37FC9">
        <w:rPr>
          <w:rFonts w:ascii="Arial" w:hAnsi="Arial"/>
          <w:i/>
        </w:rPr>
        <w:t xml:space="preserve"> Describe how the hazard at your Earthquake Machine compares to the hazard for this model?</w:t>
      </w:r>
    </w:p>
    <w:p w14:paraId="3B97DB31" w14:textId="77777777" w:rsidR="00877701" w:rsidRDefault="00877701" w:rsidP="00DF17E7">
      <w:pPr>
        <w:rPr>
          <w:rFonts w:ascii="Arial" w:hAnsi="Arial"/>
        </w:rPr>
      </w:pPr>
    </w:p>
    <w:p w14:paraId="4BC0AEBB" w14:textId="77777777" w:rsidR="00877701" w:rsidRDefault="00877701" w:rsidP="00DF17E7">
      <w:pPr>
        <w:rPr>
          <w:rFonts w:ascii="Arial" w:hAnsi="Arial"/>
        </w:rPr>
      </w:pPr>
    </w:p>
    <w:p w14:paraId="39FC2429" w14:textId="77777777" w:rsidR="00924A7E" w:rsidRDefault="00924A7E" w:rsidP="00DF17E7">
      <w:pPr>
        <w:rPr>
          <w:rFonts w:ascii="Arial" w:hAnsi="Arial"/>
          <w:color w:val="FF0000"/>
        </w:rPr>
      </w:pPr>
    </w:p>
    <w:p w14:paraId="190405C6" w14:textId="77777777" w:rsidR="00924A7E" w:rsidRDefault="00924A7E" w:rsidP="00DF17E7">
      <w:pPr>
        <w:rPr>
          <w:rFonts w:ascii="Arial" w:hAnsi="Arial"/>
          <w:color w:val="FF0000"/>
        </w:rPr>
      </w:pPr>
    </w:p>
    <w:p w14:paraId="4A5E3E57" w14:textId="77777777" w:rsidR="00877701" w:rsidRDefault="00877701" w:rsidP="00DF17E7">
      <w:pPr>
        <w:rPr>
          <w:rFonts w:ascii="Arial" w:hAnsi="Arial"/>
        </w:rPr>
      </w:pPr>
    </w:p>
    <w:p w14:paraId="1C8A7F67" w14:textId="77777777" w:rsidR="00DF17E7" w:rsidRDefault="00DF17E7" w:rsidP="00DF17E7">
      <w:pPr>
        <w:rPr>
          <w:rFonts w:ascii="Arial" w:hAnsi="Arial"/>
        </w:rPr>
      </w:pPr>
    </w:p>
    <w:p w14:paraId="08464632" w14:textId="77777777" w:rsidR="00DF17E7" w:rsidRPr="00F37FC9" w:rsidRDefault="00060716" w:rsidP="00F37FC9">
      <w:pPr>
        <w:ind w:left="450" w:hanging="450"/>
        <w:rPr>
          <w:rFonts w:ascii="Arial" w:hAnsi="Arial"/>
          <w:i/>
        </w:rPr>
      </w:pPr>
      <w:r w:rsidRPr="00F37FC9">
        <w:rPr>
          <w:rFonts w:ascii="Arial" w:hAnsi="Arial"/>
          <w:i/>
        </w:rPr>
        <w:t>1</w:t>
      </w:r>
      <w:r w:rsidR="00F37FC9" w:rsidRPr="00F37FC9">
        <w:rPr>
          <w:rFonts w:ascii="Arial" w:hAnsi="Arial"/>
          <w:i/>
        </w:rPr>
        <w:t>3</w:t>
      </w:r>
      <w:r w:rsidRPr="00F37FC9">
        <w:rPr>
          <w:rFonts w:ascii="Arial" w:hAnsi="Arial"/>
          <w:i/>
        </w:rPr>
        <w:t>a</w:t>
      </w:r>
      <w:r w:rsidR="00DF17E7" w:rsidRPr="00F37FC9">
        <w:rPr>
          <w:rFonts w:ascii="Arial" w:hAnsi="Arial"/>
          <w:i/>
        </w:rPr>
        <w:t>) How often would you expect a magnitude 7 earthquake to occur</w:t>
      </w:r>
      <w:r w:rsidR="00752B77" w:rsidRPr="00F37FC9">
        <w:rPr>
          <w:rFonts w:ascii="Arial" w:hAnsi="Arial"/>
          <w:i/>
        </w:rPr>
        <w:t xml:space="preserve"> in the above model</w:t>
      </w:r>
      <w:r w:rsidR="00DF17E7" w:rsidRPr="00F37FC9">
        <w:rPr>
          <w:rFonts w:ascii="Arial" w:hAnsi="Arial"/>
          <w:i/>
        </w:rPr>
        <w:t>?</w:t>
      </w:r>
    </w:p>
    <w:p w14:paraId="0AFFB359" w14:textId="77777777" w:rsidR="00DF17E7" w:rsidRPr="0021569F" w:rsidRDefault="00DF17E7" w:rsidP="00DF17E7">
      <w:pPr>
        <w:ind w:left="720"/>
        <w:rPr>
          <w:rFonts w:ascii="Arial" w:hAnsi="Arial"/>
        </w:rPr>
      </w:pPr>
      <w:r w:rsidRPr="0021569F">
        <w:rPr>
          <w:rFonts w:ascii="Arial" w:hAnsi="Arial"/>
        </w:rPr>
        <w:t xml:space="preserve">a) </w:t>
      </w:r>
      <w:r>
        <w:rPr>
          <w:rFonts w:ascii="Arial" w:hAnsi="Arial"/>
        </w:rPr>
        <w:t>Roughly o</w:t>
      </w:r>
      <w:r w:rsidRPr="0021569F">
        <w:rPr>
          <w:rFonts w:ascii="Arial" w:hAnsi="Arial"/>
        </w:rPr>
        <w:t>nce ever</w:t>
      </w:r>
      <w:r>
        <w:rPr>
          <w:rFonts w:ascii="Arial" w:hAnsi="Arial"/>
        </w:rPr>
        <w:t>y</w:t>
      </w:r>
      <w:r w:rsidRPr="0021569F">
        <w:rPr>
          <w:rFonts w:ascii="Arial" w:hAnsi="Arial"/>
        </w:rPr>
        <w:t xml:space="preserve"> 3 years</w:t>
      </w:r>
    </w:p>
    <w:p w14:paraId="0E90263E" w14:textId="77777777" w:rsidR="00DF17E7" w:rsidRPr="0021569F" w:rsidRDefault="00DF17E7" w:rsidP="00DF17E7">
      <w:pPr>
        <w:ind w:left="720"/>
        <w:rPr>
          <w:rFonts w:ascii="Arial" w:hAnsi="Arial"/>
        </w:rPr>
      </w:pPr>
      <w:r w:rsidRPr="0021569F">
        <w:rPr>
          <w:rFonts w:ascii="Arial" w:hAnsi="Arial"/>
        </w:rPr>
        <w:t xml:space="preserve">b) </w:t>
      </w:r>
      <w:r>
        <w:rPr>
          <w:rFonts w:ascii="Arial" w:hAnsi="Arial"/>
        </w:rPr>
        <w:t>Roughly o</w:t>
      </w:r>
      <w:r w:rsidRPr="0021569F">
        <w:rPr>
          <w:rFonts w:ascii="Arial" w:hAnsi="Arial"/>
        </w:rPr>
        <w:t>nce ever</w:t>
      </w:r>
      <w:r>
        <w:rPr>
          <w:rFonts w:ascii="Arial" w:hAnsi="Arial"/>
        </w:rPr>
        <w:t>y</w:t>
      </w:r>
      <w:r w:rsidRPr="0021569F">
        <w:rPr>
          <w:rFonts w:ascii="Arial" w:hAnsi="Arial"/>
        </w:rPr>
        <w:t xml:space="preserve"> 33 years</w:t>
      </w:r>
    </w:p>
    <w:p w14:paraId="4B17C1E2" w14:textId="77777777" w:rsidR="00DF17E7" w:rsidRDefault="00DF17E7" w:rsidP="00DF17E7">
      <w:pPr>
        <w:ind w:left="720"/>
        <w:rPr>
          <w:rFonts w:ascii="Arial" w:hAnsi="Arial"/>
        </w:rPr>
      </w:pPr>
      <w:r w:rsidRPr="0021569F">
        <w:rPr>
          <w:rFonts w:ascii="Arial" w:hAnsi="Arial"/>
        </w:rPr>
        <w:t xml:space="preserve">c) </w:t>
      </w:r>
      <w:r>
        <w:rPr>
          <w:rFonts w:ascii="Arial" w:hAnsi="Arial"/>
        </w:rPr>
        <w:t>Roughly o</w:t>
      </w:r>
      <w:r w:rsidRPr="0021569F">
        <w:rPr>
          <w:rFonts w:ascii="Arial" w:hAnsi="Arial"/>
        </w:rPr>
        <w:t>nce every 333 years</w:t>
      </w:r>
    </w:p>
    <w:p w14:paraId="6975DF21" w14:textId="77777777" w:rsidR="00DF17E7" w:rsidRPr="0021569F" w:rsidRDefault="00DF17E7" w:rsidP="00DF17E7">
      <w:pPr>
        <w:ind w:left="720"/>
        <w:rPr>
          <w:rFonts w:ascii="Arial" w:hAnsi="Arial"/>
        </w:rPr>
      </w:pPr>
    </w:p>
    <w:p w14:paraId="69FDE1A2" w14:textId="77777777" w:rsidR="00DF17E7" w:rsidRPr="00F37FC9" w:rsidRDefault="00060716" w:rsidP="00F37FC9">
      <w:pPr>
        <w:ind w:left="450" w:hanging="450"/>
        <w:rPr>
          <w:rFonts w:ascii="Arial" w:hAnsi="Arial"/>
          <w:i/>
        </w:rPr>
      </w:pPr>
      <w:r w:rsidRPr="00F37FC9">
        <w:rPr>
          <w:rFonts w:ascii="Arial" w:hAnsi="Arial"/>
          <w:i/>
        </w:rPr>
        <w:t>1</w:t>
      </w:r>
      <w:r w:rsidR="00F37FC9" w:rsidRPr="00F37FC9">
        <w:rPr>
          <w:rFonts w:ascii="Arial" w:hAnsi="Arial"/>
          <w:i/>
        </w:rPr>
        <w:t>3</w:t>
      </w:r>
      <w:r w:rsidRPr="00F37FC9">
        <w:rPr>
          <w:rFonts w:ascii="Arial" w:hAnsi="Arial"/>
          <w:i/>
        </w:rPr>
        <w:t>b) How did you determine your answer?</w:t>
      </w:r>
    </w:p>
    <w:p w14:paraId="4BC5EC3A" w14:textId="77777777" w:rsidR="00DF17E7" w:rsidRPr="00F37FC9" w:rsidRDefault="00DF17E7" w:rsidP="00F37FC9">
      <w:pPr>
        <w:ind w:left="450" w:hanging="450"/>
        <w:rPr>
          <w:rFonts w:ascii="Arial" w:hAnsi="Arial"/>
          <w:i/>
        </w:rPr>
      </w:pPr>
    </w:p>
    <w:p w14:paraId="030447E3" w14:textId="77777777" w:rsidR="00924A7E" w:rsidRPr="00F37FC9" w:rsidRDefault="00924A7E" w:rsidP="00F37FC9">
      <w:pPr>
        <w:ind w:left="450" w:hanging="450"/>
        <w:rPr>
          <w:rFonts w:ascii="Arial" w:hAnsi="Arial"/>
          <w:i/>
          <w:color w:val="FF0000"/>
        </w:rPr>
      </w:pPr>
    </w:p>
    <w:p w14:paraId="6AF49F65" w14:textId="77777777" w:rsidR="00DF17E7" w:rsidRPr="00F37FC9" w:rsidRDefault="00DF17E7" w:rsidP="00335D0A">
      <w:pPr>
        <w:rPr>
          <w:rFonts w:ascii="Arial" w:hAnsi="Arial"/>
          <w:i/>
        </w:rPr>
      </w:pPr>
    </w:p>
    <w:p w14:paraId="4593CFCA" w14:textId="77777777" w:rsidR="008849D6" w:rsidRPr="00F37FC9" w:rsidRDefault="00877701" w:rsidP="00F37FC9">
      <w:pPr>
        <w:ind w:left="450" w:hanging="450"/>
        <w:rPr>
          <w:rFonts w:ascii="Arial" w:hAnsi="Arial"/>
          <w:i/>
        </w:rPr>
      </w:pPr>
      <w:r w:rsidRPr="00F37FC9">
        <w:rPr>
          <w:rFonts w:ascii="Arial" w:hAnsi="Arial"/>
          <w:i/>
        </w:rPr>
        <w:lastRenderedPageBreak/>
        <w:t>1</w:t>
      </w:r>
      <w:r w:rsidR="00F37FC9" w:rsidRPr="00F37FC9">
        <w:rPr>
          <w:rFonts w:ascii="Arial" w:hAnsi="Arial"/>
          <w:i/>
        </w:rPr>
        <w:t>4</w:t>
      </w:r>
      <w:r w:rsidR="00DF17E7" w:rsidRPr="00F37FC9">
        <w:rPr>
          <w:rFonts w:ascii="Arial" w:hAnsi="Arial"/>
          <w:i/>
        </w:rPr>
        <w:t xml:space="preserve">) This data was collected using a model.  Describe how you think similar data could be collected for actual faults that have </w:t>
      </w:r>
      <w:r w:rsidR="00F21F13" w:rsidRPr="00F37FC9">
        <w:rPr>
          <w:rFonts w:ascii="Arial" w:hAnsi="Arial"/>
          <w:i/>
        </w:rPr>
        <w:t>the potential to impact society?</w:t>
      </w:r>
    </w:p>
    <w:p w14:paraId="52975A03" w14:textId="77777777" w:rsidR="00877701" w:rsidRDefault="00877701" w:rsidP="008849D6">
      <w:pPr>
        <w:rPr>
          <w:rFonts w:ascii="Arial" w:hAnsi="Arial" w:cs="Arial"/>
          <w:b/>
        </w:rPr>
      </w:pPr>
    </w:p>
    <w:p w14:paraId="136518EF" w14:textId="77777777" w:rsidR="00877701" w:rsidRDefault="00877701" w:rsidP="008849D6">
      <w:pPr>
        <w:rPr>
          <w:rFonts w:ascii="Arial" w:hAnsi="Arial" w:cs="Arial"/>
          <w:b/>
        </w:rPr>
      </w:pPr>
    </w:p>
    <w:p w14:paraId="287A3542" w14:textId="77777777" w:rsidR="00924A7E" w:rsidRDefault="00924A7E" w:rsidP="008849D6">
      <w:pPr>
        <w:rPr>
          <w:rFonts w:ascii="Arial" w:hAnsi="Arial"/>
          <w:color w:val="FF0000"/>
        </w:rPr>
      </w:pPr>
    </w:p>
    <w:p w14:paraId="7359F3CC" w14:textId="77777777" w:rsidR="00924A7E" w:rsidRDefault="00924A7E" w:rsidP="008849D6">
      <w:pPr>
        <w:rPr>
          <w:rFonts w:ascii="Arial" w:hAnsi="Arial"/>
          <w:color w:val="FF0000"/>
        </w:rPr>
      </w:pPr>
    </w:p>
    <w:p w14:paraId="5CEADC9B" w14:textId="77777777" w:rsidR="00924A7E" w:rsidRDefault="00924A7E" w:rsidP="008849D6">
      <w:pPr>
        <w:rPr>
          <w:rFonts w:ascii="Arial" w:hAnsi="Arial"/>
          <w:color w:val="FF0000"/>
        </w:rPr>
      </w:pPr>
    </w:p>
    <w:p w14:paraId="391E1E1F" w14:textId="77777777" w:rsidR="00877701" w:rsidRDefault="00877701" w:rsidP="008849D6">
      <w:pPr>
        <w:rPr>
          <w:rFonts w:ascii="Arial" w:hAnsi="Arial" w:cs="Arial"/>
          <w:b/>
        </w:rPr>
      </w:pPr>
    </w:p>
    <w:p w14:paraId="53764FBF" w14:textId="77777777" w:rsidR="00877701" w:rsidRDefault="00877701" w:rsidP="008849D6">
      <w:pPr>
        <w:rPr>
          <w:rFonts w:ascii="Arial" w:hAnsi="Arial" w:cs="Arial"/>
          <w:b/>
        </w:rPr>
      </w:pPr>
    </w:p>
    <w:p w14:paraId="7CDE2CF9" w14:textId="77777777" w:rsidR="008849D6" w:rsidRPr="006D1365" w:rsidRDefault="008849D6" w:rsidP="008849D6">
      <w:pPr>
        <w:rPr>
          <w:rFonts w:ascii="Arial" w:hAnsi="Arial" w:cs="Arial"/>
          <w:b/>
        </w:rPr>
      </w:pPr>
      <w:r w:rsidRPr="00335D0A">
        <w:rPr>
          <w:rFonts w:ascii="Arial" w:hAnsi="Arial" w:cs="Arial"/>
          <w:b/>
          <w:sz w:val="28"/>
        </w:rPr>
        <w:t xml:space="preserve">Part III </w:t>
      </w:r>
      <w:r>
        <w:rPr>
          <w:rFonts w:ascii="Arial" w:hAnsi="Arial" w:cs="Arial"/>
          <w:b/>
        </w:rPr>
        <w:t>– Investigating Seismic Hazards</w:t>
      </w:r>
    </w:p>
    <w:p w14:paraId="72703D72" w14:textId="77777777" w:rsidR="008849D6" w:rsidRDefault="008849D6" w:rsidP="008849D6">
      <w:pPr>
        <w:rPr>
          <w:rFonts w:ascii="Arial" w:hAnsi="Arial" w:cs="Arial"/>
        </w:rPr>
      </w:pPr>
      <w:r w:rsidRPr="00F96FA0">
        <w:rPr>
          <w:rFonts w:ascii="Arial" w:hAnsi="Arial" w:cs="Arial"/>
        </w:rPr>
        <w:t xml:space="preserve">In this </w:t>
      </w:r>
      <w:r>
        <w:rPr>
          <w:rFonts w:ascii="Arial" w:hAnsi="Arial" w:cs="Arial"/>
        </w:rPr>
        <w:t>part of the lab</w:t>
      </w:r>
      <w:r w:rsidRPr="00F96FA0">
        <w:rPr>
          <w:rFonts w:ascii="Arial" w:hAnsi="Arial" w:cs="Arial"/>
        </w:rPr>
        <w:t xml:space="preserve">, you will explore </w:t>
      </w:r>
      <w:r>
        <w:rPr>
          <w:rFonts w:ascii="Arial" w:hAnsi="Arial" w:cs="Arial"/>
        </w:rPr>
        <w:t>how</w:t>
      </w:r>
      <w:r w:rsidRPr="00F96FA0">
        <w:rPr>
          <w:rFonts w:ascii="Arial" w:hAnsi="Arial" w:cs="Arial"/>
        </w:rPr>
        <w:t xml:space="preserve"> geo</w:t>
      </w:r>
      <w:r>
        <w:rPr>
          <w:rFonts w:ascii="Arial" w:hAnsi="Arial" w:cs="Arial"/>
        </w:rPr>
        <w:t>scientists</w:t>
      </w:r>
      <w:r w:rsidRPr="00F96FA0">
        <w:rPr>
          <w:rFonts w:ascii="Arial" w:hAnsi="Arial" w:cs="Arial"/>
        </w:rPr>
        <w:t xml:space="preserve"> use probability to describe potential earthquake </w:t>
      </w:r>
      <w:r>
        <w:rPr>
          <w:rFonts w:ascii="Arial" w:hAnsi="Arial" w:cs="Arial"/>
        </w:rPr>
        <w:t>effects</w:t>
      </w:r>
      <w:r w:rsidRPr="00F96FA0">
        <w:rPr>
          <w:rFonts w:ascii="Arial" w:hAnsi="Arial" w:cs="Arial"/>
        </w:rPr>
        <w:t xml:space="preserve"> in a given location.  </w:t>
      </w:r>
      <w:r>
        <w:rPr>
          <w:rFonts w:ascii="Arial" w:hAnsi="Arial" w:cs="Arial"/>
        </w:rPr>
        <w:t xml:space="preserve">This exercise will focus on </w:t>
      </w:r>
      <w:r w:rsidRPr="008076F2">
        <w:rPr>
          <w:rFonts w:ascii="Arial" w:hAnsi="Arial" w:cs="Arial"/>
          <w:i/>
          <w:u w:val="single"/>
        </w:rPr>
        <w:t>seismic hazard</w:t>
      </w:r>
      <w:r>
        <w:rPr>
          <w:rFonts w:ascii="Arial" w:hAnsi="Arial" w:cs="Arial"/>
        </w:rPr>
        <w:t xml:space="preserve">, which can be described by the likelihood of a certain level of ground shaking for a particular region.  Once the seismic hazard is quantified, the </w:t>
      </w:r>
      <w:r w:rsidRPr="008076F2">
        <w:rPr>
          <w:rFonts w:ascii="Arial" w:hAnsi="Arial" w:cs="Arial"/>
          <w:i/>
          <w:u w:val="single"/>
        </w:rPr>
        <w:t>seismic risk</w:t>
      </w:r>
      <w:r>
        <w:rPr>
          <w:rFonts w:ascii="Arial" w:hAnsi="Arial" w:cs="Arial"/>
        </w:rPr>
        <w:t xml:space="preserve"> can be estimated by determining the vulnerability of the region affected by the seismic hazard.  Vulnerability includes things like the potential effects of damage or loss to the built environment, including damage to buildings, other structures, roads, gas/water/sewer lines, public transportation systems, etc. Scientists and engineers describe the relationship as:</w:t>
      </w:r>
    </w:p>
    <w:p w14:paraId="56F23B52" w14:textId="77777777" w:rsidR="008849D6" w:rsidRDefault="008849D6" w:rsidP="008849D6">
      <w:pPr>
        <w:rPr>
          <w:rFonts w:ascii="Arial" w:hAnsi="Arial" w:cs="Arial"/>
        </w:rPr>
      </w:pPr>
    </w:p>
    <w:p w14:paraId="25DA8AD6" w14:textId="77777777" w:rsidR="008849D6" w:rsidRDefault="008849D6" w:rsidP="008849D6">
      <w:pPr>
        <w:rPr>
          <w:rFonts w:ascii="Arial" w:hAnsi="Arial" w:cs="Arial"/>
        </w:rPr>
      </w:pPr>
      <w:r>
        <w:rPr>
          <w:rFonts w:ascii="Arial" w:hAnsi="Arial" w:cs="Arial"/>
        </w:rPr>
        <w:t xml:space="preserve">Seismic risk = Seismic </w:t>
      </w:r>
      <w:proofErr w:type="gramStart"/>
      <w:r>
        <w:rPr>
          <w:rFonts w:ascii="Arial" w:hAnsi="Arial" w:cs="Arial"/>
        </w:rPr>
        <w:t>hazard  X</w:t>
      </w:r>
      <w:proofErr w:type="gramEnd"/>
      <w:r>
        <w:rPr>
          <w:rFonts w:ascii="Arial" w:hAnsi="Arial" w:cs="Arial"/>
        </w:rPr>
        <w:t xml:space="preserve">  Vulnerability</w:t>
      </w:r>
    </w:p>
    <w:p w14:paraId="4C0D099C" w14:textId="77777777" w:rsidR="008849D6" w:rsidRDefault="008849D6" w:rsidP="008849D6">
      <w:pPr>
        <w:rPr>
          <w:rFonts w:ascii="Arial" w:hAnsi="Arial" w:cs="Arial"/>
        </w:rPr>
      </w:pPr>
    </w:p>
    <w:p w14:paraId="2B3685A8" w14:textId="77777777" w:rsidR="008849D6" w:rsidRPr="00FC1F83" w:rsidRDefault="008849D6" w:rsidP="008849D6">
      <w:pPr>
        <w:rPr>
          <w:rFonts w:ascii="Arial" w:hAnsi="Arial" w:cs="Arial"/>
        </w:rPr>
      </w:pPr>
      <w:r>
        <w:rPr>
          <w:rFonts w:ascii="Arial" w:hAnsi="Arial" w:cs="Arial"/>
        </w:rPr>
        <w:t xml:space="preserve">A high seismic hazard area </w:t>
      </w:r>
      <w:r w:rsidRPr="00FC1F83">
        <w:rPr>
          <w:rFonts w:ascii="Arial" w:hAnsi="Arial" w:cs="Arial"/>
        </w:rPr>
        <w:t>can h</w:t>
      </w:r>
      <w:r>
        <w:rPr>
          <w:rFonts w:ascii="Arial" w:hAnsi="Arial" w:cs="Arial"/>
        </w:rPr>
        <w:t>ave low risk if few people</w:t>
      </w:r>
      <w:r w:rsidRPr="00FC1F83">
        <w:rPr>
          <w:rFonts w:ascii="Arial" w:hAnsi="Arial" w:cs="Arial"/>
        </w:rPr>
        <w:t xml:space="preserve"> live there</w:t>
      </w:r>
      <w:r>
        <w:rPr>
          <w:rFonts w:ascii="Arial" w:hAnsi="Arial" w:cs="Arial"/>
        </w:rPr>
        <w:t xml:space="preserve"> or nothing vulnerable to loss or damage exists.  Low and m</w:t>
      </w:r>
      <w:r w:rsidRPr="00FC1F83">
        <w:rPr>
          <w:rFonts w:ascii="Arial" w:hAnsi="Arial" w:cs="Arial"/>
        </w:rPr>
        <w:t xml:space="preserve">odest </w:t>
      </w:r>
      <w:r>
        <w:rPr>
          <w:rFonts w:ascii="Arial" w:hAnsi="Arial" w:cs="Arial"/>
        </w:rPr>
        <w:t xml:space="preserve">seismic </w:t>
      </w:r>
      <w:r w:rsidRPr="00FC1F83">
        <w:rPr>
          <w:rFonts w:ascii="Arial" w:hAnsi="Arial" w:cs="Arial"/>
        </w:rPr>
        <w:t xml:space="preserve">hazard areas can </w:t>
      </w:r>
      <w:r>
        <w:rPr>
          <w:rFonts w:ascii="Arial" w:hAnsi="Arial" w:cs="Arial"/>
        </w:rPr>
        <w:t xml:space="preserve">still </w:t>
      </w:r>
      <w:r w:rsidRPr="00FC1F83">
        <w:rPr>
          <w:rFonts w:ascii="Arial" w:hAnsi="Arial" w:cs="Arial"/>
        </w:rPr>
        <w:t xml:space="preserve">have high risk due to </w:t>
      </w:r>
      <w:r>
        <w:rPr>
          <w:rFonts w:ascii="Arial" w:hAnsi="Arial" w:cs="Arial"/>
        </w:rPr>
        <w:t xml:space="preserve">high vulnerability – that is, </w:t>
      </w:r>
      <w:r w:rsidRPr="00FC1F83">
        <w:rPr>
          <w:rFonts w:ascii="Arial" w:hAnsi="Arial" w:cs="Arial"/>
        </w:rPr>
        <w:t>large populations</w:t>
      </w:r>
      <w:r>
        <w:rPr>
          <w:rFonts w:ascii="Arial" w:hAnsi="Arial" w:cs="Arial"/>
        </w:rPr>
        <w:t xml:space="preserve"> and an extensive built environment with</w:t>
      </w:r>
      <w:r w:rsidRPr="00FC1F83">
        <w:rPr>
          <w:rFonts w:ascii="Arial" w:hAnsi="Arial" w:cs="Arial"/>
        </w:rPr>
        <w:t xml:space="preserve"> poor construction.</w:t>
      </w:r>
    </w:p>
    <w:p w14:paraId="65B24BA8" w14:textId="77777777" w:rsidR="008849D6" w:rsidRPr="00F96FA0" w:rsidRDefault="008849D6" w:rsidP="008849D6">
      <w:pPr>
        <w:rPr>
          <w:rFonts w:ascii="Arial" w:hAnsi="Arial" w:cs="Arial"/>
        </w:rPr>
      </w:pPr>
    </w:p>
    <w:p w14:paraId="040D4CC5" w14:textId="77777777" w:rsidR="008849D6" w:rsidRPr="00F96FA0" w:rsidRDefault="008849D6" w:rsidP="008849D6">
      <w:pPr>
        <w:rPr>
          <w:rFonts w:ascii="Arial" w:hAnsi="Arial" w:cs="Arial"/>
        </w:rPr>
      </w:pPr>
      <w:r>
        <w:rPr>
          <w:rFonts w:ascii="Arial" w:hAnsi="Arial" w:cs="Arial"/>
        </w:rPr>
        <w:t>To create these assessments, geoscientists study the locations of faults and their geologically recent activity (over the past 1000’s of years in some cases)</w:t>
      </w:r>
      <w:r w:rsidRPr="00F96FA0">
        <w:rPr>
          <w:rFonts w:ascii="Arial" w:hAnsi="Arial" w:cs="Arial"/>
        </w:rPr>
        <w:t xml:space="preserve"> </w:t>
      </w:r>
      <w:r>
        <w:rPr>
          <w:rFonts w:ascii="Arial" w:hAnsi="Arial" w:cs="Arial"/>
        </w:rPr>
        <w:t>to estimate the average time between large earthquakes in individual regions. In some cases</w:t>
      </w:r>
      <w:r w:rsidR="001B7020">
        <w:rPr>
          <w:rFonts w:ascii="Arial" w:hAnsi="Arial" w:cs="Arial"/>
        </w:rPr>
        <w:t>,</w:t>
      </w:r>
      <w:r>
        <w:rPr>
          <w:rFonts w:ascii="Arial" w:hAnsi="Arial" w:cs="Arial"/>
        </w:rPr>
        <w:t xml:space="preserve"> these recurrence rates can be hundreds of years or more, while in other areas the recurrence rate can be tens of years or less.  The recurrence rate information is combined with the pattern, frequency and magnitude of recent (past 25-50 years)</w:t>
      </w:r>
      <w:r w:rsidRPr="00F96FA0">
        <w:rPr>
          <w:rFonts w:ascii="Arial" w:hAnsi="Arial" w:cs="Arial"/>
        </w:rPr>
        <w:t xml:space="preserve"> </w:t>
      </w:r>
      <w:r>
        <w:rPr>
          <w:rFonts w:ascii="Arial" w:hAnsi="Arial" w:cs="Arial"/>
        </w:rPr>
        <w:t xml:space="preserve">instrumentally recorded earthquakes in the region. This instrumental data is used to determine the probability of earthquakes of different sizes (that is, filling out the graph you used in the previous section to determine the frequency-magnitude relationship for a given area).  </w:t>
      </w:r>
      <w:r w:rsidRPr="00F96FA0">
        <w:rPr>
          <w:rFonts w:ascii="Arial" w:hAnsi="Arial" w:cs="Arial"/>
        </w:rPr>
        <w:t>Ge</w:t>
      </w:r>
      <w:r>
        <w:rPr>
          <w:rFonts w:ascii="Arial" w:hAnsi="Arial" w:cs="Arial"/>
        </w:rPr>
        <w:t>oscientists</w:t>
      </w:r>
      <w:r w:rsidRPr="00F96FA0">
        <w:rPr>
          <w:rFonts w:ascii="Arial" w:hAnsi="Arial" w:cs="Arial"/>
        </w:rPr>
        <w:t xml:space="preserve"> assume that </w:t>
      </w:r>
      <w:r>
        <w:rPr>
          <w:rFonts w:ascii="Arial" w:hAnsi="Arial" w:cs="Arial"/>
        </w:rPr>
        <w:t xml:space="preserve">the pattern of </w:t>
      </w:r>
      <w:r w:rsidRPr="00F96FA0">
        <w:rPr>
          <w:rFonts w:ascii="Arial" w:hAnsi="Arial" w:cs="Arial"/>
        </w:rPr>
        <w:t xml:space="preserve">future earthquakes will </w:t>
      </w:r>
      <w:r>
        <w:rPr>
          <w:rFonts w:ascii="Arial" w:hAnsi="Arial" w:cs="Arial"/>
        </w:rPr>
        <w:t>be similar to the pattern of</w:t>
      </w:r>
      <w:r w:rsidRPr="00F96FA0">
        <w:rPr>
          <w:rFonts w:ascii="Arial" w:hAnsi="Arial" w:cs="Arial"/>
        </w:rPr>
        <w:t xml:space="preserve"> past earthquakes, and base </w:t>
      </w:r>
      <w:r w:rsidR="001B7020" w:rsidRPr="00F96FA0">
        <w:rPr>
          <w:rFonts w:ascii="Arial" w:hAnsi="Arial" w:cs="Arial"/>
        </w:rPr>
        <w:t>th</w:t>
      </w:r>
      <w:r w:rsidR="001B7020">
        <w:rPr>
          <w:rFonts w:ascii="Arial" w:hAnsi="Arial" w:cs="Arial"/>
        </w:rPr>
        <w:t>eir</w:t>
      </w:r>
      <w:r w:rsidR="001B7020" w:rsidRPr="00F96FA0">
        <w:rPr>
          <w:rFonts w:ascii="Arial" w:hAnsi="Arial" w:cs="Arial"/>
        </w:rPr>
        <w:t xml:space="preserve"> </w:t>
      </w:r>
      <w:r w:rsidRPr="00F96FA0">
        <w:rPr>
          <w:rFonts w:ascii="Arial" w:hAnsi="Arial" w:cs="Arial"/>
        </w:rPr>
        <w:t xml:space="preserve">assumption on observations of earthquakes over many years.  </w:t>
      </w:r>
      <w:r>
        <w:rPr>
          <w:rFonts w:ascii="Arial" w:hAnsi="Arial" w:cs="Arial"/>
        </w:rPr>
        <w:t>In</w:t>
      </w:r>
      <w:r w:rsidRPr="00F96FA0">
        <w:rPr>
          <w:rFonts w:ascii="Arial" w:hAnsi="Arial" w:cs="Arial"/>
        </w:rPr>
        <w:t xml:space="preserve"> the U.S., the United States Geological Survey has the official responsibility of producing these probabilities. </w:t>
      </w:r>
    </w:p>
    <w:p w14:paraId="0D46C1CA" w14:textId="77777777" w:rsidR="008849D6" w:rsidRDefault="008849D6" w:rsidP="008849D6">
      <w:pPr>
        <w:rPr>
          <w:rFonts w:ascii="Arial" w:hAnsi="Arial" w:cs="Arial"/>
        </w:rPr>
      </w:pPr>
    </w:p>
    <w:p w14:paraId="6E8519E7" w14:textId="77777777" w:rsidR="008849D6" w:rsidRPr="007267F5" w:rsidRDefault="007257EC" w:rsidP="008849D6">
      <w:pPr>
        <w:rPr>
          <w:rFonts w:ascii="Arial" w:hAnsi="Arial" w:cs="Arial"/>
        </w:rPr>
      </w:pPr>
      <w:r w:rsidRPr="007267F5">
        <w:rPr>
          <w:rFonts w:ascii="Arial" w:hAnsi="Arial" w:cs="Arial"/>
        </w:rPr>
        <w:t xml:space="preserve">To explore earthquake probability for </w:t>
      </w:r>
      <w:r w:rsidR="007267F5" w:rsidRPr="00803F48">
        <w:rPr>
          <w:rFonts w:ascii="Arial" w:hAnsi="Arial" w:cs="Arial"/>
        </w:rPr>
        <w:t xml:space="preserve">2 sites in </w:t>
      </w:r>
      <w:r w:rsidRPr="007267F5">
        <w:rPr>
          <w:rFonts w:ascii="Arial" w:hAnsi="Arial" w:cs="Arial"/>
        </w:rPr>
        <w:t xml:space="preserve">the U.S., </w:t>
      </w:r>
      <w:r w:rsidR="007267F5" w:rsidRPr="00803F48">
        <w:rPr>
          <w:rFonts w:ascii="Arial" w:hAnsi="Arial" w:cs="Arial"/>
        </w:rPr>
        <w:t>we will use model data provided by the USGS.</w:t>
      </w:r>
    </w:p>
    <w:p w14:paraId="033FA39D" w14:textId="77777777" w:rsidR="008849D6" w:rsidRPr="00F96FA0" w:rsidRDefault="008849D6" w:rsidP="008849D6">
      <w:pPr>
        <w:rPr>
          <w:rFonts w:ascii="Arial" w:hAnsi="Arial" w:cs="Arial"/>
        </w:rPr>
      </w:pPr>
    </w:p>
    <w:p w14:paraId="3B7478B4" w14:textId="77777777" w:rsidR="008849D6" w:rsidRDefault="008849D6" w:rsidP="008849D6">
      <w:pPr>
        <w:rPr>
          <w:rFonts w:ascii="Arial" w:hAnsi="Arial" w:cs="Arial"/>
        </w:rPr>
      </w:pPr>
    </w:p>
    <w:p w14:paraId="7E4773D8" w14:textId="77777777" w:rsidR="008849D6" w:rsidRPr="00F37FC9" w:rsidRDefault="00877701" w:rsidP="00F37FC9">
      <w:pPr>
        <w:ind w:left="450" w:hanging="450"/>
        <w:rPr>
          <w:rFonts w:ascii="Arial" w:hAnsi="Arial" w:cs="Arial"/>
          <w:i/>
        </w:rPr>
      </w:pPr>
      <w:r w:rsidRPr="00F37FC9">
        <w:rPr>
          <w:rFonts w:ascii="Arial" w:hAnsi="Arial" w:cs="Arial"/>
          <w:i/>
        </w:rPr>
        <w:lastRenderedPageBreak/>
        <w:t>1</w:t>
      </w:r>
      <w:r w:rsidR="00F37FC9" w:rsidRPr="00F37FC9">
        <w:rPr>
          <w:rFonts w:ascii="Arial" w:hAnsi="Arial" w:cs="Arial"/>
          <w:i/>
        </w:rPr>
        <w:t>5</w:t>
      </w:r>
      <w:r w:rsidR="008849D6" w:rsidRPr="00F37FC9">
        <w:rPr>
          <w:rFonts w:ascii="Arial" w:hAnsi="Arial" w:cs="Arial"/>
          <w:i/>
        </w:rPr>
        <w:t xml:space="preserve">) </w:t>
      </w:r>
      <w:r w:rsidR="007267F5" w:rsidRPr="00F37FC9">
        <w:rPr>
          <w:rFonts w:ascii="Arial" w:hAnsi="Arial" w:cs="Arial"/>
          <w:i/>
        </w:rPr>
        <w:t>Convert the</w:t>
      </w:r>
      <w:r w:rsidR="008849D6" w:rsidRPr="00F37FC9">
        <w:rPr>
          <w:rFonts w:ascii="Arial" w:hAnsi="Arial" w:cs="Arial"/>
          <w:i/>
        </w:rPr>
        <w:t xml:space="preserve"> probability of a magnitude 7 earthquake occurring within 50 km of two locations in the United States</w:t>
      </w:r>
      <w:r w:rsidR="007267F5" w:rsidRPr="00F37FC9">
        <w:rPr>
          <w:rFonts w:ascii="Arial" w:hAnsi="Arial" w:cs="Arial"/>
          <w:i/>
        </w:rPr>
        <w:t xml:space="preserve"> to a % chance</w:t>
      </w:r>
      <w:r w:rsidR="008849D6" w:rsidRPr="00F37FC9">
        <w:rPr>
          <w:rFonts w:ascii="Arial" w:hAnsi="Arial" w:cs="Arial"/>
          <w:i/>
        </w:rPr>
        <w:t>.</w:t>
      </w:r>
    </w:p>
    <w:p w14:paraId="1634303D" w14:textId="77777777" w:rsidR="008849D6" w:rsidRPr="00F96FA0" w:rsidRDefault="008849D6" w:rsidP="008849D6">
      <w:pPr>
        <w:rPr>
          <w:rFonts w:ascii="Arial" w:hAnsi="Arial" w:cs="Arial"/>
        </w:rPr>
      </w:pPr>
    </w:p>
    <w:tbl>
      <w:tblPr>
        <w:tblStyle w:val="TableGrid"/>
        <w:tblW w:w="8460" w:type="dxa"/>
        <w:tblInd w:w="216" w:type="dxa"/>
        <w:tblLayout w:type="fixed"/>
        <w:tblLook w:val="04A0" w:firstRow="1" w:lastRow="0" w:firstColumn="1" w:lastColumn="0" w:noHBand="0" w:noVBand="1"/>
      </w:tblPr>
      <w:tblGrid>
        <w:gridCol w:w="1332"/>
        <w:gridCol w:w="1440"/>
        <w:gridCol w:w="1440"/>
        <w:gridCol w:w="1440"/>
        <w:gridCol w:w="1406"/>
        <w:gridCol w:w="1402"/>
      </w:tblGrid>
      <w:tr w:rsidR="008849D6" w:rsidRPr="00F96FA0" w14:paraId="7C4DFF80" w14:textId="77777777">
        <w:tc>
          <w:tcPr>
            <w:tcW w:w="1332" w:type="dxa"/>
            <w:vMerge w:val="restart"/>
          </w:tcPr>
          <w:p w14:paraId="6B2B56EB" w14:textId="77777777" w:rsidR="008849D6" w:rsidRPr="00882EE8" w:rsidRDefault="008849D6" w:rsidP="008849D6">
            <w:pPr>
              <w:ind w:left="-108"/>
              <w:jc w:val="center"/>
              <w:rPr>
                <w:rFonts w:ascii="Arial" w:hAnsi="Arial" w:cs="Arial"/>
                <w:b/>
              </w:rPr>
            </w:pPr>
            <w:r w:rsidRPr="00882EE8">
              <w:rPr>
                <w:rFonts w:ascii="Arial" w:hAnsi="Arial" w:cs="Arial"/>
                <w:b/>
              </w:rPr>
              <w:t>Time</w:t>
            </w:r>
          </w:p>
          <w:p w14:paraId="78B26F80" w14:textId="77777777" w:rsidR="008849D6" w:rsidRPr="00882EE8" w:rsidRDefault="008849D6" w:rsidP="008849D6">
            <w:pPr>
              <w:ind w:left="-108"/>
              <w:jc w:val="center"/>
              <w:rPr>
                <w:rFonts w:ascii="Arial" w:hAnsi="Arial" w:cs="Arial"/>
                <w:b/>
              </w:rPr>
            </w:pPr>
            <w:r w:rsidRPr="00882EE8">
              <w:rPr>
                <w:rFonts w:ascii="Arial" w:hAnsi="Arial" w:cs="Arial"/>
                <w:b/>
              </w:rPr>
              <w:t>Span</w:t>
            </w:r>
          </w:p>
        </w:tc>
        <w:tc>
          <w:tcPr>
            <w:tcW w:w="1440" w:type="dxa"/>
            <w:vMerge w:val="restart"/>
          </w:tcPr>
          <w:p w14:paraId="706C84B2" w14:textId="77777777" w:rsidR="008849D6" w:rsidRPr="00882EE8" w:rsidRDefault="008849D6" w:rsidP="008849D6">
            <w:pPr>
              <w:ind w:left="204" w:hanging="240"/>
              <w:jc w:val="center"/>
              <w:rPr>
                <w:rFonts w:ascii="Arial" w:hAnsi="Arial" w:cs="Arial"/>
                <w:b/>
              </w:rPr>
            </w:pPr>
            <w:r w:rsidRPr="00882EE8">
              <w:rPr>
                <w:rFonts w:ascii="Arial" w:hAnsi="Arial" w:cs="Arial"/>
                <w:b/>
              </w:rPr>
              <w:t>Magnitude</w:t>
            </w:r>
          </w:p>
        </w:tc>
        <w:tc>
          <w:tcPr>
            <w:tcW w:w="2880" w:type="dxa"/>
            <w:gridSpan w:val="2"/>
          </w:tcPr>
          <w:p w14:paraId="0E2BA2F8" w14:textId="77777777" w:rsidR="008849D6" w:rsidRPr="005B37AE" w:rsidRDefault="008849D6" w:rsidP="008849D6">
            <w:pPr>
              <w:ind w:left="-131"/>
              <w:jc w:val="center"/>
              <w:rPr>
                <w:rFonts w:ascii="Arial" w:hAnsi="Arial" w:cs="Arial"/>
                <w:b/>
              </w:rPr>
            </w:pPr>
            <w:r w:rsidRPr="004F18E9">
              <w:rPr>
                <w:rFonts w:ascii="Arial" w:hAnsi="Arial" w:cs="Arial"/>
                <w:b/>
              </w:rPr>
              <w:t>San Bernardino</w:t>
            </w:r>
            <w:r w:rsidRPr="005B37AE">
              <w:rPr>
                <w:rFonts w:ascii="Arial" w:hAnsi="Arial" w:cs="Arial"/>
                <w:b/>
              </w:rPr>
              <w:t xml:space="preserve">, CA </w:t>
            </w:r>
            <w:r w:rsidRPr="004F18E9">
              <w:rPr>
                <w:rFonts w:ascii="Arial" w:hAnsi="Arial" w:cs="Arial"/>
                <w:b/>
                <w:color w:val="424242"/>
                <w:szCs w:val="26"/>
              </w:rPr>
              <w:t>92418</w:t>
            </w:r>
          </w:p>
        </w:tc>
        <w:tc>
          <w:tcPr>
            <w:tcW w:w="2808" w:type="dxa"/>
            <w:gridSpan w:val="2"/>
          </w:tcPr>
          <w:p w14:paraId="3B17B2C6" w14:textId="77777777" w:rsidR="008849D6" w:rsidRDefault="008849D6" w:rsidP="008849D6">
            <w:pPr>
              <w:ind w:left="-74"/>
              <w:jc w:val="center"/>
              <w:rPr>
                <w:rFonts w:ascii="Arial" w:hAnsi="Arial" w:cs="Arial"/>
                <w:b/>
              </w:rPr>
            </w:pPr>
            <w:r w:rsidRPr="00882EE8">
              <w:rPr>
                <w:rFonts w:ascii="Arial" w:hAnsi="Arial" w:cs="Arial"/>
                <w:b/>
              </w:rPr>
              <w:t xml:space="preserve">New Madrid, MO </w:t>
            </w:r>
          </w:p>
          <w:p w14:paraId="173235FE" w14:textId="77777777" w:rsidR="008849D6" w:rsidRPr="00882EE8" w:rsidRDefault="008849D6" w:rsidP="008849D6">
            <w:pPr>
              <w:ind w:left="-74"/>
              <w:jc w:val="center"/>
              <w:rPr>
                <w:rFonts w:ascii="Arial" w:hAnsi="Arial" w:cs="Arial"/>
                <w:b/>
              </w:rPr>
            </w:pPr>
            <w:r w:rsidRPr="00882EE8">
              <w:rPr>
                <w:rFonts w:ascii="Arial" w:hAnsi="Arial" w:cs="Arial"/>
                <w:b/>
              </w:rPr>
              <w:t>63869</w:t>
            </w:r>
          </w:p>
        </w:tc>
      </w:tr>
      <w:tr w:rsidR="008849D6" w:rsidRPr="00F96FA0" w14:paraId="3984889D" w14:textId="77777777">
        <w:tc>
          <w:tcPr>
            <w:tcW w:w="1332" w:type="dxa"/>
            <w:vMerge/>
          </w:tcPr>
          <w:p w14:paraId="574FD479" w14:textId="77777777" w:rsidR="008849D6" w:rsidRPr="00882EE8" w:rsidRDefault="008849D6" w:rsidP="008849D6">
            <w:pPr>
              <w:ind w:left="-108"/>
              <w:jc w:val="center"/>
              <w:rPr>
                <w:rFonts w:ascii="Arial" w:hAnsi="Arial" w:cs="Arial"/>
                <w:b/>
              </w:rPr>
            </w:pPr>
          </w:p>
        </w:tc>
        <w:tc>
          <w:tcPr>
            <w:tcW w:w="1440" w:type="dxa"/>
            <w:vMerge/>
          </w:tcPr>
          <w:p w14:paraId="2C971347" w14:textId="77777777" w:rsidR="008849D6" w:rsidRPr="00882EE8" w:rsidRDefault="008849D6" w:rsidP="008849D6">
            <w:pPr>
              <w:ind w:left="204" w:hanging="240"/>
              <w:jc w:val="center"/>
              <w:rPr>
                <w:rFonts w:ascii="Arial" w:hAnsi="Arial" w:cs="Arial"/>
                <w:b/>
              </w:rPr>
            </w:pPr>
          </w:p>
        </w:tc>
        <w:tc>
          <w:tcPr>
            <w:tcW w:w="1440" w:type="dxa"/>
          </w:tcPr>
          <w:p w14:paraId="3ACB6528" w14:textId="77777777" w:rsidR="008849D6" w:rsidRPr="00882EE8" w:rsidRDefault="008849D6" w:rsidP="008849D6">
            <w:pPr>
              <w:ind w:left="-24"/>
              <w:jc w:val="center"/>
              <w:rPr>
                <w:rFonts w:ascii="Arial" w:hAnsi="Arial" w:cs="Arial"/>
                <w:b/>
              </w:rPr>
            </w:pPr>
            <w:r>
              <w:rPr>
                <w:rFonts w:ascii="Arial" w:hAnsi="Arial" w:cs="Arial"/>
                <w:b/>
              </w:rPr>
              <w:t>Probability</w:t>
            </w:r>
          </w:p>
        </w:tc>
        <w:tc>
          <w:tcPr>
            <w:tcW w:w="1440" w:type="dxa"/>
          </w:tcPr>
          <w:p w14:paraId="27F48B9F" w14:textId="77777777" w:rsidR="008849D6" w:rsidRPr="00882EE8" w:rsidRDefault="008849D6" w:rsidP="008849D6">
            <w:pPr>
              <w:ind w:left="-209"/>
              <w:jc w:val="center"/>
              <w:rPr>
                <w:rFonts w:ascii="Arial" w:hAnsi="Arial" w:cs="Arial"/>
                <w:b/>
              </w:rPr>
            </w:pPr>
            <w:r>
              <w:rPr>
                <w:rFonts w:ascii="Arial" w:hAnsi="Arial" w:cs="Arial"/>
                <w:b/>
              </w:rPr>
              <w:t>% Chance</w:t>
            </w:r>
          </w:p>
        </w:tc>
        <w:tc>
          <w:tcPr>
            <w:tcW w:w="1406" w:type="dxa"/>
          </w:tcPr>
          <w:p w14:paraId="6B9D0F4D" w14:textId="77777777" w:rsidR="008849D6" w:rsidRPr="00882EE8" w:rsidRDefault="008849D6" w:rsidP="008849D6">
            <w:pPr>
              <w:ind w:left="-198"/>
              <w:jc w:val="center"/>
              <w:rPr>
                <w:rFonts w:ascii="Arial" w:hAnsi="Arial" w:cs="Arial"/>
                <w:b/>
              </w:rPr>
            </w:pPr>
            <w:r>
              <w:rPr>
                <w:rFonts w:ascii="Arial" w:hAnsi="Arial" w:cs="Arial"/>
                <w:b/>
              </w:rPr>
              <w:t xml:space="preserve">  </w:t>
            </w:r>
            <w:r w:rsidRPr="00882EE8">
              <w:rPr>
                <w:rFonts w:ascii="Arial" w:hAnsi="Arial" w:cs="Arial"/>
                <w:b/>
              </w:rPr>
              <w:t>Probability</w:t>
            </w:r>
          </w:p>
        </w:tc>
        <w:tc>
          <w:tcPr>
            <w:tcW w:w="1402" w:type="dxa"/>
          </w:tcPr>
          <w:p w14:paraId="0360F430" w14:textId="77777777" w:rsidR="008849D6" w:rsidRPr="00882EE8" w:rsidRDefault="008849D6" w:rsidP="008849D6">
            <w:pPr>
              <w:ind w:left="-108"/>
              <w:jc w:val="center"/>
              <w:rPr>
                <w:rFonts w:ascii="Arial" w:hAnsi="Arial" w:cs="Arial"/>
                <w:b/>
              </w:rPr>
            </w:pPr>
            <w:r w:rsidRPr="00882EE8">
              <w:rPr>
                <w:rFonts w:ascii="Arial" w:hAnsi="Arial" w:cs="Arial"/>
                <w:b/>
              </w:rPr>
              <w:t>% Chance</w:t>
            </w:r>
          </w:p>
        </w:tc>
      </w:tr>
      <w:tr w:rsidR="00CA0EDC" w:rsidRPr="00F96FA0" w14:paraId="3AD0EAE9" w14:textId="77777777">
        <w:tc>
          <w:tcPr>
            <w:tcW w:w="1332" w:type="dxa"/>
          </w:tcPr>
          <w:p w14:paraId="2C79CB33" w14:textId="77777777" w:rsidR="00CA0EDC" w:rsidRPr="00F96FA0" w:rsidRDefault="00CA0EDC" w:rsidP="008849D6">
            <w:pPr>
              <w:ind w:left="-108"/>
              <w:jc w:val="center"/>
              <w:rPr>
                <w:rFonts w:ascii="Arial" w:hAnsi="Arial" w:cs="Arial"/>
              </w:rPr>
            </w:pPr>
            <w:r w:rsidRPr="00F96FA0">
              <w:rPr>
                <w:rFonts w:ascii="Arial" w:hAnsi="Arial" w:cs="Arial"/>
              </w:rPr>
              <w:t>1 year</w:t>
            </w:r>
          </w:p>
        </w:tc>
        <w:tc>
          <w:tcPr>
            <w:tcW w:w="1440" w:type="dxa"/>
          </w:tcPr>
          <w:p w14:paraId="57752709"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4467775C" w14:textId="77777777" w:rsidR="00CA0EDC" w:rsidRPr="00803F48" w:rsidRDefault="00CA0EDC" w:rsidP="00B34E1B">
            <w:pPr>
              <w:ind w:left="-396"/>
              <w:jc w:val="center"/>
              <w:rPr>
                <w:rFonts w:ascii="Arial" w:hAnsi="Arial" w:cs="Arial"/>
              </w:rPr>
            </w:pPr>
            <w:r w:rsidRPr="00803F48">
              <w:rPr>
                <w:rFonts w:ascii="Arial" w:hAnsi="Arial" w:cs="Arial"/>
              </w:rPr>
              <w:t>.01</w:t>
            </w:r>
          </w:p>
        </w:tc>
        <w:tc>
          <w:tcPr>
            <w:tcW w:w="1440" w:type="dxa"/>
          </w:tcPr>
          <w:p w14:paraId="505ADE43" w14:textId="77777777" w:rsidR="00CA0EDC" w:rsidRPr="00D96645" w:rsidRDefault="00CA0EDC" w:rsidP="00B34E1B">
            <w:pPr>
              <w:ind w:left="-396"/>
              <w:jc w:val="center"/>
              <w:rPr>
                <w:rFonts w:ascii="Arial" w:hAnsi="Arial" w:cs="Arial"/>
                <w:color w:val="FF0000"/>
              </w:rPr>
            </w:pPr>
          </w:p>
        </w:tc>
        <w:tc>
          <w:tcPr>
            <w:tcW w:w="1406" w:type="dxa"/>
          </w:tcPr>
          <w:p w14:paraId="490D8203" w14:textId="77777777" w:rsidR="00CA0EDC" w:rsidRPr="00803F48" w:rsidRDefault="00CA0EDC" w:rsidP="00B34E1B">
            <w:pPr>
              <w:ind w:left="-396"/>
              <w:jc w:val="center"/>
              <w:rPr>
                <w:rFonts w:ascii="Arial" w:hAnsi="Arial" w:cs="Arial"/>
              </w:rPr>
            </w:pPr>
            <w:r w:rsidRPr="00803F48">
              <w:rPr>
                <w:rFonts w:ascii="Arial" w:hAnsi="Arial" w:cs="Arial"/>
              </w:rPr>
              <w:t>0.0</w:t>
            </w:r>
          </w:p>
        </w:tc>
        <w:tc>
          <w:tcPr>
            <w:tcW w:w="1402" w:type="dxa"/>
          </w:tcPr>
          <w:p w14:paraId="2641867B" w14:textId="77777777" w:rsidR="00CA0EDC" w:rsidRPr="00D96645" w:rsidRDefault="00CA0EDC" w:rsidP="00B34E1B">
            <w:pPr>
              <w:ind w:left="-396"/>
              <w:jc w:val="center"/>
              <w:rPr>
                <w:rFonts w:ascii="Arial" w:hAnsi="Arial" w:cs="Arial"/>
                <w:color w:val="FF0000"/>
              </w:rPr>
            </w:pPr>
          </w:p>
        </w:tc>
      </w:tr>
      <w:tr w:rsidR="00CA0EDC" w:rsidRPr="00F96FA0" w14:paraId="7CEBBC0D" w14:textId="77777777">
        <w:tc>
          <w:tcPr>
            <w:tcW w:w="1332" w:type="dxa"/>
          </w:tcPr>
          <w:p w14:paraId="7BD0B865" w14:textId="77777777" w:rsidR="00CA0EDC" w:rsidRPr="00F96FA0" w:rsidRDefault="00CA0EDC" w:rsidP="008849D6">
            <w:pPr>
              <w:ind w:left="-108"/>
              <w:jc w:val="center"/>
              <w:rPr>
                <w:rFonts w:ascii="Arial" w:hAnsi="Arial" w:cs="Arial"/>
              </w:rPr>
            </w:pPr>
            <w:r w:rsidRPr="00F96FA0">
              <w:rPr>
                <w:rFonts w:ascii="Arial" w:hAnsi="Arial" w:cs="Arial"/>
              </w:rPr>
              <w:t>5 years</w:t>
            </w:r>
          </w:p>
        </w:tc>
        <w:tc>
          <w:tcPr>
            <w:tcW w:w="1440" w:type="dxa"/>
          </w:tcPr>
          <w:p w14:paraId="113EED09"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36182CF0" w14:textId="77777777" w:rsidR="00CA0EDC" w:rsidRPr="00803F48" w:rsidRDefault="00CA0EDC" w:rsidP="00B34E1B">
            <w:pPr>
              <w:ind w:left="-396"/>
              <w:jc w:val="center"/>
              <w:rPr>
                <w:rFonts w:ascii="Arial" w:hAnsi="Arial" w:cs="Arial"/>
              </w:rPr>
            </w:pPr>
            <w:r w:rsidRPr="00803F48">
              <w:rPr>
                <w:rFonts w:ascii="Arial" w:hAnsi="Arial" w:cs="Arial"/>
              </w:rPr>
              <w:t>.08</w:t>
            </w:r>
          </w:p>
        </w:tc>
        <w:tc>
          <w:tcPr>
            <w:tcW w:w="1440" w:type="dxa"/>
          </w:tcPr>
          <w:p w14:paraId="5880D5A4" w14:textId="77777777" w:rsidR="00CA0EDC" w:rsidRPr="00D96645" w:rsidRDefault="00CA0EDC" w:rsidP="00B34E1B">
            <w:pPr>
              <w:ind w:left="-396"/>
              <w:jc w:val="center"/>
              <w:rPr>
                <w:rFonts w:ascii="Arial" w:hAnsi="Arial" w:cs="Arial"/>
                <w:color w:val="FF0000"/>
              </w:rPr>
            </w:pPr>
          </w:p>
        </w:tc>
        <w:tc>
          <w:tcPr>
            <w:tcW w:w="1406" w:type="dxa"/>
          </w:tcPr>
          <w:p w14:paraId="6190E857" w14:textId="77777777" w:rsidR="00CA0EDC" w:rsidRPr="00803F48" w:rsidRDefault="00CA0EDC" w:rsidP="00B34E1B">
            <w:pPr>
              <w:ind w:left="-396"/>
              <w:jc w:val="center"/>
              <w:rPr>
                <w:rFonts w:ascii="Arial" w:hAnsi="Arial" w:cs="Arial"/>
              </w:rPr>
            </w:pPr>
            <w:r w:rsidRPr="00803F48">
              <w:rPr>
                <w:rFonts w:ascii="Arial" w:hAnsi="Arial" w:cs="Arial"/>
              </w:rPr>
              <w:t>.01</w:t>
            </w:r>
          </w:p>
        </w:tc>
        <w:tc>
          <w:tcPr>
            <w:tcW w:w="1402" w:type="dxa"/>
          </w:tcPr>
          <w:p w14:paraId="0F2E43CD" w14:textId="77777777" w:rsidR="00CA0EDC" w:rsidRPr="00D96645" w:rsidRDefault="00CA0EDC" w:rsidP="00B34E1B">
            <w:pPr>
              <w:ind w:left="-396"/>
              <w:jc w:val="center"/>
              <w:rPr>
                <w:rFonts w:ascii="Arial" w:hAnsi="Arial" w:cs="Arial"/>
                <w:color w:val="FF0000"/>
              </w:rPr>
            </w:pPr>
          </w:p>
        </w:tc>
      </w:tr>
      <w:tr w:rsidR="00CA0EDC" w:rsidRPr="00F96FA0" w14:paraId="5CBB6098" w14:textId="77777777">
        <w:tc>
          <w:tcPr>
            <w:tcW w:w="1332" w:type="dxa"/>
          </w:tcPr>
          <w:p w14:paraId="7A9A41D8" w14:textId="77777777" w:rsidR="00CA0EDC" w:rsidRPr="00F96FA0" w:rsidRDefault="00CA0EDC" w:rsidP="008849D6">
            <w:pPr>
              <w:ind w:left="-108"/>
              <w:jc w:val="center"/>
              <w:rPr>
                <w:rFonts w:ascii="Arial" w:hAnsi="Arial" w:cs="Arial"/>
              </w:rPr>
            </w:pPr>
            <w:r w:rsidRPr="00F96FA0">
              <w:rPr>
                <w:rFonts w:ascii="Arial" w:hAnsi="Arial" w:cs="Arial"/>
              </w:rPr>
              <w:t>10 years</w:t>
            </w:r>
          </w:p>
        </w:tc>
        <w:tc>
          <w:tcPr>
            <w:tcW w:w="1440" w:type="dxa"/>
          </w:tcPr>
          <w:p w14:paraId="0ADCF6E1"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59F7CF82" w14:textId="77777777" w:rsidR="00CA0EDC" w:rsidRPr="007267F5" w:rsidRDefault="00CA0EDC" w:rsidP="00B34E1B">
            <w:pPr>
              <w:ind w:left="-396"/>
              <w:jc w:val="center"/>
              <w:rPr>
                <w:rFonts w:ascii="Arial" w:hAnsi="Arial" w:cs="Arial"/>
              </w:rPr>
            </w:pPr>
            <w:r w:rsidRPr="007267F5">
              <w:rPr>
                <w:rFonts w:ascii="Arial" w:hAnsi="Arial" w:cs="Arial"/>
              </w:rPr>
              <w:t>.15</w:t>
            </w:r>
          </w:p>
        </w:tc>
        <w:tc>
          <w:tcPr>
            <w:tcW w:w="1440" w:type="dxa"/>
          </w:tcPr>
          <w:p w14:paraId="12E089CB" w14:textId="77777777" w:rsidR="00CA0EDC" w:rsidRPr="00F96FA0" w:rsidRDefault="00CA0EDC" w:rsidP="00B34E1B">
            <w:pPr>
              <w:ind w:left="-396"/>
              <w:jc w:val="center"/>
              <w:rPr>
                <w:rFonts w:ascii="Arial" w:hAnsi="Arial" w:cs="Arial"/>
              </w:rPr>
            </w:pPr>
            <w:r>
              <w:rPr>
                <w:rFonts w:ascii="Arial" w:hAnsi="Arial" w:cs="Arial"/>
              </w:rPr>
              <w:t>15%</w:t>
            </w:r>
          </w:p>
        </w:tc>
        <w:tc>
          <w:tcPr>
            <w:tcW w:w="1406" w:type="dxa"/>
          </w:tcPr>
          <w:p w14:paraId="4B12E2DF" w14:textId="77777777" w:rsidR="00CA0EDC" w:rsidRPr="00803F48" w:rsidRDefault="00CA0EDC" w:rsidP="00B34E1B">
            <w:pPr>
              <w:ind w:left="-396"/>
              <w:jc w:val="center"/>
              <w:rPr>
                <w:rFonts w:ascii="Arial" w:hAnsi="Arial" w:cs="Arial"/>
              </w:rPr>
            </w:pPr>
            <w:r w:rsidRPr="00803F48">
              <w:rPr>
                <w:rFonts w:ascii="Arial" w:hAnsi="Arial" w:cs="Arial"/>
              </w:rPr>
              <w:t>.02</w:t>
            </w:r>
          </w:p>
        </w:tc>
        <w:tc>
          <w:tcPr>
            <w:tcW w:w="1402" w:type="dxa"/>
          </w:tcPr>
          <w:p w14:paraId="2E9672B5" w14:textId="77777777" w:rsidR="00CA0EDC" w:rsidRPr="00D96645" w:rsidRDefault="00CA0EDC" w:rsidP="00B34E1B">
            <w:pPr>
              <w:ind w:left="-396"/>
              <w:jc w:val="center"/>
              <w:rPr>
                <w:rFonts w:ascii="Arial" w:hAnsi="Arial" w:cs="Arial"/>
                <w:color w:val="FF0000"/>
              </w:rPr>
            </w:pPr>
          </w:p>
        </w:tc>
      </w:tr>
      <w:tr w:rsidR="00CA0EDC" w:rsidRPr="00F96FA0" w14:paraId="32983BF4" w14:textId="77777777">
        <w:tc>
          <w:tcPr>
            <w:tcW w:w="1332" w:type="dxa"/>
          </w:tcPr>
          <w:p w14:paraId="1B759511" w14:textId="77777777" w:rsidR="00CA0EDC" w:rsidRPr="00F96FA0" w:rsidRDefault="00CA0EDC" w:rsidP="008849D6">
            <w:pPr>
              <w:ind w:left="-108"/>
              <w:jc w:val="center"/>
              <w:rPr>
                <w:rFonts w:ascii="Arial" w:hAnsi="Arial" w:cs="Arial"/>
              </w:rPr>
            </w:pPr>
            <w:r w:rsidRPr="00F96FA0">
              <w:rPr>
                <w:rFonts w:ascii="Arial" w:hAnsi="Arial" w:cs="Arial"/>
              </w:rPr>
              <w:t>25 years</w:t>
            </w:r>
          </w:p>
        </w:tc>
        <w:tc>
          <w:tcPr>
            <w:tcW w:w="1440" w:type="dxa"/>
          </w:tcPr>
          <w:p w14:paraId="08E46B98"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3E006575" w14:textId="77777777" w:rsidR="00CA0EDC" w:rsidRPr="00803F48" w:rsidRDefault="00CA0EDC" w:rsidP="00B34E1B">
            <w:pPr>
              <w:ind w:left="-396"/>
              <w:jc w:val="center"/>
              <w:rPr>
                <w:rFonts w:ascii="Arial" w:hAnsi="Arial" w:cs="Arial"/>
              </w:rPr>
            </w:pPr>
            <w:r w:rsidRPr="00803F48">
              <w:rPr>
                <w:rFonts w:ascii="Arial" w:hAnsi="Arial" w:cs="Arial"/>
              </w:rPr>
              <w:t>.30</w:t>
            </w:r>
          </w:p>
        </w:tc>
        <w:tc>
          <w:tcPr>
            <w:tcW w:w="1440" w:type="dxa"/>
          </w:tcPr>
          <w:p w14:paraId="30411F08" w14:textId="77777777" w:rsidR="00CA0EDC" w:rsidRPr="00D96645" w:rsidRDefault="00CA0EDC" w:rsidP="00B34E1B">
            <w:pPr>
              <w:ind w:left="-396"/>
              <w:jc w:val="center"/>
              <w:rPr>
                <w:rFonts w:ascii="Arial" w:hAnsi="Arial" w:cs="Arial"/>
                <w:color w:val="FF0000"/>
              </w:rPr>
            </w:pPr>
          </w:p>
        </w:tc>
        <w:tc>
          <w:tcPr>
            <w:tcW w:w="1406" w:type="dxa"/>
          </w:tcPr>
          <w:p w14:paraId="4D505477" w14:textId="77777777" w:rsidR="00CA0EDC" w:rsidRPr="00803F48" w:rsidRDefault="00CA0EDC" w:rsidP="00B34E1B">
            <w:pPr>
              <w:ind w:left="-396"/>
              <w:jc w:val="center"/>
              <w:rPr>
                <w:rFonts w:ascii="Arial" w:hAnsi="Arial" w:cs="Arial"/>
              </w:rPr>
            </w:pPr>
            <w:r w:rsidRPr="00803F48">
              <w:rPr>
                <w:rFonts w:ascii="Arial" w:hAnsi="Arial" w:cs="Arial"/>
              </w:rPr>
              <w:t>.06</w:t>
            </w:r>
          </w:p>
        </w:tc>
        <w:tc>
          <w:tcPr>
            <w:tcW w:w="1402" w:type="dxa"/>
          </w:tcPr>
          <w:p w14:paraId="1DC53BEA" w14:textId="77777777" w:rsidR="00CA0EDC" w:rsidRPr="00D96645" w:rsidRDefault="00CA0EDC" w:rsidP="00B34E1B">
            <w:pPr>
              <w:ind w:left="-396"/>
              <w:jc w:val="center"/>
              <w:rPr>
                <w:rFonts w:ascii="Arial" w:hAnsi="Arial" w:cs="Arial"/>
                <w:color w:val="FF0000"/>
              </w:rPr>
            </w:pPr>
          </w:p>
        </w:tc>
      </w:tr>
      <w:tr w:rsidR="00CA0EDC" w:rsidRPr="00F96FA0" w14:paraId="25CDB8FC" w14:textId="77777777">
        <w:tc>
          <w:tcPr>
            <w:tcW w:w="1332" w:type="dxa"/>
          </w:tcPr>
          <w:p w14:paraId="1540BF1C" w14:textId="77777777" w:rsidR="00CA0EDC" w:rsidRPr="00F96FA0" w:rsidRDefault="00CA0EDC" w:rsidP="008849D6">
            <w:pPr>
              <w:ind w:left="-108"/>
              <w:jc w:val="center"/>
              <w:rPr>
                <w:rFonts w:ascii="Arial" w:hAnsi="Arial" w:cs="Arial"/>
              </w:rPr>
            </w:pPr>
            <w:r w:rsidRPr="00F96FA0">
              <w:rPr>
                <w:rFonts w:ascii="Arial" w:hAnsi="Arial" w:cs="Arial"/>
              </w:rPr>
              <w:t>50 years</w:t>
            </w:r>
          </w:p>
        </w:tc>
        <w:tc>
          <w:tcPr>
            <w:tcW w:w="1440" w:type="dxa"/>
          </w:tcPr>
          <w:p w14:paraId="6FF042E0"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6F4283EF" w14:textId="77777777" w:rsidR="00CA0EDC" w:rsidRPr="00803F48" w:rsidRDefault="00CA0EDC" w:rsidP="00B34E1B">
            <w:pPr>
              <w:ind w:left="-396"/>
              <w:jc w:val="center"/>
              <w:rPr>
                <w:rFonts w:ascii="Arial" w:hAnsi="Arial" w:cs="Arial"/>
              </w:rPr>
            </w:pPr>
            <w:r w:rsidRPr="00803F48">
              <w:rPr>
                <w:rFonts w:ascii="Arial" w:hAnsi="Arial" w:cs="Arial"/>
              </w:rPr>
              <w:t>.60</w:t>
            </w:r>
          </w:p>
        </w:tc>
        <w:tc>
          <w:tcPr>
            <w:tcW w:w="1440" w:type="dxa"/>
          </w:tcPr>
          <w:p w14:paraId="65CC4BB4" w14:textId="77777777" w:rsidR="00CA0EDC" w:rsidRPr="00D96645" w:rsidRDefault="00CA0EDC" w:rsidP="00B34E1B">
            <w:pPr>
              <w:ind w:left="-396"/>
              <w:jc w:val="center"/>
              <w:rPr>
                <w:rFonts w:ascii="Arial" w:hAnsi="Arial" w:cs="Arial"/>
                <w:color w:val="FF0000"/>
              </w:rPr>
            </w:pPr>
          </w:p>
        </w:tc>
        <w:tc>
          <w:tcPr>
            <w:tcW w:w="1406" w:type="dxa"/>
          </w:tcPr>
          <w:p w14:paraId="6981172C" w14:textId="77777777" w:rsidR="00CA0EDC" w:rsidRPr="00803F48" w:rsidRDefault="00CA0EDC" w:rsidP="00B34E1B">
            <w:pPr>
              <w:ind w:left="-396"/>
              <w:jc w:val="center"/>
              <w:rPr>
                <w:rFonts w:ascii="Arial" w:hAnsi="Arial" w:cs="Arial"/>
              </w:rPr>
            </w:pPr>
            <w:r w:rsidRPr="00803F48">
              <w:rPr>
                <w:rFonts w:ascii="Arial" w:hAnsi="Arial" w:cs="Arial"/>
              </w:rPr>
              <w:t>.12</w:t>
            </w:r>
          </w:p>
        </w:tc>
        <w:tc>
          <w:tcPr>
            <w:tcW w:w="1402" w:type="dxa"/>
          </w:tcPr>
          <w:p w14:paraId="1862EA93" w14:textId="77777777" w:rsidR="00CA0EDC" w:rsidRPr="00D96645" w:rsidRDefault="00CA0EDC" w:rsidP="00B34E1B">
            <w:pPr>
              <w:ind w:left="-396"/>
              <w:jc w:val="center"/>
              <w:rPr>
                <w:rFonts w:ascii="Arial" w:hAnsi="Arial" w:cs="Arial"/>
                <w:color w:val="FF0000"/>
              </w:rPr>
            </w:pPr>
          </w:p>
        </w:tc>
      </w:tr>
      <w:tr w:rsidR="00CA0EDC" w:rsidRPr="00F96FA0" w14:paraId="2B6AFADD" w14:textId="77777777">
        <w:tc>
          <w:tcPr>
            <w:tcW w:w="1332" w:type="dxa"/>
          </w:tcPr>
          <w:p w14:paraId="603E5C22" w14:textId="77777777" w:rsidR="00CA0EDC" w:rsidRPr="00F96FA0" w:rsidRDefault="00CA0EDC" w:rsidP="008849D6">
            <w:pPr>
              <w:ind w:left="-108"/>
              <w:jc w:val="center"/>
              <w:rPr>
                <w:rFonts w:ascii="Arial" w:hAnsi="Arial" w:cs="Arial"/>
              </w:rPr>
            </w:pPr>
            <w:r w:rsidRPr="00F96FA0">
              <w:rPr>
                <w:rFonts w:ascii="Arial" w:hAnsi="Arial" w:cs="Arial"/>
              </w:rPr>
              <w:t>100 years</w:t>
            </w:r>
          </w:p>
        </w:tc>
        <w:tc>
          <w:tcPr>
            <w:tcW w:w="1440" w:type="dxa"/>
          </w:tcPr>
          <w:p w14:paraId="53617438"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5CB46973" w14:textId="77777777" w:rsidR="00CA0EDC" w:rsidRPr="00803F48" w:rsidRDefault="00CA0EDC" w:rsidP="00B34E1B">
            <w:pPr>
              <w:ind w:left="-396"/>
              <w:jc w:val="center"/>
              <w:rPr>
                <w:rFonts w:ascii="Arial" w:hAnsi="Arial" w:cs="Arial"/>
              </w:rPr>
            </w:pPr>
            <w:r w:rsidRPr="00803F48">
              <w:rPr>
                <w:rFonts w:ascii="Arial" w:hAnsi="Arial" w:cs="Arial"/>
              </w:rPr>
              <w:t>.80</w:t>
            </w:r>
          </w:p>
        </w:tc>
        <w:tc>
          <w:tcPr>
            <w:tcW w:w="1440" w:type="dxa"/>
          </w:tcPr>
          <w:p w14:paraId="103E4A34" w14:textId="77777777" w:rsidR="00CA0EDC" w:rsidRPr="00D96645" w:rsidRDefault="00CA0EDC" w:rsidP="00B34E1B">
            <w:pPr>
              <w:ind w:left="-396"/>
              <w:jc w:val="center"/>
              <w:rPr>
                <w:rFonts w:ascii="Arial" w:hAnsi="Arial" w:cs="Arial"/>
                <w:color w:val="FF0000"/>
              </w:rPr>
            </w:pPr>
          </w:p>
        </w:tc>
        <w:tc>
          <w:tcPr>
            <w:tcW w:w="1406" w:type="dxa"/>
          </w:tcPr>
          <w:p w14:paraId="40B1762C" w14:textId="77777777" w:rsidR="00CA0EDC" w:rsidRPr="00803F48" w:rsidRDefault="00CA0EDC" w:rsidP="00B34E1B">
            <w:pPr>
              <w:ind w:left="-396"/>
              <w:jc w:val="center"/>
              <w:rPr>
                <w:rFonts w:ascii="Arial" w:hAnsi="Arial" w:cs="Arial"/>
              </w:rPr>
            </w:pPr>
            <w:r w:rsidRPr="00803F48">
              <w:rPr>
                <w:rFonts w:ascii="Arial" w:hAnsi="Arial" w:cs="Arial"/>
              </w:rPr>
              <w:t>.20</w:t>
            </w:r>
          </w:p>
        </w:tc>
        <w:tc>
          <w:tcPr>
            <w:tcW w:w="1402" w:type="dxa"/>
          </w:tcPr>
          <w:p w14:paraId="730F422F" w14:textId="77777777" w:rsidR="00CA0EDC" w:rsidRPr="00D96645" w:rsidRDefault="00CA0EDC" w:rsidP="00B34E1B">
            <w:pPr>
              <w:ind w:left="-396"/>
              <w:jc w:val="center"/>
              <w:rPr>
                <w:rFonts w:ascii="Arial" w:hAnsi="Arial" w:cs="Arial"/>
                <w:color w:val="FF0000"/>
              </w:rPr>
            </w:pPr>
          </w:p>
        </w:tc>
      </w:tr>
      <w:tr w:rsidR="00CA0EDC" w:rsidRPr="00F96FA0" w14:paraId="315880DE" w14:textId="77777777">
        <w:tc>
          <w:tcPr>
            <w:tcW w:w="1332" w:type="dxa"/>
          </w:tcPr>
          <w:p w14:paraId="4226B871" w14:textId="77777777" w:rsidR="00CA0EDC" w:rsidRPr="00F96FA0" w:rsidRDefault="00CA0EDC" w:rsidP="008849D6">
            <w:pPr>
              <w:ind w:left="-108"/>
              <w:jc w:val="center"/>
              <w:rPr>
                <w:rFonts w:ascii="Arial" w:hAnsi="Arial" w:cs="Arial"/>
              </w:rPr>
            </w:pPr>
            <w:r w:rsidRPr="00F96FA0">
              <w:rPr>
                <w:rFonts w:ascii="Arial" w:hAnsi="Arial" w:cs="Arial"/>
              </w:rPr>
              <w:t>500 years</w:t>
            </w:r>
          </w:p>
        </w:tc>
        <w:tc>
          <w:tcPr>
            <w:tcW w:w="1440" w:type="dxa"/>
          </w:tcPr>
          <w:p w14:paraId="627E9DD1" w14:textId="77777777" w:rsidR="00CA0EDC" w:rsidRPr="00F96FA0" w:rsidRDefault="00CA0EDC" w:rsidP="008849D6">
            <w:pPr>
              <w:tabs>
                <w:tab w:val="center" w:pos="348"/>
              </w:tabs>
              <w:ind w:left="-396"/>
              <w:jc w:val="center"/>
              <w:rPr>
                <w:rFonts w:ascii="Arial" w:hAnsi="Arial" w:cs="Arial"/>
              </w:rPr>
            </w:pPr>
            <w:r>
              <w:rPr>
                <w:rFonts w:ascii="Arial" w:hAnsi="Arial" w:cs="Arial"/>
              </w:rPr>
              <w:t>7</w:t>
            </w:r>
          </w:p>
        </w:tc>
        <w:tc>
          <w:tcPr>
            <w:tcW w:w="1440" w:type="dxa"/>
          </w:tcPr>
          <w:p w14:paraId="2E7941CE" w14:textId="77777777" w:rsidR="00CA0EDC" w:rsidRPr="00803F48" w:rsidRDefault="00CA0EDC" w:rsidP="00B34E1B">
            <w:pPr>
              <w:ind w:left="-396"/>
              <w:jc w:val="center"/>
              <w:rPr>
                <w:rFonts w:ascii="Arial" w:hAnsi="Arial" w:cs="Arial"/>
              </w:rPr>
            </w:pPr>
            <w:r w:rsidRPr="00803F48">
              <w:rPr>
                <w:rFonts w:ascii="Arial" w:hAnsi="Arial" w:cs="Arial"/>
              </w:rPr>
              <w:t>.90</w:t>
            </w:r>
          </w:p>
        </w:tc>
        <w:tc>
          <w:tcPr>
            <w:tcW w:w="1440" w:type="dxa"/>
          </w:tcPr>
          <w:p w14:paraId="7CDE3E5E" w14:textId="77777777" w:rsidR="00CA0EDC" w:rsidRPr="00D96645" w:rsidRDefault="00CA0EDC" w:rsidP="00B34E1B">
            <w:pPr>
              <w:ind w:left="-396"/>
              <w:jc w:val="center"/>
              <w:rPr>
                <w:rFonts w:ascii="Arial" w:hAnsi="Arial" w:cs="Arial"/>
                <w:color w:val="FF0000"/>
              </w:rPr>
            </w:pPr>
          </w:p>
        </w:tc>
        <w:tc>
          <w:tcPr>
            <w:tcW w:w="1406" w:type="dxa"/>
          </w:tcPr>
          <w:p w14:paraId="750BA7BD" w14:textId="77777777" w:rsidR="00CA0EDC" w:rsidRPr="00803F48" w:rsidRDefault="00CA0EDC" w:rsidP="00B34E1B">
            <w:pPr>
              <w:ind w:left="-396"/>
              <w:jc w:val="center"/>
              <w:rPr>
                <w:rFonts w:ascii="Arial" w:hAnsi="Arial" w:cs="Arial"/>
              </w:rPr>
            </w:pPr>
            <w:r w:rsidRPr="00803F48">
              <w:rPr>
                <w:rFonts w:ascii="Arial" w:hAnsi="Arial" w:cs="Arial"/>
              </w:rPr>
              <w:t>.60</w:t>
            </w:r>
          </w:p>
        </w:tc>
        <w:tc>
          <w:tcPr>
            <w:tcW w:w="1402" w:type="dxa"/>
          </w:tcPr>
          <w:p w14:paraId="5B2EE6C9" w14:textId="77777777" w:rsidR="00CA0EDC" w:rsidRPr="00D96645" w:rsidRDefault="00CA0EDC" w:rsidP="00B34E1B">
            <w:pPr>
              <w:ind w:left="-396"/>
              <w:jc w:val="center"/>
              <w:rPr>
                <w:rFonts w:ascii="Arial" w:hAnsi="Arial" w:cs="Arial"/>
                <w:color w:val="FF0000"/>
              </w:rPr>
            </w:pPr>
          </w:p>
        </w:tc>
      </w:tr>
      <w:tr w:rsidR="00CA0EDC" w:rsidRPr="00F96FA0" w14:paraId="6CEB17AD" w14:textId="77777777">
        <w:tc>
          <w:tcPr>
            <w:tcW w:w="1332" w:type="dxa"/>
          </w:tcPr>
          <w:p w14:paraId="2B5481F1" w14:textId="77777777" w:rsidR="00CA0EDC" w:rsidRPr="00F96FA0" w:rsidRDefault="00CA0EDC" w:rsidP="008849D6">
            <w:pPr>
              <w:ind w:left="-108"/>
              <w:jc w:val="center"/>
              <w:rPr>
                <w:rFonts w:ascii="Arial" w:hAnsi="Arial" w:cs="Arial"/>
              </w:rPr>
            </w:pPr>
            <w:r>
              <w:rPr>
                <w:rFonts w:ascii="Arial" w:hAnsi="Arial" w:cs="Arial"/>
              </w:rPr>
              <w:t>1000 years</w:t>
            </w:r>
          </w:p>
        </w:tc>
        <w:tc>
          <w:tcPr>
            <w:tcW w:w="1440" w:type="dxa"/>
          </w:tcPr>
          <w:p w14:paraId="6409C45A" w14:textId="77777777" w:rsidR="00CA0EDC" w:rsidRDefault="00CA0EDC" w:rsidP="008849D6">
            <w:pPr>
              <w:tabs>
                <w:tab w:val="center" w:pos="348"/>
              </w:tabs>
              <w:ind w:left="-396"/>
              <w:jc w:val="center"/>
              <w:rPr>
                <w:rFonts w:ascii="Arial" w:hAnsi="Arial" w:cs="Arial"/>
              </w:rPr>
            </w:pPr>
            <w:r>
              <w:rPr>
                <w:rFonts w:ascii="Arial" w:hAnsi="Arial" w:cs="Arial"/>
              </w:rPr>
              <w:t>7</w:t>
            </w:r>
          </w:p>
        </w:tc>
        <w:tc>
          <w:tcPr>
            <w:tcW w:w="1440" w:type="dxa"/>
          </w:tcPr>
          <w:p w14:paraId="65BEADAC" w14:textId="77777777" w:rsidR="00CA0EDC" w:rsidRPr="00803F48" w:rsidRDefault="00CA0EDC" w:rsidP="00B34E1B">
            <w:pPr>
              <w:ind w:left="-396"/>
              <w:jc w:val="center"/>
              <w:rPr>
                <w:rFonts w:ascii="Arial" w:hAnsi="Arial" w:cs="Arial"/>
              </w:rPr>
            </w:pPr>
            <w:r w:rsidRPr="00803F48">
              <w:rPr>
                <w:rFonts w:ascii="Arial" w:hAnsi="Arial" w:cs="Arial"/>
              </w:rPr>
              <w:t>.90</w:t>
            </w:r>
          </w:p>
        </w:tc>
        <w:tc>
          <w:tcPr>
            <w:tcW w:w="1440" w:type="dxa"/>
          </w:tcPr>
          <w:p w14:paraId="5F199EC9" w14:textId="77777777" w:rsidR="00CA0EDC" w:rsidRPr="00D96645" w:rsidRDefault="00CA0EDC" w:rsidP="00B34E1B">
            <w:pPr>
              <w:ind w:left="-396"/>
              <w:jc w:val="center"/>
              <w:rPr>
                <w:rFonts w:ascii="Arial" w:hAnsi="Arial" w:cs="Arial"/>
                <w:color w:val="FF0000"/>
              </w:rPr>
            </w:pPr>
          </w:p>
        </w:tc>
        <w:tc>
          <w:tcPr>
            <w:tcW w:w="1406" w:type="dxa"/>
          </w:tcPr>
          <w:p w14:paraId="74ED7629" w14:textId="77777777" w:rsidR="00CA0EDC" w:rsidRPr="00803F48" w:rsidRDefault="00CA0EDC" w:rsidP="00B34E1B">
            <w:pPr>
              <w:ind w:left="-396"/>
              <w:jc w:val="center"/>
              <w:rPr>
                <w:rFonts w:ascii="Arial" w:hAnsi="Arial" w:cs="Arial"/>
              </w:rPr>
            </w:pPr>
            <w:r w:rsidRPr="00803F48">
              <w:rPr>
                <w:rFonts w:ascii="Arial" w:hAnsi="Arial" w:cs="Arial"/>
              </w:rPr>
              <w:t>.90</w:t>
            </w:r>
          </w:p>
        </w:tc>
        <w:tc>
          <w:tcPr>
            <w:tcW w:w="1402" w:type="dxa"/>
          </w:tcPr>
          <w:p w14:paraId="54DAE75F" w14:textId="77777777" w:rsidR="00CA0EDC" w:rsidRPr="00D96645" w:rsidRDefault="00CA0EDC" w:rsidP="00B34E1B">
            <w:pPr>
              <w:ind w:left="-396"/>
              <w:jc w:val="center"/>
              <w:rPr>
                <w:rFonts w:ascii="Arial" w:hAnsi="Arial" w:cs="Arial"/>
                <w:color w:val="FF0000"/>
              </w:rPr>
            </w:pPr>
          </w:p>
        </w:tc>
      </w:tr>
    </w:tbl>
    <w:p w14:paraId="11F844D5" w14:textId="77777777" w:rsidR="008849D6" w:rsidRDefault="008849D6" w:rsidP="008849D6">
      <w:pPr>
        <w:widowControl w:val="0"/>
        <w:autoSpaceDE w:val="0"/>
        <w:autoSpaceDN w:val="0"/>
        <w:adjustRightInd w:val="0"/>
        <w:rPr>
          <w:rFonts w:ascii="Times" w:hAnsi="Times" w:cs="Times"/>
          <w:sz w:val="32"/>
          <w:szCs w:val="32"/>
        </w:rPr>
      </w:pPr>
    </w:p>
    <w:p w14:paraId="7C7551F4" w14:textId="77777777" w:rsidR="008849D6" w:rsidRPr="00F37FC9" w:rsidRDefault="00877701" w:rsidP="00F37FC9">
      <w:pPr>
        <w:widowControl w:val="0"/>
        <w:autoSpaceDE w:val="0"/>
        <w:autoSpaceDN w:val="0"/>
        <w:adjustRightInd w:val="0"/>
        <w:ind w:left="450" w:hanging="450"/>
        <w:rPr>
          <w:rFonts w:ascii="Arial" w:hAnsi="Arial" w:cs="Times"/>
          <w:i/>
          <w:sz w:val="32"/>
          <w:szCs w:val="32"/>
        </w:rPr>
      </w:pPr>
      <w:r w:rsidRPr="00F37FC9">
        <w:rPr>
          <w:rFonts w:ascii="Arial" w:hAnsi="Arial" w:cs="Futura"/>
          <w:i/>
        </w:rPr>
        <w:t>1</w:t>
      </w:r>
      <w:r w:rsidR="00F37FC9" w:rsidRPr="00F37FC9">
        <w:rPr>
          <w:rFonts w:ascii="Arial" w:hAnsi="Arial" w:cs="Futura"/>
          <w:i/>
        </w:rPr>
        <w:t>6</w:t>
      </w:r>
      <w:r w:rsidR="009D5E14" w:rsidRPr="00F37FC9">
        <w:rPr>
          <w:rFonts w:ascii="Arial" w:hAnsi="Arial" w:cs="Futura"/>
          <w:i/>
        </w:rPr>
        <w:t>)</w:t>
      </w:r>
      <w:r w:rsidR="008849D6" w:rsidRPr="00F37FC9">
        <w:rPr>
          <w:rFonts w:ascii="Arial" w:hAnsi="Arial" w:cs="Futura"/>
          <w:i/>
        </w:rPr>
        <w:t xml:space="preserve"> What are the probabilities of earthquake occurrence </w:t>
      </w:r>
      <w:r w:rsidR="007267F5" w:rsidRPr="00F37FC9">
        <w:rPr>
          <w:rFonts w:ascii="Arial" w:hAnsi="Arial" w:cs="Futura"/>
          <w:i/>
        </w:rPr>
        <w:t>in the above table</w:t>
      </w:r>
      <w:r w:rsidR="008849D6" w:rsidRPr="00F37FC9">
        <w:rPr>
          <w:rFonts w:ascii="Arial" w:hAnsi="Arial" w:cs="Futura"/>
          <w:i/>
        </w:rPr>
        <w:t xml:space="preserve"> based on?</w:t>
      </w:r>
    </w:p>
    <w:p w14:paraId="3BD5EEC8" w14:textId="77777777" w:rsidR="008849D6" w:rsidRPr="00013789" w:rsidRDefault="008849D6" w:rsidP="008849D6">
      <w:pPr>
        <w:widowControl w:val="0"/>
        <w:autoSpaceDE w:val="0"/>
        <w:autoSpaceDN w:val="0"/>
        <w:adjustRightInd w:val="0"/>
        <w:ind w:left="720"/>
        <w:rPr>
          <w:rFonts w:ascii="Arial" w:hAnsi="Arial" w:cs="Times"/>
          <w:sz w:val="32"/>
          <w:szCs w:val="32"/>
        </w:rPr>
      </w:pPr>
      <w:r w:rsidRPr="00013789">
        <w:rPr>
          <w:rFonts w:ascii="Arial" w:hAnsi="Arial" w:cs="Futura"/>
        </w:rPr>
        <w:t>a.  the strain buildup in the area</w:t>
      </w:r>
    </w:p>
    <w:p w14:paraId="1936534A" w14:textId="77777777" w:rsidR="008849D6" w:rsidRPr="00013789" w:rsidRDefault="008849D6" w:rsidP="008849D6">
      <w:pPr>
        <w:widowControl w:val="0"/>
        <w:autoSpaceDE w:val="0"/>
        <w:autoSpaceDN w:val="0"/>
        <w:adjustRightInd w:val="0"/>
        <w:ind w:left="720"/>
        <w:rPr>
          <w:rFonts w:ascii="Arial" w:hAnsi="Arial" w:cs="Times"/>
          <w:sz w:val="32"/>
          <w:szCs w:val="32"/>
        </w:rPr>
      </w:pPr>
      <w:r w:rsidRPr="00013789">
        <w:rPr>
          <w:rFonts w:ascii="Arial" w:hAnsi="Arial" w:cs="Futura"/>
        </w:rPr>
        <w:t xml:space="preserve">b.  the rate </w:t>
      </w:r>
      <w:r>
        <w:rPr>
          <w:rFonts w:ascii="Arial" w:hAnsi="Arial" w:cs="Futura"/>
        </w:rPr>
        <w:t xml:space="preserve">of </w:t>
      </w:r>
      <w:r w:rsidR="008A5567">
        <w:rPr>
          <w:rFonts w:ascii="Arial" w:hAnsi="Arial" w:cs="Futura"/>
        </w:rPr>
        <w:t xml:space="preserve">past </w:t>
      </w:r>
      <w:r w:rsidRPr="00013789">
        <w:rPr>
          <w:rFonts w:ascii="Arial" w:hAnsi="Arial" w:cs="Futura"/>
        </w:rPr>
        <w:t xml:space="preserve">earthquake occurrence in the area </w:t>
      </w:r>
    </w:p>
    <w:p w14:paraId="5425EF2F" w14:textId="77777777" w:rsidR="008849D6" w:rsidRPr="00013789" w:rsidRDefault="008849D6" w:rsidP="008849D6">
      <w:pPr>
        <w:widowControl w:val="0"/>
        <w:autoSpaceDE w:val="0"/>
        <w:autoSpaceDN w:val="0"/>
        <w:adjustRightInd w:val="0"/>
        <w:ind w:left="720"/>
        <w:rPr>
          <w:rFonts w:ascii="Arial" w:hAnsi="Arial" w:cs="Times"/>
          <w:sz w:val="32"/>
          <w:szCs w:val="32"/>
        </w:rPr>
      </w:pPr>
      <w:r w:rsidRPr="00013789">
        <w:rPr>
          <w:rFonts w:ascii="Arial" w:hAnsi="Arial" w:cs="Futura"/>
        </w:rPr>
        <w:t>c.  the magnitude of P-waves recorded at the nearby seismic station</w:t>
      </w:r>
    </w:p>
    <w:p w14:paraId="4E55CBD8" w14:textId="77777777" w:rsidR="008849D6" w:rsidRPr="00013789" w:rsidRDefault="008849D6" w:rsidP="008849D6">
      <w:pPr>
        <w:widowControl w:val="0"/>
        <w:autoSpaceDE w:val="0"/>
        <w:autoSpaceDN w:val="0"/>
        <w:adjustRightInd w:val="0"/>
        <w:ind w:left="720"/>
        <w:rPr>
          <w:rFonts w:ascii="Arial" w:hAnsi="Arial" w:cs="Futura"/>
        </w:rPr>
      </w:pPr>
      <w:r w:rsidRPr="00013789">
        <w:rPr>
          <w:rFonts w:ascii="Arial" w:hAnsi="Arial" w:cs="Futura"/>
        </w:rPr>
        <w:t>d.  the location of the most recent earthquake only</w:t>
      </w:r>
    </w:p>
    <w:p w14:paraId="4C79FB47" w14:textId="77777777" w:rsidR="008849D6" w:rsidRDefault="008849D6" w:rsidP="008849D6">
      <w:pPr>
        <w:rPr>
          <w:rFonts w:ascii="Arial" w:hAnsi="Arial" w:cs="Arial"/>
        </w:rPr>
      </w:pPr>
    </w:p>
    <w:p w14:paraId="7EA9BC83" w14:textId="77777777" w:rsidR="008849D6" w:rsidRPr="00F37FC9" w:rsidRDefault="00877701" w:rsidP="00F37FC9">
      <w:pPr>
        <w:ind w:left="450" w:hanging="450"/>
        <w:rPr>
          <w:rFonts w:ascii="Arial" w:hAnsi="Arial" w:cs="Arial"/>
          <w:i/>
        </w:rPr>
      </w:pPr>
      <w:r w:rsidRPr="00F37FC9">
        <w:rPr>
          <w:rFonts w:ascii="Arial" w:hAnsi="Arial" w:cs="Arial"/>
          <w:i/>
        </w:rPr>
        <w:t>1</w:t>
      </w:r>
      <w:r w:rsidR="00F37FC9" w:rsidRPr="00F37FC9">
        <w:rPr>
          <w:rFonts w:ascii="Arial" w:hAnsi="Arial" w:cs="Arial"/>
          <w:i/>
        </w:rPr>
        <w:t>7</w:t>
      </w:r>
      <w:r w:rsidR="009D5E14" w:rsidRPr="00F37FC9">
        <w:rPr>
          <w:rFonts w:ascii="Arial" w:hAnsi="Arial" w:cs="Arial"/>
          <w:i/>
        </w:rPr>
        <w:t>)</w:t>
      </w:r>
      <w:r w:rsidR="008849D6" w:rsidRPr="00F37FC9">
        <w:rPr>
          <w:rFonts w:ascii="Arial" w:hAnsi="Arial" w:cs="Arial"/>
          <w:i/>
        </w:rPr>
        <w:t xml:space="preserve"> Which region would you say has the greatest overall likelihood of experiencing a magnitude 7 earthquake?</w:t>
      </w:r>
    </w:p>
    <w:p w14:paraId="50B1F91B" w14:textId="77777777" w:rsidR="008849D6" w:rsidRDefault="008849D6" w:rsidP="008849D6">
      <w:pPr>
        <w:ind w:left="720"/>
        <w:rPr>
          <w:rFonts w:ascii="Arial" w:hAnsi="Arial" w:cs="Arial"/>
        </w:rPr>
      </w:pPr>
      <w:r>
        <w:rPr>
          <w:rFonts w:ascii="Arial" w:hAnsi="Arial" w:cs="Arial"/>
        </w:rPr>
        <w:t xml:space="preserve">a. San Bernardino, CA </w:t>
      </w:r>
    </w:p>
    <w:p w14:paraId="56AE630A" w14:textId="77777777" w:rsidR="008849D6" w:rsidRDefault="008849D6" w:rsidP="008849D6">
      <w:pPr>
        <w:ind w:left="720"/>
        <w:rPr>
          <w:rFonts w:ascii="Arial" w:hAnsi="Arial" w:cs="Arial"/>
        </w:rPr>
      </w:pPr>
      <w:r>
        <w:rPr>
          <w:rFonts w:ascii="Arial" w:hAnsi="Arial" w:cs="Arial"/>
        </w:rPr>
        <w:t>b. N</w:t>
      </w:r>
      <w:r w:rsidRPr="00F96FA0">
        <w:rPr>
          <w:rFonts w:ascii="Arial" w:hAnsi="Arial" w:cs="Arial"/>
        </w:rPr>
        <w:t>ew Madrid</w:t>
      </w:r>
      <w:r>
        <w:rPr>
          <w:rFonts w:ascii="Arial" w:hAnsi="Arial" w:cs="Arial"/>
        </w:rPr>
        <w:t>, MO</w:t>
      </w:r>
    </w:p>
    <w:p w14:paraId="7B1A557D" w14:textId="77777777" w:rsidR="008849D6" w:rsidRDefault="008849D6" w:rsidP="008849D6">
      <w:pPr>
        <w:ind w:left="720"/>
        <w:rPr>
          <w:rFonts w:ascii="Arial" w:hAnsi="Arial" w:cs="Arial"/>
        </w:rPr>
      </w:pPr>
    </w:p>
    <w:p w14:paraId="3C4E9AF7" w14:textId="77777777" w:rsidR="008849D6" w:rsidRPr="00F37FC9" w:rsidRDefault="00877701" w:rsidP="008849D6">
      <w:pPr>
        <w:rPr>
          <w:rFonts w:ascii="Arial" w:hAnsi="Arial" w:cs="Arial"/>
          <w:i/>
        </w:rPr>
      </w:pPr>
      <w:r w:rsidRPr="00F37FC9">
        <w:rPr>
          <w:rFonts w:ascii="Arial" w:hAnsi="Arial" w:cs="Arial"/>
          <w:i/>
        </w:rPr>
        <w:t>1</w:t>
      </w:r>
      <w:r w:rsidR="00F37FC9" w:rsidRPr="00F37FC9">
        <w:rPr>
          <w:rFonts w:ascii="Arial" w:hAnsi="Arial" w:cs="Arial"/>
          <w:i/>
        </w:rPr>
        <w:t>8</w:t>
      </w:r>
      <w:r w:rsidR="009D5E14" w:rsidRPr="00F37FC9">
        <w:rPr>
          <w:rFonts w:ascii="Arial" w:hAnsi="Arial" w:cs="Arial"/>
          <w:i/>
        </w:rPr>
        <w:t>)</w:t>
      </w:r>
      <w:r w:rsidR="008849D6" w:rsidRPr="00F37FC9">
        <w:rPr>
          <w:rFonts w:ascii="Arial" w:hAnsi="Arial" w:cs="Arial"/>
          <w:i/>
        </w:rPr>
        <w:t xml:space="preserve"> How do the probabilities of a magnitude 7 quake change over time?</w:t>
      </w:r>
    </w:p>
    <w:p w14:paraId="2E9BC7A1" w14:textId="77777777" w:rsidR="008849D6" w:rsidRDefault="008849D6" w:rsidP="008849D6">
      <w:pPr>
        <w:ind w:left="720"/>
        <w:rPr>
          <w:rFonts w:ascii="Arial" w:hAnsi="Arial" w:cs="Arial"/>
        </w:rPr>
      </w:pPr>
      <w:proofErr w:type="spellStart"/>
      <w:r>
        <w:rPr>
          <w:rFonts w:ascii="Arial" w:hAnsi="Arial" w:cs="Arial"/>
        </w:rPr>
        <w:t>a</w:t>
      </w:r>
      <w:proofErr w:type="spellEnd"/>
      <w:r>
        <w:rPr>
          <w:rFonts w:ascii="Arial" w:hAnsi="Arial" w:cs="Arial"/>
        </w:rPr>
        <w:t>) The probabilities increase with an increasing time window</w:t>
      </w:r>
      <w:r w:rsidR="00060716">
        <w:rPr>
          <w:rFonts w:ascii="Arial" w:hAnsi="Arial" w:cs="Arial"/>
        </w:rPr>
        <w:t xml:space="preserve"> in the same way for both cities</w:t>
      </w:r>
    </w:p>
    <w:p w14:paraId="2946336C" w14:textId="77777777" w:rsidR="008849D6" w:rsidRDefault="008849D6" w:rsidP="00060716">
      <w:pPr>
        <w:ind w:left="720"/>
        <w:rPr>
          <w:rFonts w:ascii="Arial" w:hAnsi="Arial" w:cs="Arial"/>
        </w:rPr>
      </w:pPr>
      <w:r>
        <w:rPr>
          <w:rFonts w:ascii="Arial" w:hAnsi="Arial" w:cs="Arial"/>
        </w:rPr>
        <w:t>b) The probabilities decrease with an increasing time window</w:t>
      </w:r>
      <w:r w:rsidR="00060716">
        <w:rPr>
          <w:rFonts w:ascii="Arial" w:hAnsi="Arial" w:cs="Arial"/>
        </w:rPr>
        <w:t xml:space="preserve"> in the same way for both cities</w:t>
      </w:r>
    </w:p>
    <w:p w14:paraId="052F781A" w14:textId="77777777" w:rsidR="008849D6" w:rsidRDefault="008849D6" w:rsidP="008849D6">
      <w:pPr>
        <w:ind w:left="720"/>
        <w:rPr>
          <w:rFonts w:ascii="Arial" w:hAnsi="Arial" w:cs="Arial"/>
        </w:rPr>
      </w:pPr>
      <w:r>
        <w:rPr>
          <w:rFonts w:ascii="Arial" w:hAnsi="Arial" w:cs="Arial"/>
        </w:rPr>
        <w:t xml:space="preserve">c) The probabilities increase </w:t>
      </w:r>
      <w:r w:rsidR="00060716">
        <w:rPr>
          <w:rFonts w:ascii="Arial" w:hAnsi="Arial" w:cs="Arial"/>
        </w:rPr>
        <w:t xml:space="preserve">for both cities </w:t>
      </w:r>
      <w:r>
        <w:rPr>
          <w:rFonts w:ascii="Arial" w:hAnsi="Arial" w:cs="Arial"/>
        </w:rPr>
        <w:t xml:space="preserve">with increased length of time </w:t>
      </w:r>
      <w:r w:rsidR="00592B79">
        <w:rPr>
          <w:rFonts w:ascii="Arial" w:hAnsi="Arial" w:cs="Arial"/>
        </w:rPr>
        <w:t>but the increase over time is slower in New Madrid.</w:t>
      </w:r>
    </w:p>
    <w:p w14:paraId="091F23F6" w14:textId="77777777" w:rsidR="008849D6" w:rsidRDefault="008849D6" w:rsidP="008849D6">
      <w:pPr>
        <w:ind w:left="720"/>
        <w:rPr>
          <w:rFonts w:ascii="Arial" w:hAnsi="Arial" w:cs="Arial"/>
        </w:rPr>
      </w:pPr>
      <w:r>
        <w:rPr>
          <w:rFonts w:ascii="Arial" w:hAnsi="Arial" w:cs="Arial"/>
        </w:rPr>
        <w:t xml:space="preserve">d) The probabilities </w:t>
      </w:r>
      <w:r w:rsidR="00592B79">
        <w:rPr>
          <w:rFonts w:ascii="Arial" w:hAnsi="Arial" w:cs="Arial"/>
        </w:rPr>
        <w:t xml:space="preserve">increase for both cities </w:t>
      </w:r>
      <w:r>
        <w:rPr>
          <w:rFonts w:ascii="Arial" w:hAnsi="Arial" w:cs="Arial"/>
        </w:rPr>
        <w:t xml:space="preserve">with increased length of time </w:t>
      </w:r>
      <w:r w:rsidR="00592B79">
        <w:rPr>
          <w:rFonts w:ascii="Arial" w:hAnsi="Arial" w:cs="Arial"/>
        </w:rPr>
        <w:t>but the increase over time is slower in San Bernardino</w:t>
      </w:r>
    </w:p>
    <w:p w14:paraId="0AB355C8" w14:textId="77777777" w:rsidR="008849D6" w:rsidRPr="00F96FA0" w:rsidRDefault="008849D6" w:rsidP="008849D6">
      <w:pPr>
        <w:ind w:left="720"/>
        <w:rPr>
          <w:rFonts w:ascii="Arial" w:hAnsi="Arial" w:cs="Arial"/>
        </w:rPr>
      </w:pPr>
      <w:r>
        <w:rPr>
          <w:rFonts w:ascii="Arial" w:hAnsi="Arial" w:cs="Arial"/>
        </w:rPr>
        <w:t xml:space="preserve"> </w:t>
      </w:r>
    </w:p>
    <w:p w14:paraId="1CEEA317" w14:textId="77777777" w:rsidR="008849D6" w:rsidRPr="00F37FC9" w:rsidRDefault="00877701" w:rsidP="00F37FC9">
      <w:pPr>
        <w:widowControl w:val="0"/>
        <w:autoSpaceDE w:val="0"/>
        <w:autoSpaceDN w:val="0"/>
        <w:adjustRightInd w:val="0"/>
        <w:ind w:left="450" w:hanging="450"/>
        <w:rPr>
          <w:rFonts w:ascii="Arial" w:hAnsi="Arial" w:cs="Futura"/>
          <w:i/>
        </w:rPr>
      </w:pPr>
      <w:r w:rsidRPr="00F37FC9">
        <w:rPr>
          <w:rFonts w:ascii="Arial" w:hAnsi="Arial" w:cs="Futura"/>
          <w:i/>
        </w:rPr>
        <w:t>1</w:t>
      </w:r>
      <w:r w:rsidR="00F37FC9" w:rsidRPr="00F37FC9">
        <w:rPr>
          <w:rFonts w:ascii="Arial" w:hAnsi="Arial" w:cs="Futura"/>
          <w:i/>
        </w:rPr>
        <w:t>9</w:t>
      </w:r>
      <w:r w:rsidR="009D5E14" w:rsidRPr="00F37FC9">
        <w:rPr>
          <w:rFonts w:ascii="Arial" w:hAnsi="Arial" w:cs="Futura"/>
          <w:i/>
        </w:rPr>
        <w:t>)</w:t>
      </w:r>
      <w:r w:rsidR="008849D6" w:rsidRPr="00F37FC9">
        <w:rPr>
          <w:rFonts w:ascii="Arial" w:hAnsi="Arial" w:cs="Futura"/>
          <w:i/>
        </w:rPr>
        <w:t xml:space="preserve"> Based on the data above, which of the following statements is most likely true?</w:t>
      </w:r>
    </w:p>
    <w:p w14:paraId="09F35D22" w14:textId="77777777" w:rsidR="008849D6" w:rsidRPr="00013789" w:rsidRDefault="008849D6" w:rsidP="008849D6">
      <w:pPr>
        <w:widowControl w:val="0"/>
        <w:autoSpaceDE w:val="0"/>
        <w:autoSpaceDN w:val="0"/>
        <w:adjustRightInd w:val="0"/>
        <w:ind w:left="720"/>
        <w:rPr>
          <w:rFonts w:ascii="Arial" w:hAnsi="Arial" w:cs="Times"/>
          <w:sz w:val="32"/>
          <w:szCs w:val="32"/>
        </w:rPr>
      </w:pPr>
      <w:r w:rsidRPr="00013789">
        <w:rPr>
          <w:rFonts w:ascii="Arial" w:hAnsi="Arial" w:cs="Futura"/>
        </w:rPr>
        <w:t xml:space="preserve">a. </w:t>
      </w:r>
      <w:r>
        <w:rPr>
          <w:rFonts w:ascii="Arial" w:hAnsi="Arial" w:cs="Futura"/>
        </w:rPr>
        <w:t>San Bernardino</w:t>
      </w:r>
      <w:r w:rsidRPr="00013789">
        <w:rPr>
          <w:rFonts w:ascii="Arial" w:hAnsi="Arial" w:cs="Futura"/>
        </w:rPr>
        <w:t xml:space="preserve">, CA has </w:t>
      </w:r>
      <w:r>
        <w:rPr>
          <w:rFonts w:ascii="Arial" w:hAnsi="Arial" w:cs="Futura"/>
        </w:rPr>
        <w:t>experienced</w:t>
      </w:r>
      <w:r w:rsidRPr="00013789">
        <w:rPr>
          <w:rFonts w:ascii="Arial" w:hAnsi="Arial" w:cs="Futura"/>
        </w:rPr>
        <w:t xml:space="preserve"> more magnitude 7s in the past than New Madrid, MO </w:t>
      </w:r>
    </w:p>
    <w:p w14:paraId="5848A888" w14:textId="77777777" w:rsidR="008849D6" w:rsidRPr="00013789" w:rsidRDefault="008849D6" w:rsidP="008849D6">
      <w:pPr>
        <w:widowControl w:val="0"/>
        <w:autoSpaceDE w:val="0"/>
        <w:autoSpaceDN w:val="0"/>
        <w:adjustRightInd w:val="0"/>
        <w:ind w:left="720"/>
        <w:rPr>
          <w:rFonts w:ascii="Arial" w:hAnsi="Arial" w:cs="Futura"/>
        </w:rPr>
      </w:pPr>
      <w:r w:rsidRPr="00013789">
        <w:rPr>
          <w:rFonts w:ascii="Arial" w:hAnsi="Arial" w:cs="Futura"/>
        </w:rPr>
        <w:t xml:space="preserve">b. New Madrid, MO has </w:t>
      </w:r>
      <w:r>
        <w:rPr>
          <w:rFonts w:ascii="Arial" w:hAnsi="Arial" w:cs="Futura"/>
        </w:rPr>
        <w:t>experienced</w:t>
      </w:r>
      <w:r w:rsidRPr="00013789">
        <w:rPr>
          <w:rFonts w:ascii="Arial" w:hAnsi="Arial" w:cs="Futura"/>
        </w:rPr>
        <w:t xml:space="preserve"> more magnitude 7s in the past than </w:t>
      </w:r>
      <w:r>
        <w:rPr>
          <w:rFonts w:ascii="Arial" w:hAnsi="Arial" w:cs="Futura"/>
        </w:rPr>
        <w:t>San Bernardino</w:t>
      </w:r>
      <w:r w:rsidRPr="00013789">
        <w:rPr>
          <w:rFonts w:ascii="Arial" w:hAnsi="Arial" w:cs="Futura"/>
        </w:rPr>
        <w:t>, CA</w:t>
      </w:r>
    </w:p>
    <w:p w14:paraId="767658AC" w14:textId="77777777" w:rsidR="008849D6" w:rsidRDefault="008849D6" w:rsidP="008849D6">
      <w:pPr>
        <w:widowControl w:val="0"/>
        <w:autoSpaceDE w:val="0"/>
        <w:autoSpaceDN w:val="0"/>
        <w:adjustRightInd w:val="0"/>
        <w:ind w:left="720"/>
        <w:rPr>
          <w:rFonts w:ascii="Arial" w:hAnsi="Arial" w:cs="Arial"/>
        </w:rPr>
      </w:pPr>
      <w:r w:rsidRPr="00013789">
        <w:rPr>
          <w:rFonts w:ascii="Arial" w:hAnsi="Arial" w:cs="Futura"/>
        </w:rPr>
        <w:t xml:space="preserve">c. </w:t>
      </w:r>
      <w:r>
        <w:rPr>
          <w:rFonts w:ascii="Arial" w:hAnsi="Arial" w:cs="Futura"/>
        </w:rPr>
        <w:t>San Bernardino</w:t>
      </w:r>
      <w:r w:rsidRPr="00013789">
        <w:rPr>
          <w:rFonts w:ascii="Arial" w:hAnsi="Arial" w:cs="Futura"/>
        </w:rPr>
        <w:t xml:space="preserve">, CA and New Madrid, MO have </w:t>
      </w:r>
      <w:r>
        <w:rPr>
          <w:rFonts w:ascii="Arial" w:hAnsi="Arial" w:cs="Futura"/>
        </w:rPr>
        <w:t>experienced</w:t>
      </w:r>
      <w:r w:rsidRPr="00013789">
        <w:rPr>
          <w:rFonts w:ascii="Arial" w:hAnsi="Arial" w:cs="Futura"/>
        </w:rPr>
        <w:t xml:space="preserve"> the same number of magnitude 7s in the past </w:t>
      </w:r>
    </w:p>
    <w:p w14:paraId="1B345DD3" w14:textId="77777777" w:rsidR="00877701" w:rsidRDefault="00877701" w:rsidP="008849D6">
      <w:pPr>
        <w:rPr>
          <w:rFonts w:ascii="Arial" w:hAnsi="Arial" w:cs="Arial"/>
        </w:rPr>
      </w:pPr>
    </w:p>
    <w:p w14:paraId="430029AA" w14:textId="77777777" w:rsidR="008849D6" w:rsidRPr="00F37FC9" w:rsidRDefault="00F37FC9" w:rsidP="00F37FC9">
      <w:pPr>
        <w:ind w:left="450" w:hanging="450"/>
        <w:rPr>
          <w:rFonts w:ascii="Arial" w:hAnsi="Arial" w:cs="Arial"/>
          <w:i/>
        </w:rPr>
      </w:pPr>
      <w:r w:rsidRPr="00F37FC9">
        <w:rPr>
          <w:rFonts w:ascii="Arial" w:hAnsi="Arial" w:cs="Arial"/>
          <w:i/>
        </w:rPr>
        <w:lastRenderedPageBreak/>
        <w:t>20</w:t>
      </w:r>
      <w:r w:rsidR="008A5567" w:rsidRPr="00F37FC9">
        <w:rPr>
          <w:rFonts w:ascii="Arial" w:hAnsi="Arial" w:cs="Arial"/>
          <w:i/>
        </w:rPr>
        <w:t>)</w:t>
      </w:r>
      <w:r w:rsidR="008849D6" w:rsidRPr="00F37FC9">
        <w:rPr>
          <w:rFonts w:ascii="Arial" w:hAnsi="Arial" w:cs="Arial"/>
          <w:i/>
        </w:rPr>
        <w:t xml:space="preserve"> Over what time period is the probability of a magnitude 7 earthquake the same between New Madrid, MO and San Bernardino, CA?  </w:t>
      </w:r>
    </w:p>
    <w:p w14:paraId="784B3991" w14:textId="77777777" w:rsidR="00CA0EDC" w:rsidRPr="00F37FC9" w:rsidRDefault="00CA0EDC" w:rsidP="00F37FC9">
      <w:pPr>
        <w:ind w:left="450" w:hanging="450"/>
        <w:rPr>
          <w:rFonts w:ascii="Arial" w:hAnsi="Arial" w:cs="Arial"/>
          <w:i/>
          <w:color w:val="FF0000"/>
        </w:rPr>
      </w:pPr>
    </w:p>
    <w:p w14:paraId="78EC7592" w14:textId="77777777" w:rsidR="00924A7E" w:rsidRDefault="00924A7E" w:rsidP="00CA0EDC">
      <w:pPr>
        <w:rPr>
          <w:rFonts w:ascii="Arial" w:hAnsi="Arial" w:cs="Arial"/>
          <w:color w:val="FF0000"/>
        </w:rPr>
      </w:pPr>
    </w:p>
    <w:p w14:paraId="226752A9" w14:textId="77777777" w:rsidR="00924A7E" w:rsidRDefault="00924A7E" w:rsidP="00CA0EDC">
      <w:pPr>
        <w:rPr>
          <w:rFonts w:ascii="Arial" w:hAnsi="Arial" w:cs="Arial"/>
          <w:color w:val="FF0000"/>
        </w:rPr>
      </w:pPr>
    </w:p>
    <w:p w14:paraId="70DAD12B" w14:textId="77777777" w:rsidR="00CA0EDC" w:rsidRDefault="00CA0EDC" w:rsidP="00CA0EDC">
      <w:pPr>
        <w:rPr>
          <w:rFonts w:ascii="Arial" w:hAnsi="Arial" w:cs="Arial"/>
        </w:rPr>
      </w:pPr>
    </w:p>
    <w:p w14:paraId="15974C2B" w14:textId="77777777" w:rsidR="008849D6" w:rsidRDefault="008849D6" w:rsidP="008849D6">
      <w:pPr>
        <w:rPr>
          <w:rFonts w:ascii="Arial" w:hAnsi="Arial" w:cs="Arial"/>
        </w:rPr>
      </w:pPr>
    </w:p>
    <w:p w14:paraId="6851D6AD" w14:textId="77777777" w:rsidR="008849D6" w:rsidRPr="00F37FC9" w:rsidRDefault="008A5567"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1</w:t>
      </w:r>
      <w:r w:rsidRPr="00F37FC9">
        <w:rPr>
          <w:rFonts w:ascii="Arial" w:hAnsi="Arial" w:cs="Arial"/>
          <w:i/>
        </w:rPr>
        <w:t>)</w:t>
      </w:r>
      <w:r w:rsidR="00877701" w:rsidRPr="00F37FC9">
        <w:rPr>
          <w:rFonts w:ascii="Arial" w:hAnsi="Arial" w:cs="Arial"/>
          <w:i/>
        </w:rPr>
        <w:t xml:space="preserve"> </w:t>
      </w:r>
      <w:r w:rsidR="00D80948" w:rsidRPr="00F37FC9">
        <w:rPr>
          <w:rFonts w:ascii="Arial" w:hAnsi="Arial" w:cs="Arial"/>
          <w:i/>
        </w:rPr>
        <w:t>Explain h</w:t>
      </w:r>
      <w:r w:rsidR="008849D6" w:rsidRPr="00F37FC9">
        <w:rPr>
          <w:rFonts w:ascii="Arial" w:hAnsi="Arial" w:cs="Arial"/>
          <w:i/>
        </w:rPr>
        <w:t xml:space="preserve">ow can the probability be nearly the same for some time periods but not others? </w:t>
      </w:r>
    </w:p>
    <w:p w14:paraId="26A58883" w14:textId="77777777" w:rsidR="00CA0EDC" w:rsidRDefault="00CA0EDC" w:rsidP="008849D6">
      <w:pPr>
        <w:ind w:firstLine="240"/>
        <w:rPr>
          <w:rFonts w:ascii="Arial" w:hAnsi="Arial" w:cs="Arial"/>
        </w:rPr>
      </w:pPr>
    </w:p>
    <w:p w14:paraId="3772BF04" w14:textId="77777777" w:rsidR="00924A7E" w:rsidRDefault="00924A7E" w:rsidP="008849D6">
      <w:pPr>
        <w:ind w:firstLine="240"/>
        <w:rPr>
          <w:rFonts w:ascii="Arial" w:hAnsi="Arial" w:cs="Arial"/>
          <w:color w:val="FF0000"/>
        </w:rPr>
      </w:pPr>
    </w:p>
    <w:p w14:paraId="4816C37C" w14:textId="77777777" w:rsidR="00924A7E" w:rsidRDefault="00924A7E" w:rsidP="008849D6">
      <w:pPr>
        <w:ind w:firstLine="240"/>
        <w:rPr>
          <w:rFonts w:ascii="Arial" w:hAnsi="Arial" w:cs="Arial"/>
          <w:color w:val="FF0000"/>
        </w:rPr>
      </w:pPr>
    </w:p>
    <w:p w14:paraId="2C564D61" w14:textId="77777777" w:rsidR="00924A7E" w:rsidRDefault="00924A7E" w:rsidP="008849D6">
      <w:pPr>
        <w:ind w:firstLine="240"/>
        <w:rPr>
          <w:rFonts w:ascii="Arial" w:hAnsi="Arial" w:cs="Arial"/>
          <w:color w:val="FF0000"/>
        </w:rPr>
      </w:pPr>
    </w:p>
    <w:p w14:paraId="05E35A35" w14:textId="77777777" w:rsidR="00877701" w:rsidRDefault="00877701" w:rsidP="008849D6">
      <w:pPr>
        <w:ind w:firstLine="240"/>
        <w:rPr>
          <w:rFonts w:ascii="Arial" w:hAnsi="Arial" w:cs="Arial"/>
        </w:rPr>
      </w:pPr>
    </w:p>
    <w:p w14:paraId="7E08602B" w14:textId="77777777" w:rsidR="00877701" w:rsidRDefault="00877701" w:rsidP="008849D6">
      <w:pPr>
        <w:ind w:firstLine="240"/>
        <w:rPr>
          <w:rFonts w:ascii="Arial" w:hAnsi="Arial" w:cs="Arial"/>
        </w:rPr>
      </w:pPr>
    </w:p>
    <w:p w14:paraId="225E4550" w14:textId="77777777" w:rsidR="008849D6" w:rsidRDefault="008849D6" w:rsidP="008849D6">
      <w:pPr>
        <w:ind w:firstLine="240"/>
        <w:rPr>
          <w:rFonts w:ascii="Arial" w:hAnsi="Arial" w:cs="Arial"/>
        </w:rPr>
      </w:pPr>
    </w:p>
    <w:p w14:paraId="1595D2ED" w14:textId="77777777" w:rsidR="00F92CC1" w:rsidRDefault="00F92CC1" w:rsidP="008849D6">
      <w:pPr>
        <w:rPr>
          <w:rFonts w:ascii="Arial" w:hAnsi="Arial" w:cs="Arial"/>
        </w:rPr>
      </w:pPr>
    </w:p>
    <w:p w14:paraId="2FC97ECD" w14:textId="77777777" w:rsidR="008849D6" w:rsidRDefault="008849D6" w:rsidP="008849D6">
      <w:pPr>
        <w:rPr>
          <w:rFonts w:ascii="Arial" w:hAnsi="Arial" w:cs="Arial"/>
        </w:rPr>
      </w:pPr>
    </w:p>
    <w:p w14:paraId="60125ADC" w14:textId="77777777" w:rsidR="008849D6" w:rsidRDefault="008849D6" w:rsidP="008849D6">
      <w:pPr>
        <w:rPr>
          <w:rFonts w:ascii="Arial" w:hAnsi="Arial" w:cs="Arial"/>
        </w:rPr>
      </w:pPr>
    </w:p>
    <w:p w14:paraId="3B348256" w14:textId="77777777" w:rsidR="00F92CC1" w:rsidRPr="00F37FC9" w:rsidRDefault="00F92CC1"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2</w:t>
      </w:r>
      <w:r w:rsidR="008849D6" w:rsidRPr="00F37FC9">
        <w:rPr>
          <w:rFonts w:ascii="Arial" w:hAnsi="Arial" w:cs="Arial"/>
          <w:i/>
        </w:rPr>
        <w:t xml:space="preserve">) What local and regional factors do you think contribute to the seismic hazard in the </w:t>
      </w:r>
      <w:r w:rsidR="00D33DAF" w:rsidRPr="00F37FC9">
        <w:rPr>
          <w:rFonts w:ascii="Arial" w:hAnsi="Arial" w:cs="Arial"/>
          <w:i/>
        </w:rPr>
        <w:t xml:space="preserve">two </w:t>
      </w:r>
      <w:r w:rsidR="008849D6" w:rsidRPr="00F37FC9">
        <w:rPr>
          <w:rFonts w:ascii="Arial" w:hAnsi="Arial" w:cs="Arial"/>
          <w:i/>
        </w:rPr>
        <w:t>location</w:t>
      </w:r>
      <w:r w:rsidR="00D33DAF" w:rsidRPr="00F37FC9">
        <w:rPr>
          <w:rFonts w:ascii="Arial" w:hAnsi="Arial" w:cs="Arial"/>
          <w:i/>
        </w:rPr>
        <w:t>s</w:t>
      </w:r>
      <w:r w:rsidR="008849D6" w:rsidRPr="00F37FC9">
        <w:rPr>
          <w:rFonts w:ascii="Arial" w:hAnsi="Arial" w:cs="Arial"/>
          <w:i/>
        </w:rPr>
        <w:t>?</w:t>
      </w:r>
    </w:p>
    <w:p w14:paraId="687903F7" w14:textId="77777777" w:rsidR="00F92CC1" w:rsidRDefault="00F92CC1" w:rsidP="008849D6">
      <w:pPr>
        <w:rPr>
          <w:rFonts w:ascii="Arial" w:hAnsi="Arial" w:cs="Arial"/>
        </w:rPr>
      </w:pPr>
    </w:p>
    <w:p w14:paraId="059A1C10" w14:textId="77777777" w:rsidR="00924A7E" w:rsidRDefault="00924A7E" w:rsidP="008849D6">
      <w:pPr>
        <w:rPr>
          <w:rFonts w:ascii="Arial" w:hAnsi="Arial" w:cs="Arial"/>
          <w:color w:val="FF0000"/>
        </w:rPr>
      </w:pPr>
    </w:p>
    <w:p w14:paraId="0433328F" w14:textId="77777777" w:rsidR="00924A7E" w:rsidRDefault="00924A7E" w:rsidP="008849D6">
      <w:pPr>
        <w:rPr>
          <w:rFonts w:ascii="Arial" w:hAnsi="Arial" w:cs="Arial"/>
          <w:color w:val="FF0000"/>
        </w:rPr>
      </w:pPr>
    </w:p>
    <w:p w14:paraId="3B2759E3" w14:textId="77777777" w:rsidR="00924A7E" w:rsidRDefault="00924A7E" w:rsidP="008849D6">
      <w:pPr>
        <w:rPr>
          <w:rFonts w:ascii="Arial" w:hAnsi="Arial" w:cs="Arial"/>
          <w:color w:val="FF0000"/>
        </w:rPr>
      </w:pPr>
    </w:p>
    <w:p w14:paraId="6FB02D4F" w14:textId="77777777" w:rsidR="00F92CC1" w:rsidRDefault="00F92CC1" w:rsidP="008849D6">
      <w:pPr>
        <w:rPr>
          <w:rFonts w:ascii="Arial" w:hAnsi="Arial" w:cs="Arial"/>
        </w:rPr>
      </w:pPr>
    </w:p>
    <w:p w14:paraId="54C7135A" w14:textId="77777777" w:rsidR="008849D6" w:rsidRDefault="008849D6" w:rsidP="008849D6">
      <w:pPr>
        <w:rPr>
          <w:rFonts w:ascii="Arial" w:hAnsi="Arial" w:cs="Arial"/>
        </w:rPr>
      </w:pPr>
    </w:p>
    <w:p w14:paraId="743E5403" w14:textId="77777777" w:rsidR="008849D6" w:rsidRDefault="008849D6" w:rsidP="008849D6">
      <w:pPr>
        <w:rPr>
          <w:rFonts w:ascii="Arial" w:hAnsi="Arial" w:cs="Arial"/>
        </w:rPr>
      </w:pPr>
    </w:p>
    <w:p w14:paraId="1629DBA6" w14:textId="77777777" w:rsidR="008849D6" w:rsidRPr="00F37FC9" w:rsidRDefault="00F92CC1"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3</w:t>
      </w:r>
      <w:r w:rsidR="008A5567" w:rsidRPr="00F37FC9">
        <w:rPr>
          <w:rFonts w:ascii="Arial" w:hAnsi="Arial" w:cs="Arial"/>
          <w:i/>
        </w:rPr>
        <w:t xml:space="preserve">) </w:t>
      </w:r>
      <w:r w:rsidR="008849D6" w:rsidRPr="00F37FC9">
        <w:rPr>
          <w:rFonts w:ascii="Arial" w:hAnsi="Arial" w:cs="Arial"/>
          <w:i/>
        </w:rPr>
        <w:t>Can we use these probability values to determine which city has the highest risk?</w:t>
      </w:r>
    </w:p>
    <w:p w14:paraId="5EDC19CA" w14:textId="77777777" w:rsidR="008849D6" w:rsidRDefault="008849D6" w:rsidP="008849D6">
      <w:pPr>
        <w:ind w:left="720"/>
        <w:rPr>
          <w:rFonts w:ascii="Arial" w:hAnsi="Arial" w:cs="Arial"/>
        </w:rPr>
      </w:pPr>
      <w:r>
        <w:rPr>
          <w:rFonts w:ascii="Arial" w:hAnsi="Arial" w:cs="Arial"/>
        </w:rPr>
        <w:t>a) Yes, the city with the lowest probability will have the highest risk</w:t>
      </w:r>
    </w:p>
    <w:p w14:paraId="3CD633D9" w14:textId="77777777" w:rsidR="008849D6" w:rsidRDefault="008849D6" w:rsidP="008849D6">
      <w:pPr>
        <w:ind w:left="720"/>
        <w:rPr>
          <w:rFonts w:ascii="Arial" w:hAnsi="Arial" w:cs="Arial"/>
        </w:rPr>
      </w:pPr>
      <w:r>
        <w:rPr>
          <w:rFonts w:ascii="Arial" w:hAnsi="Arial" w:cs="Arial"/>
        </w:rPr>
        <w:t>b) No, there are other factors that might influence the risk</w:t>
      </w:r>
    </w:p>
    <w:p w14:paraId="008FE108" w14:textId="77777777" w:rsidR="008849D6" w:rsidRDefault="008849D6" w:rsidP="008849D6">
      <w:pPr>
        <w:ind w:left="720"/>
        <w:rPr>
          <w:rFonts w:ascii="Arial" w:hAnsi="Arial" w:cs="Arial"/>
        </w:rPr>
      </w:pPr>
      <w:r>
        <w:rPr>
          <w:rFonts w:ascii="Arial" w:hAnsi="Arial" w:cs="Arial"/>
        </w:rPr>
        <w:t>c) Yes, the city with the highest probability will have the highest risk</w:t>
      </w:r>
    </w:p>
    <w:p w14:paraId="2AB8912D" w14:textId="77777777" w:rsidR="008849D6" w:rsidRDefault="008849D6" w:rsidP="008849D6">
      <w:pPr>
        <w:ind w:left="720"/>
        <w:rPr>
          <w:rFonts w:ascii="Arial" w:hAnsi="Arial" w:cs="Arial"/>
        </w:rPr>
      </w:pPr>
      <w:r>
        <w:rPr>
          <w:rFonts w:ascii="Arial" w:hAnsi="Arial" w:cs="Arial"/>
        </w:rPr>
        <w:t>d) No, the city with the highest probability will not have the highest risk</w:t>
      </w:r>
    </w:p>
    <w:p w14:paraId="05A637B4" w14:textId="77777777" w:rsidR="008849D6" w:rsidRDefault="008849D6" w:rsidP="008849D6">
      <w:pPr>
        <w:rPr>
          <w:rFonts w:ascii="Arial" w:hAnsi="Arial" w:cs="Arial"/>
        </w:rPr>
      </w:pPr>
    </w:p>
    <w:p w14:paraId="54B3B6E3" w14:textId="77777777" w:rsidR="008849D6" w:rsidRPr="00F37FC9" w:rsidRDefault="006443C1"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4</w:t>
      </w:r>
      <w:r w:rsidR="008A5567" w:rsidRPr="00F37FC9">
        <w:rPr>
          <w:rFonts w:ascii="Arial" w:hAnsi="Arial" w:cs="Arial"/>
          <w:i/>
        </w:rPr>
        <w:t xml:space="preserve">) </w:t>
      </w:r>
      <w:r w:rsidR="008849D6" w:rsidRPr="00F37FC9">
        <w:rPr>
          <w:rFonts w:ascii="Arial" w:hAnsi="Arial" w:cs="Arial"/>
          <w:i/>
        </w:rPr>
        <w:t xml:space="preserve"> What factors might influence the risk from a large earthquake? Choose all that apply. </w:t>
      </w:r>
    </w:p>
    <w:p w14:paraId="0D7C1765" w14:textId="77777777" w:rsidR="008849D6" w:rsidRDefault="008849D6" w:rsidP="008849D6">
      <w:pPr>
        <w:ind w:left="720"/>
        <w:rPr>
          <w:rFonts w:ascii="Arial" w:hAnsi="Arial" w:cs="Arial"/>
        </w:rPr>
      </w:pPr>
      <w:proofErr w:type="spellStart"/>
      <w:r>
        <w:rPr>
          <w:rFonts w:ascii="Arial" w:hAnsi="Arial" w:cs="Arial"/>
        </w:rPr>
        <w:t>a</w:t>
      </w:r>
      <w:proofErr w:type="spellEnd"/>
      <w:r>
        <w:rPr>
          <w:rFonts w:ascii="Arial" w:hAnsi="Arial" w:cs="Arial"/>
        </w:rPr>
        <w:t>) The strength of the building codes</w:t>
      </w:r>
    </w:p>
    <w:p w14:paraId="6C9A2F4B" w14:textId="77777777" w:rsidR="008849D6" w:rsidRDefault="008849D6" w:rsidP="008849D6">
      <w:pPr>
        <w:ind w:left="720"/>
        <w:rPr>
          <w:rFonts w:ascii="Arial" w:hAnsi="Arial" w:cs="Arial"/>
        </w:rPr>
      </w:pPr>
      <w:r>
        <w:rPr>
          <w:rFonts w:ascii="Arial" w:hAnsi="Arial" w:cs="Arial"/>
        </w:rPr>
        <w:t>b) How faulted the rocks are in the crust</w:t>
      </w:r>
    </w:p>
    <w:p w14:paraId="72153386" w14:textId="77777777" w:rsidR="008849D6" w:rsidRDefault="008849D6" w:rsidP="008849D6">
      <w:pPr>
        <w:ind w:left="720"/>
        <w:rPr>
          <w:rFonts w:ascii="Arial" w:hAnsi="Arial" w:cs="Arial"/>
        </w:rPr>
      </w:pPr>
      <w:r>
        <w:rPr>
          <w:rFonts w:ascii="Arial" w:hAnsi="Arial" w:cs="Arial"/>
        </w:rPr>
        <w:t>c) The probability of a large earthquake</w:t>
      </w:r>
    </w:p>
    <w:p w14:paraId="32668F72" w14:textId="77777777" w:rsidR="008849D6" w:rsidRDefault="008849D6" w:rsidP="008849D6">
      <w:pPr>
        <w:ind w:left="720"/>
        <w:rPr>
          <w:rFonts w:ascii="Arial" w:hAnsi="Arial" w:cs="Arial"/>
        </w:rPr>
      </w:pPr>
      <w:r>
        <w:rPr>
          <w:rFonts w:ascii="Arial" w:hAnsi="Arial" w:cs="Arial"/>
        </w:rPr>
        <w:t>d) How well enforced the building codes are</w:t>
      </w:r>
    </w:p>
    <w:p w14:paraId="2399D452" w14:textId="77777777" w:rsidR="00F92CC1" w:rsidRDefault="00F92CC1" w:rsidP="00F92CC1">
      <w:pPr>
        <w:ind w:left="720"/>
        <w:rPr>
          <w:rFonts w:ascii="Arial" w:hAnsi="Arial" w:cs="Arial"/>
        </w:rPr>
      </w:pPr>
      <w:r>
        <w:rPr>
          <w:rFonts w:ascii="Arial" w:hAnsi="Arial" w:cs="Arial"/>
        </w:rPr>
        <w:t>e) All of the above</w:t>
      </w:r>
    </w:p>
    <w:p w14:paraId="5F730157" w14:textId="77777777" w:rsidR="008849D6" w:rsidRDefault="00F92CC1" w:rsidP="00F92CC1">
      <w:pPr>
        <w:ind w:left="720"/>
        <w:rPr>
          <w:rFonts w:ascii="Arial" w:hAnsi="Arial" w:cs="Arial"/>
        </w:rPr>
      </w:pPr>
      <w:proofErr w:type="spellStart"/>
      <w:r>
        <w:rPr>
          <w:rFonts w:ascii="Arial" w:hAnsi="Arial" w:cs="Arial"/>
        </w:rPr>
        <w:t>f</w:t>
      </w:r>
      <w:proofErr w:type="spellEnd"/>
      <w:r>
        <w:rPr>
          <w:rFonts w:ascii="Arial" w:hAnsi="Arial" w:cs="Arial"/>
        </w:rPr>
        <w:t>) N</w:t>
      </w:r>
      <w:r w:rsidR="008849D6">
        <w:rPr>
          <w:rFonts w:ascii="Arial" w:hAnsi="Arial" w:cs="Arial"/>
        </w:rPr>
        <w:t>one of the above</w:t>
      </w:r>
    </w:p>
    <w:p w14:paraId="5A073F3F" w14:textId="77777777" w:rsidR="008849D6" w:rsidRDefault="008849D6" w:rsidP="008849D6">
      <w:pPr>
        <w:rPr>
          <w:rFonts w:ascii="Arial" w:hAnsi="Arial" w:cs="Arial"/>
        </w:rPr>
      </w:pPr>
    </w:p>
    <w:p w14:paraId="3BB18F4B" w14:textId="77777777" w:rsidR="00335D0A" w:rsidRDefault="00335D0A">
      <w:pPr>
        <w:rPr>
          <w:rFonts w:ascii="Arial" w:hAnsi="Arial" w:cs="Arial"/>
          <w:i/>
        </w:rPr>
      </w:pPr>
      <w:r>
        <w:rPr>
          <w:rFonts w:ascii="Arial" w:hAnsi="Arial" w:cs="Arial"/>
          <w:i/>
        </w:rPr>
        <w:br w:type="page"/>
      </w:r>
    </w:p>
    <w:p w14:paraId="63122927" w14:textId="259762AF" w:rsidR="008849D6" w:rsidRPr="00F37FC9" w:rsidRDefault="006443C1" w:rsidP="00F37FC9">
      <w:pPr>
        <w:ind w:left="450" w:hanging="450"/>
        <w:rPr>
          <w:rFonts w:ascii="Arial" w:hAnsi="Arial" w:cs="Arial"/>
          <w:i/>
        </w:rPr>
      </w:pPr>
      <w:r w:rsidRPr="00F37FC9">
        <w:rPr>
          <w:rFonts w:ascii="Arial" w:hAnsi="Arial" w:cs="Arial"/>
          <w:i/>
        </w:rPr>
        <w:lastRenderedPageBreak/>
        <w:t>2</w:t>
      </w:r>
      <w:r w:rsidR="00F37FC9" w:rsidRPr="00F37FC9">
        <w:rPr>
          <w:rFonts w:ascii="Arial" w:hAnsi="Arial" w:cs="Arial"/>
          <w:i/>
        </w:rPr>
        <w:t>5</w:t>
      </w:r>
      <w:r w:rsidR="008A5567" w:rsidRPr="00F37FC9">
        <w:rPr>
          <w:rFonts w:ascii="Arial" w:hAnsi="Arial" w:cs="Arial"/>
          <w:i/>
        </w:rPr>
        <w:t>)</w:t>
      </w:r>
      <w:r w:rsidR="008849D6" w:rsidRPr="00F37FC9">
        <w:rPr>
          <w:rFonts w:ascii="Arial" w:hAnsi="Arial" w:cs="Arial"/>
          <w:i/>
        </w:rPr>
        <w:t xml:space="preserve"> So far</w:t>
      </w:r>
      <w:r w:rsidR="00D80948" w:rsidRPr="00F37FC9">
        <w:rPr>
          <w:rFonts w:ascii="Arial" w:hAnsi="Arial" w:cs="Arial"/>
          <w:i/>
        </w:rPr>
        <w:t>,</w:t>
      </w:r>
      <w:r w:rsidR="008849D6" w:rsidRPr="00F37FC9">
        <w:rPr>
          <w:rFonts w:ascii="Arial" w:hAnsi="Arial" w:cs="Arial"/>
          <w:i/>
        </w:rPr>
        <w:t xml:space="preserve"> you have calculated the probability of occurrence of a particular-sized earthquake in two regions.  </w:t>
      </w:r>
      <w:r w:rsidR="00D80948" w:rsidRPr="00F37FC9">
        <w:rPr>
          <w:rFonts w:ascii="Arial" w:hAnsi="Arial" w:cs="Arial"/>
          <w:i/>
        </w:rPr>
        <w:t xml:space="preserve">Brainstorm other </w:t>
      </w:r>
      <w:r w:rsidR="008849D6" w:rsidRPr="00F37FC9">
        <w:rPr>
          <w:rFonts w:ascii="Arial" w:hAnsi="Arial" w:cs="Arial"/>
          <w:i/>
        </w:rPr>
        <w:t xml:space="preserve">types of information </w:t>
      </w:r>
      <w:r w:rsidR="00D33DAF" w:rsidRPr="00F37FC9">
        <w:rPr>
          <w:rFonts w:ascii="Arial" w:hAnsi="Arial" w:cs="Arial"/>
          <w:i/>
        </w:rPr>
        <w:t xml:space="preserve">that </w:t>
      </w:r>
      <w:r w:rsidR="008849D6" w:rsidRPr="00F37FC9">
        <w:rPr>
          <w:rFonts w:ascii="Arial" w:hAnsi="Arial" w:cs="Arial"/>
          <w:i/>
        </w:rPr>
        <w:t xml:space="preserve">might </w:t>
      </w:r>
      <w:r w:rsidR="00D80948" w:rsidRPr="00F37FC9">
        <w:rPr>
          <w:rFonts w:ascii="Arial" w:hAnsi="Arial" w:cs="Arial"/>
          <w:i/>
        </w:rPr>
        <w:t xml:space="preserve">also </w:t>
      </w:r>
      <w:r w:rsidR="008849D6" w:rsidRPr="00F37FC9">
        <w:rPr>
          <w:rFonts w:ascii="Arial" w:hAnsi="Arial" w:cs="Arial"/>
          <w:i/>
        </w:rPr>
        <w:t xml:space="preserve">be needed to </w:t>
      </w:r>
      <w:r w:rsidR="00A51C3A" w:rsidRPr="00F37FC9">
        <w:rPr>
          <w:rFonts w:ascii="Arial" w:hAnsi="Arial" w:cs="Arial"/>
          <w:i/>
        </w:rPr>
        <w:t>create a</w:t>
      </w:r>
      <w:r w:rsidR="008849D6" w:rsidRPr="00F37FC9">
        <w:rPr>
          <w:rFonts w:ascii="Arial" w:hAnsi="Arial" w:cs="Arial"/>
          <w:i/>
        </w:rPr>
        <w:t xml:space="preserve"> complete </w:t>
      </w:r>
      <w:r w:rsidR="008849D6" w:rsidRPr="00F37FC9">
        <w:rPr>
          <w:rFonts w:ascii="Arial" w:hAnsi="Arial" w:cs="Arial"/>
          <w:i/>
          <w:u w:val="single"/>
        </w:rPr>
        <w:t>seismic hazard</w:t>
      </w:r>
      <w:r w:rsidR="00D33DAF" w:rsidRPr="00F37FC9">
        <w:rPr>
          <w:rFonts w:ascii="Arial" w:hAnsi="Arial" w:cs="Arial"/>
          <w:i/>
          <w:u w:val="single"/>
        </w:rPr>
        <w:t xml:space="preserve"> map</w:t>
      </w:r>
      <w:r w:rsidR="008849D6" w:rsidRPr="00F37FC9">
        <w:rPr>
          <w:rFonts w:ascii="Arial" w:hAnsi="Arial" w:cs="Arial"/>
          <w:i/>
        </w:rPr>
        <w:t xml:space="preserve"> of a region</w:t>
      </w:r>
      <w:r w:rsidR="00A51C3A" w:rsidRPr="00F37FC9">
        <w:rPr>
          <w:rFonts w:ascii="Arial" w:hAnsi="Arial" w:cs="Arial"/>
          <w:i/>
        </w:rPr>
        <w:t>. D</w:t>
      </w:r>
      <w:r w:rsidR="00055EC7" w:rsidRPr="00F37FC9">
        <w:rPr>
          <w:rFonts w:ascii="Arial" w:hAnsi="Arial" w:cs="Arial"/>
          <w:i/>
        </w:rPr>
        <w:t>escribe how</w:t>
      </w:r>
      <w:r w:rsidR="00A51C3A" w:rsidRPr="00F37FC9">
        <w:rPr>
          <w:rFonts w:ascii="Arial" w:hAnsi="Arial" w:cs="Arial"/>
          <w:i/>
        </w:rPr>
        <w:t xml:space="preserve"> the additional info you propose </w:t>
      </w:r>
      <w:r w:rsidR="00D80948" w:rsidRPr="00F37FC9">
        <w:rPr>
          <w:rFonts w:ascii="Arial" w:hAnsi="Arial" w:cs="Arial"/>
          <w:i/>
        </w:rPr>
        <w:t xml:space="preserve">contributes to creating a complete picture of the seismic hazard. </w:t>
      </w:r>
    </w:p>
    <w:p w14:paraId="4AC1B221" w14:textId="77777777" w:rsidR="008849D6" w:rsidRPr="003D4F1F" w:rsidRDefault="008849D6" w:rsidP="008849D6">
      <w:pPr>
        <w:rPr>
          <w:rFonts w:ascii="Arial" w:hAnsi="Arial" w:cs="Arial"/>
          <w:i/>
        </w:rPr>
      </w:pPr>
    </w:p>
    <w:p w14:paraId="03DB8A96" w14:textId="77777777" w:rsidR="001F181D" w:rsidRDefault="001F181D" w:rsidP="008849D6">
      <w:pPr>
        <w:rPr>
          <w:rFonts w:ascii="Arial" w:hAnsi="Arial" w:cs="Arial"/>
        </w:rPr>
      </w:pPr>
    </w:p>
    <w:p w14:paraId="186053DE" w14:textId="77777777" w:rsidR="00924A7E" w:rsidRDefault="00924A7E" w:rsidP="008849D6">
      <w:pPr>
        <w:rPr>
          <w:rFonts w:ascii="Arial" w:hAnsi="Arial" w:cs="Arial"/>
          <w:color w:val="FF0000"/>
        </w:rPr>
      </w:pPr>
    </w:p>
    <w:p w14:paraId="427E280A" w14:textId="77777777" w:rsidR="00924A7E" w:rsidRDefault="00924A7E" w:rsidP="008849D6">
      <w:pPr>
        <w:rPr>
          <w:rFonts w:ascii="Arial" w:hAnsi="Arial" w:cs="Arial"/>
          <w:color w:val="FF0000"/>
        </w:rPr>
      </w:pPr>
    </w:p>
    <w:p w14:paraId="7CD2F0E7" w14:textId="77777777" w:rsidR="00924A7E" w:rsidRDefault="00924A7E" w:rsidP="008849D6">
      <w:pPr>
        <w:rPr>
          <w:rFonts w:ascii="Arial" w:hAnsi="Arial" w:cs="Arial"/>
          <w:color w:val="FF0000"/>
        </w:rPr>
      </w:pPr>
    </w:p>
    <w:p w14:paraId="4370D5FD" w14:textId="77777777" w:rsidR="00924A7E" w:rsidRDefault="00924A7E" w:rsidP="008849D6">
      <w:pPr>
        <w:rPr>
          <w:rFonts w:ascii="Arial" w:hAnsi="Arial" w:cs="Arial"/>
          <w:color w:val="FF0000"/>
        </w:rPr>
      </w:pPr>
    </w:p>
    <w:p w14:paraId="5ACE1F5A" w14:textId="77777777" w:rsidR="00924A7E" w:rsidRDefault="00924A7E" w:rsidP="008849D6">
      <w:pPr>
        <w:rPr>
          <w:rFonts w:ascii="Arial" w:hAnsi="Arial" w:cs="Arial"/>
          <w:color w:val="FF0000"/>
        </w:rPr>
      </w:pPr>
    </w:p>
    <w:p w14:paraId="3095B4BC" w14:textId="77777777" w:rsidR="00924A7E" w:rsidRDefault="00924A7E" w:rsidP="008849D6">
      <w:pPr>
        <w:rPr>
          <w:rFonts w:ascii="Arial" w:hAnsi="Arial" w:cs="Arial"/>
          <w:color w:val="FF0000"/>
        </w:rPr>
      </w:pPr>
    </w:p>
    <w:p w14:paraId="7A435F7E" w14:textId="77777777" w:rsidR="001F181D" w:rsidRDefault="001F181D" w:rsidP="008849D6">
      <w:pPr>
        <w:rPr>
          <w:rFonts w:ascii="Arial" w:hAnsi="Arial" w:cs="Arial"/>
        </w:rPr>
      </w:pPr>
    </w:p>
    <w:p w14:paraId="05B364C1" w14:textId="77777777" w:rsidR="008849D6" w:rsidRPr="00F96FA0" w:rsidRDefault="008849D6" w:rsidP="008849D6">
      <w:pPr>
        <w:rPr>
          <w:rFonts w:ascii="Arial" w:hAnsi="Arial" w:cs="Arial"/>
        </w:rPr>
      </w:pPr>
    </w:p>
    <w:p w14:paraId="4E2CFCE1" w14:textId="77777777" w:rsidR="008849D6" w:rsidRDefault="008849D6" w:rsidP="008849D6">
      <w:pPr>
        <w:rPr>
          <w:rFonts w:ascii="Arial" w:hAnsi="Arial" w:cs="Arial"/>
          <w:b/>
        </w:rPr>
      </w:pPr>
    </w:p>
    <w:p w14:paraId="2EEE297E" w14:textId="77777777" w:rsidR="006324A0" w:rsidRPr="00335D0A" w:rsidRDefault="008849D6" w:rsidP="006324A0">
      <w:pPr>
        <w:rPr>
          <w:rFonts w:ascii="Times" w:eastAsiaTheme="minorHAnsi" w:hAnsi="Times"/>
          <w:b/>
          <w:sz w:val="20"/>
          <w:szCs w:val="20"/>
        </w:rPr>
      </w:pPr>
      <w:r w:rsidRPr="00335D0A">
        <w:rPr>
          <w:rFonts w:ascii="Arial" w:hAnsi="Arial" w:cs="Arial"/>
          <w:b/>
          <w:sz w:val="28"/>
        </w:rPr>
        <w:t>Part I</w:t>
      </w:r>
      <w:r w:rsidR="006324A0" w:rsidRPr="00335D0A">
        <w:rPr>
          <w:rFonts w:ascii="Arial" w:hAnsi="Arial" w:cs="Arial"/>
          <w:b/>
          <w:sz w:val="28"/>
        </w:rPr>
        <w:t>V</w:t>
      </w:r>
      <w:r w:rsidRPr="00335D0A">
        <w:rPr>
          <w:rFonts w:ascii="Arial" w:hAnsi="Arial" w:cs="Arial"/>
          <w:b/>
          <w:sz w:val="28"/>
        </w:rPr>
        <w:t xml:space="preserve"> </w:t>
      </w:r>
      <w:r w:rsidRPr="00335D0A">
        <w:rPr>
          <w:rFonts w:ascii="Arial" w:hAnsi="Arial" w:cs="Arial"/>
          <w:b/>
        </w:rPr>
        <w:t xml:space="preserve">– </w:t>
      </w:r>
      <w:r w:rsidR="006324A0" w:rsidRPr="00335D0A">
        <w:rPr>
          <w:rFonts w:ascii="Helvetica" w:eastAsiaTheme="minorHAnsi" w:hAnsi="Helvetica"/>
          <w:b/>
          <w:color w:val="333333"/>
        </w:rPr>
        <w:t>Relating earthquake probabilities to ground shaking hazard</w:t>
      </w:r>
    </w:p>
    <w:p w14:paraId="6DC7CEB1" w14:textId="77777777" w:rsidR="008849D6" w:rsidRPr="00F96FA0" w:rsidRDefault="008849D6" w:rsidP="00335D0A">
      <w:pPr>
        <w:rPr>
          <w:rFonts w:ascii="Arial" w:hAnsi="Arial" w:cs="Arial"/>
        </w:rPr>
      </w:pPr>
    </w:p>
    <w:p w14:paraId="25513FBC" w14:textId="77777777" w:rsidR="008849D6" w:rsidRDefault="008849D6" w:rsidP="008849D6">
      <w:pPr>
        <w:rPr>
          <w:rFonts w:ascii="Arial" w:hAnsi="Arial" w:cs="Arial"/>
        </w:rPr>
      </w:pPr>
      <w:r>
        <w:rPr>
          <w:rFonts w:ascii="Arial" w:hAnsi="Arial" w:cs="Arial"/>
        </w:rPr>
        <w:t xml:space="preserve">The probabilities you determined in Part II showed how likely an earthquake is to occur, but more information is needed to estimate how much the ground is going to shake during an earthquake.  To estimate the extent of ground shaking for future earthquakes, geoscientists use earthquake recordings to develop models of ground shaking at an earthquake epicenter, and how the shaking will decrease with distance from the epicenter. The modeling process is repeated for different magnitude events, and sometimes assuming different directions of fault slip. </w:t>
      </w:r>
      <w:r w:rsidRPr="00F96FA0">
        <w:rPr>
          <w:rFonts w:ascii="Arial" w:hAnsi="Arial" w:cs="Arial"/>
        </w:rPr>
        <w:t xml:space="preserve"> </w:t>
      </w:r>
      <w:r>
        <w:rPr>
          <w:rFonts w:ascii="Arial" w:hAnsi="Arial" w:cs="Arial"/>
        </w:rPr>
        <w:t xml:space="preserve">When the model of ground shaking intensity is combined with earthquake probability, the result is </w:t>
      </w:r>
      <w:r w:rsidRPr="00F96FA0">
        <w:rPr>
          <w:rFonts w:ascii="Arial" w:hAnsi="Arial" w:cs="Arial"/>
        </w:rPr>
        <w:t xml:space="preserve">a </w:t>
      </w:r>
      <w:r w:rsidRPr="00F96FA0">
        <w:rPr>
          <w:rFonts w:ascii="Arial" w:hAnsi="Arial" w:cs="Arial"/>
          <w:i/>
        </w:rPr>
        <w:t xml:space="preserve">probability </w:t>
      </w:r>
      <w:r>
        <w:rPr>
          <w:rFonts w:ascii="Arial" w:hAnsi="Arial" w:cs="Arial"/>
          <w:i/>
        </w:rPr>
        <w:t>of ground shaking intensity</w:t>
      </w:r>
      <w:r w:rsidRPr="00F96FA0">
        <w:rPr>
          <w:rFonts w:ascii="Arial" w:hAnsi="Arial" w:cs="Arial"/>
          <w:i/>
        </w:rPr>
        <w:t xml:space="preserve"> </w:t>
      </w:r>
      <w:r>
        <w:rPr>
          <w:rFonts w:ascii="Arial" w:hAnsi="Arial" w:cs="Arial"/>
          <w:i/>
        </w:rPr>
        <w:t>within</w:t>
      </w:r>
      <w:r w:rsidRPr="00F96FA0">
        <w:rPr>
          <w:rFonts w:ascii="Arial" w:hAnsi="Arial" w:cs="Arial"/>
          <w:i/>
        </w:rPr>
        <w:t xml:space="preserve"> a given length of time</w:t>
      </w:r>
      <w:r>
        <w:rPr>
          <w:rFonts w:ascii="Arial" w:hAnsi="Arial" w:cs="Arial"/>
        </w:rPr>
        <w:t xml:space="preserve">. </w:t>
      </w:r>
    </w:p>
    <w:p w14:paraId="3906DB33" w14:textId="77777777" w:rsidR="008849D6" w:rsidRPr="00F96FA0" w:rsidRDefault="008849D6" w:rsidP="008849D6">
      <w:pPr>
        <w:rPr>
          <w:rFonts w:ascii="Arial" w:hAnsi="Arial" w:cs="Arial"/>
        </w:rPr>
      </w:pPr>
    </w:p>
    <w:p w14:paraId="57140D71" w14:textId="77777777" w:rsidR="008849D6" w:rsidRDefault="008849D6" w:rsidP="008849D6">
      <w:pPr>
        <w:rPr>
          <w:rFonts w:ascii="Arial" w:hAnsi="Arial" w:cs="Arial"/>
        </w:rPr>
      </w:pPr>
      <w:r>
        <w:rPr>
          <w:rFonts w:ascii="Arial" w:hAnsi="Arial" w:cs="Arial"/>
        </w:rPr>
        <w:t xml:space="preserve">Figure 2 </w:t>
      </w:r>
      <w:r w:rsidRPr="00F96FA0">
        <w:rPr>
          <w:rFonts w:ascii="Arial" w:hAnsi="Arial" w:cs="Arial"/>
        </w:rPr>
        <w:t xml:space="preserve">shows </w:t>
      </w:r>
      <w:r>
        <w:rPr>
          <w:rFonts w:ascii="Arial" w:hAnsi="Arial" w:cs="Arial"/>
        </w:rPr>
        <w:t xml:space="preserve">one way to represent an estimate of the maximum amount of vertical ground shaking within a given time frame.  This estimate is known as </w:t>
      </w:r>
      <w:r w:rsidRPr="00F96FA0">
        <w:rPr>
          <w:rFonts w:ascii="Arial" w:hAnsi="Arial" w:cs="Arial"/>
          <w:i/>
        </w:rPr>
        <w:t xml:space="preserve">peak </w:t>
      </w:r>
      <w:r>
        <w:rPr>
          <w:rFonts w:ascii="Arial" w:hAnsi="Arial" w:cs="Arial"/>
          <w:i/>
        </w:rPr>
        <w:t xml:space="preserve">ground </w:t>
      </w:r>
      <w:r w:rsidRPr="00F96FA0">
        <w:rPr>
          <w:rFonts w:ascii="Arial" w:hAnsi="Arial" w:cs="Arial"/>
          <w:i/>
        </w:rPr>
        <w:t>acceleration</w:t>
      </w:r>
      <w:r w:rsidRPr="00F96FA0">
        <w:rPr>
          <w:rFonts w:ascii="Arial" w:hAnsi="Arial" w:cs="Arial"/>
        </w:rPr>
        <w:t xml:space="preserve"> </w:t>
      </w:r>
      <w:r>
        <w:rPr>
          <w:rFonts w:ascii="Arial" w:hAnsi="Arial" w:cs="Arial"/>
        </w:rPr>
        <w:t>(PGA).  Figure 2 shows a typical way that values from these models are represented, which is by showing which areas have a</w:t>
      </w:r>
      <w:r w:rsidRPr="00F96FA0">
        <w:rPr>
          <w:rFonts w:ascii="Arial" w:hAnsi="Arial" w:cs="Arial"/>
        </w:rPr>
        <w:t xml:space="preserve"> 2% probability of experiencing</w:t>
      </w:r>
      <w:r>
        <w:rPr>
          <w:rFonts w:ascii="Arial" w:hAnsi="Arial" w:cs="Arial"/>
        </w:rPr>
        <w:t xml:space="preserve"> a given vertical ground acceleration or greater from an earthquake</w:t>
      </w:r>
      <w:r w:rsidRPr="00F96FA0">
        <w:rPr>
          <w:rFonts w:ascii="Arial" w:hAnsi="Arial" w:cs="Arial"/>
        </w:rPr>
        <w:t xml:space="preserve"> within the next 50 years.  </w:t>
      </w:r>
      <w:r>
        <w:rPr>
          <w:rFonts w:ascii="Arial" w:hAnsi="Arial" w:cs="Arial"/>
        </w:rPr>
        <w:t xml:space="preserve">Because the measurement is for vertical acceleration, predicted PGA values are colored </w:t>
      </w:r>
      <w:r w:rsidRPr="00F96FA0">
        <w:rPr>
          <w:rFonts w:ascii="Arial" w:hAnsi="Arial" w:cs="Arial"/>
        </w:rPr>
        <w:t xml:space="preserve">as a percentage of </w:t>
      </w:r>
      <w:r w:rsidR="00F71E8F" w:rsidRPr="00F71E8F">
        <w:rPr>
          <w:rFonts w:ascii="Arial" w:hAnsi="Arial" w:cs="Arial"/>
          <w:b/>
        </w:rPr>
        <w:t>g</w:t>
      </w:r>
      <w:r>
        <w:rPr>
          <w:rFonts w:ascii="Arial" w:hAnsi="Arial" w:cs="Arial"/>
        </w:rPr>
        <w:t xml:space="preserve"> (E</w:t>
      </w:r>
      <w:r w:rsidRPr="00F96FA0">
        <w:rPr>
          <w:rFonts w:ascii="Arial" w:hAnsi="Arial" w:cs="Arial"/>
        </w:rPr>
        <w:t>arth’s gravitational acceleration of 9.8 m/s</w:t>
      </w:r>
      <w:r w:rsidRPr="00F96FA0">
        <w:rPr>
          <w:rFonts w:ascii="Arial" w:hAnsi="Arial" w:cs="Arial"/>
          <w:vertAlign w:val="superscript"/>
        </w:rPr>
        <w:t>2</w:t>
      </w:r>
      <w:r>
        <w:rPr>
          <w:rFonts w:ascii="Arial" w:hAnsi="Arial" w:cs="Arial"/>
        </w:rPr>
        <w:t>).</w:t>
      </w:r>
      <w:r w:rsidRPr="00F96FA0">
        <w:rPr>
          <w:rFonts w:ascii="Arial" w:hAnsi="Arial" w:cs="Arial"/>
        </w:rPr>
        <w:t xml:space="preserve">   </w:t>
      </w:r>
    </w:p>
    <w:p w14:paraId="375480B1" w14:textId="77777777" w:rsidR="008849D6" w:rsidRDefault="008849D6" w:rsidP="008849D6">
      <w:pPr>
        <w:rPr>
          <w:rFonts w:ascii="Arial" w:hAnsi="Arial" w:cs="Arial"/>
        </w:rPr>
      </w:pPr>
    </w:p>
    <w:p w14:paraId="3FD9DB92" w14:textId="77777777" w:rsidR="008E4521" w:rsidRDefault="008849D6" w:rsidP="008849D6">
      <w:pPr>
        <w:rPr>
          <w:rFonts w:ascii="Arial" w:hAnsi="Arial" w:cs="Arial"/>
        </w:rPr>
      </w:pPr>
      <w:r>
        <w:rPr>
          <w:rFonts w:ascii="Arial" w:hAnsi="Arial" w:cs="Arial"/>
        </w:rPr>
        <w:t>As an</w:t>
      </w:r>
      <w:r w:rsidRPr="00F96FA0">
        <w:rPr>
          <w:rFonts w:ascii="Arial" w:hAnsi="Arial" w:cs="Arial"/>
        </w:rPr>
        <w:t xml:space="preserve"> example, </w:t>
      </w:r>
      <w:r>
        <w:rPr>
          <w:rFonts w:ascii="Arial" w:hAnsi="Arial" w:cs="Arial"/>
        </w:rPr>
        <w:t xml:space="preserve">green </w:t>
      </w:r>
      <w:r w:rsidRPr="00F96FA0">
        <w:rPr>
          <w:rFonts w:ascii="Arial" w:hAnsi="Arial" w:cs="Arial"/>
        </w:rPr>
        <w:t>areas of the map have a 2% chance of shaking</w:t>
      </w:r>
      <w:r>
        <w:rPr>
          <w:rFonts w:ascii="Arial" w:hAnsi="Arial" w:cs="Arial"/>
        </w:rPr>
        <w:t xml:space="preserve"> that exceeds</w:t>
      </w:r>
      <w:r w:rsidRPr="00F96FA0">
        <w:rPr>
          <w:rFonts w:ascii="Arial" w:hAnsi="Arial" w:cs="Arial"/>
        </w:rPr>
        <w:t xml:space="preserve"> 0.10</w:t>
      </w:r>
      <w:r>
        <w:rPr>
          <w:rFonts w:ascii="Arial" w:hAnsi="Arial" w:cs="Arial"/>
        </w:rPr>
        <w:t xml:space="preserve"> g to 0.12 g (</w:t>
      </w:r>
      <w:r w:rsidRPr="00F96FA0">
        <w:rPr>
          <w:rFonts w:ascii="Arial" w:hAnsi="Arial" w:cs="Arial"/>
        </w:rPr>
        <w:t>10</w:t>
      </w:r>
      <w:r>
        <w:rPr>
          <w:rFonts w:ascii="Arial" w:hAnsi="Arial" w:cs="Arial"/>
        </w:rPr>
        <w:t>-12%</w:t>
      </w:r>
      <w:r w:rsidRPr="00F96FA0">
        <w:rPr>
          <w:rFonts w:ascii="Arial" w:hAnsi="Arial" w:cs="Arial"/>
        </w:rPr>
        <w:t xml:space="preserve"> of g</w:t>
      </w:r>
      <w:r>
        <w:rPr>
          <w:rFonts w:ascii="Arial" w:hAnsi="Arial" w:cs="Arial"/>
        </w:rPr>
        <w:t xml:space="preserve">) </w:t>
      </w:r>
      <w:r w:rsidRPr="00F96FA0">
        <w:rPr>
          <w:rFonts w:ascii="Arial" w:hAnsi="Arial" w:cs="Arial"/>
        </w:rPr>
        <w:t>within the next 50 years.</w:t>
      </w:r>
      <w:r>
        <w:rPr>
          <w:rFonts w:ascii="Arial" w:hAnsi="Arial" w:cs="Arial"/>
        </w:rPr>
        <w:t xml:space="preserve">  This corresponds to a PGA of ~1</w:t>
      </w:r>
      <w:r w:rsidRPr="00D07F21">
        <w:rPr>
          <w:rFonts w:ascii="Arial" w:hAnsi="Arial" w:cs="Arial"/>
        </w:rPr>
        <w:t xml:space="preserve"> </w:t>
      </w:r>
      <w:r w:rsidRPr="00F96FA0">
        <w:rPr>
          <w:rFonts w:ascii="Arial" w:hAnsi="Arial" w:cs="Arial"/>
        </w:rPr>
        <w:t>m/s</w:t>
      </w:r>
      <w:r w:rsidRPr="00F96FA0">
        <w:rPr>
          <w:rFonts w:ascii="Arial" w:hAnsi="Arial" w:cs="Arial"/>
          <w:vertAlign w:val="superscript"/>
        </w:rPr>
        <w:t>2</w:t>
      </w:r>
      <w:r>
        <w:rPr>
          <w:rFonts w:ascii="Arial" w:hAnsi="Arial" w:cs="Arial"/>
        </w:rPr>
        <w:t>. As a point of reference, people lose their balance when PGA is 0.02 g (2% of g), while some damage to buildings can occur with accelerations of 0.2 g to 0.3 g; of course, more damage usually occurs</w:t>
      </w:r>
      <w:r w:rsidR="008E4521">
        <w:rPr>
          <w:rFonts w:ascii="Arial" w:hAnsi="Arial" w:cs="Arial"/>
        </w:rPr>
        <w:t xml:space="preserve"> </w:t>
      </w:r>
      <w:r>
        <w:rPr>
          <w:rFonts w:ascii="Arial" w:hAnsi="Arial" w:cs="Arial"/>
        </w:rPr>
        <w:t>with greater accelerations.</w:t>
      </w:r>
      <w:r w:rsidR="008E4521">
        <w:rPr>
          <w:rFonts w:ascii="Arial" w:hAnsi="Arial" w:cs="Arial"/>
        </w:rPr>
        <w:t xml:space="preserve"> </w:t>
      </w:r>
      <w:r w:rsidR="008E4521" w:rsidRPr="00F96FA0">
        <w:rPr>
          <w:rFonts w:ascii="Arial" w:hAnsi="Arial" w:cs="Arial"/>
        </w:rPr>
        <w:t xml:space="preserve">Use </w:t>
      </w:r>
      <w:r w:rsidR="008E4521">
        <w:rPr>
          <w:rFonts w:ascii="Arial" w:hAnsi="Arial" w:cs="Arial"/>
        </w:rPr>
        <w:t>Figure 2</w:t>
      </w:r>
      <w:r w:rsidR="008E4521" w:rsidRPr="00F96FA0">
        <w:rPr>
          <w:rFonts w:ascii="Arial" w:hAnsi="Arial" w:cs="Arial"/>
        </w:rPr>
        <w:t xml:space="preserve"> to </w:t>
      </w:r>
      <w:r w:rsidR="008E4521">
        <w:rPr>
          <w:rFonts w:ascii="Arial" w:hAnsi="Arial" w:cs="Arial"/>
        </w:rPr>
        <w:t>help answer the following questions (</w:t>
      </w:r>
      <w:r w:rsidR="008E4521" w:rsidRPr="00593AB1">
        <w:rPr>
          <w:rFonts w:ascii="Arial" w:hAnsi="Arial" w:cs="Arial"/>
          <w:i/>
        </w:rPr>
        <w:t>Next Page</w:t>
      </w:r>
      <w:r w:rsidR="008E4521">
        <w:rPr>
          <w:rFonts w:ascii="Arial" w:hAnsi="Arial" w:cs="Arial"/>
        </w:rPr>
        <w:t xml:space="preserve">). </w:t>
      </w:r>
    </w:p>
    <w:p w14:paraId="23C93EA4" w14:textId="77777777" w:rsidR="008E4521" w:rsidRDefault="008E4521" w:rsidP="003B2B51">
      <w:pPr>
        <w:ind w:left="-540" w:hanging="180"/>
        <w:rPr>
          <w:rFonts w:ascii="Arial" w:hAnsi="Arial" w:cs="Arial"/>
        </w:rPr>
      </w:pPr>
      <w:r>
        <w:rPr>
          <w:rFonts w:ascii="Arial" w:hAnsi="Arial" w:cs="Arial"/>
        </w:rPr>
        <w:br w:type="page"/>
      </w:r>
      <w:r w:rsidR="003B2B51" w:rsidRPr="00803F48">
        <w:rPr>
          <w:rFonts w:ascii="Arial" w:hAnsi="Arial" w:cs="Arial"/>
          <w:noProof/>
        </w:rPr>
        <w:lastRenderedPageBreak/>
        <w:drawing>
          <wp:inline distT="0" distB="0" distL="0" distR="0" wp14:anchorId="2A1D24D6" wp14:editId="3B1AF46B">
            <wp:extent cx="6865632" cy="5146040"/>
            <wp:effectExtent l="25400" t="0" r="0" b="0"/>
            <wp:docPr id="3" name="Picture 1" descr="::::::Desktop:2percent50years201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2percent50years2014.tiff"/>
                    <pic:cNvPicPr>
                      <a:picLocks noChangeAspect="1" noChangeArrowheads="1"/>
                    </pic:cNvPicPr>
                  </pic:nvPicPr>
                  <pic:blipFill>
                    <a:blip r:embed="rId12"/>
                    <a:srcRect/>
                    <a:stretch>
                      <a:fillRect/>
                    </a:stretch>
                  </pic:blipFill>
                  <pic:spPr bwMode="auto">
                    <a:xfrm>
                      <a:off x="0" y="0"/>
                      <a:ext cx="6875359" cy="5153331"/>
                    </a:xfrm>
                    <a:prstGeom prst="rect">
                      <a:avLst/>
                    </a:prstGeom>
                    <a:noFill/>
                    <a:ln w="9525">
                      <a:noFill/>
                      <a:miter lim="800000"/>
                      <a:headEnd/>
                      <a:tailEnd/>
                    </a:ln>
                  </pic:spPr>
                </pic:pic>
              </a:graphicData>
            </a:graphic>
          </wp:inline>
        </w:drawing>
      </w:r>
    </w:p>
    <w:p w14:paraId="7A74E1CE" w14:textId="77777777" w:rsidR="003D1ED8" w:rsidRDefault="003D1ED8" w:rsidP="008849D6">
      <w:pPr>
        <w:rPr>
          <w:rFonts w:ascii="Arial" w:hAnsi="Arial" w:cs="Arial"/>
          <w:noProof/>
        </w:rPr>
      </w:pPr>
    </w:p>
    <w:p w14:paraId="71079FEF" w14:textId="77777777" w:rsidR="008849D6" w:rsidRPr="00F96FA0" w:rsidRDefault="00593AB1" w:rsidP="008849D6">
      <w:pPr>
        <w:rPr>
          <w:rFonts w:ascii="Arial" w:hAnsi="Arial" w:cs="Arial"/>
        </w:rPr>
      </w:pPr>
      <w:r w:rsidRPr="00E0173C">
        <w:rPr>
          <w:rFonts w:ascii="Arial" w:hAnsi="Arial" w:cs="Arial"/>
          <w:noProof/>
        </w:rPr>
        <w:t xml:space="preserve">Figure 2: </w:t>
      </w:r>
      <w:r w:rsidR="003D1ED8">
        <w:rPr>
          <w:rFonts w:ascii="Arial" w:hAnsi="Arial" w:cs="Arial"/>
        </w:rPr>
        <w:t>USGS</w:t>
      </w:r>
      <w:r w:rsidR="009F24CE">
        <w:rPr>
          <w:rFonts w:ascii="Arial" w:hAnsi="Arial" w:cs="Arial"/>
        </w:rPr>
        <w:t xml:space="preserve"> map of areas within the United States that have a</w:t>
      </w:r>
      <w:r w:rsidR="009F24CE" w:rsidRPr="00F96FA0">
        <w:rPr>
          <w:rFonts w:ascii="Arial" w:hAnsi="Arial" w:cs="Arial"/>
        </w:rPr>
        <w:t xml:space="preserve"> 2% probability of experiencing</w:t>
      </w:r>
      <w:r w:rsidR="009F24CE">
        <w:rPr>
          <w:rFonts w:ascii="Arial" w:hAnsi="Arial" w:cs="Arial"/>
        </w:rPr>
        <w:t xml:space="preserve"> a given peak ground acceleration (PGA) from an earthquake</w:t>
      </w:r>
      <w:r w:rsidR="009F24CE" w:rsidRPr="00F96FA0">
        <w:rPr>
          <w:rFonts w:ascii="Arial" w:hAnsi="Arial" w:cs="Arial"/>
        </w:rPr>
        <w:t xml:space="preserve"> within the next 50 years.  </w:t>
      </w:r>
    </w:p>
    <w:p w14:paraId="4C8F76A7" w14:textId="77777777" w:rsidR="008849D6" w:rsidRPr="00F96FA0" w:rsidRDefault="008849D6" w:rsidP="008849D6">
      <w:pPr>
        <w:tabs>
          <w:tab w:val="left" w:pos="90"/>
        </w:tabs>
        <w:ind w:left="-1440"/>
        <w:rPr>
          <w:rFonts w:ascii="Arial" w:hAnsi="Arial" w:cs="Arial"/>
          <w:noProof/>
        </w:rPr>
      </w:pPr>
    </w:p>
    <w:p w14:paraId="36C7D4FD" w14:textId="77777777" w:rsidR="008849D6" w:rsidRPr="00F37FC9" w:rsidRDefault="00870974"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6</w:t>
      </w:r>
      <w:r w:rsidR="008A5567" w:rsidRPr="00F37FC9">
        <w:rPr>
          <w:rFonts w:ascii="Arial" w:hAnsi="Arial" w:cs="Arial"/>
          <w:i/>
        </w:rPr>
        <w:t>)</w:t>
      </w:r>
      <w:r w:rsidR="008849D6" w:rsidRPr="00F37FC9">
        <w:rPr>
          <w:rFonts w:ascii="Arial" w:hAnsi="Arial" w:cs="Arial"/>
          <w:i/>
        </w:rPr>
        <w:t xml:space="preserve"> What areas in the U.S. have the greatest earthquake hazard? How did you determine which regions to include?</w:t>
      </w:r>
    </w:p>
    <w:p w14:paraId="2B42AC1A" w14:textId="77777777" w:rsidR="00CA0EDC" w:rsidRDefault="00CA0EDC" w:rsidP="00CA0EDC">
      <w:pPr>
        <w:ind w:left="720"/>
        <w:rPr>
          <w:rFonts w:ascii="Arial" w:hAnsi="Arial" w:cs="Arial"/>
          <w:color w:val="FF0000"/>
        </w:rPr>
      </w:pPr>
    </w:p>
    <w:p w14:paraId="37D13225" w14:textId="77777777" w:rsidR="001F3A70" w:rsidRDefault="001F3A70" w:rsidP="008849D6">
      <w:pPr>
        <w:rPr>
          <w:rFonts w:ascii="Arial" w:hAnsi="Arial" w:cs="Arial"/>
          <w:color w:val="FF0000"/>
        </w:rPr>
      </w:pPr>
    </w:p>
    <w:p w14:paraId="6F7D80F7" w14:textId="77777777" w:rsidR="001F3A70" w:rsidRDefault="001F3A70" w:rsidP="008849D6">
      <w:pPr>
        <w:rPr>
          <w:rFonts w:ascii="Arial" w:hAnsi="Arial" w:cs="Arial"/>
          <w:color w:val="FF0000"/>
        </w:rPr>
      </w:pPr>
    </w:p>
    <w:p w14:paraId="3CC98788" w14:textId="77777777" w:rsidR="001F3A70" w:rsidRDefault="001F3A70" w:rsidP="008849D6">
      <w:pPr>
        <w:rPr>
          <w:rFonts w:ascii="Arial" w:hAnsi="Arial" w:cs="Arial"/>
          <w:color w:val="FF0000"/>
        </w:rPr>
      </w:pPr>
    </w:p>
    <w:p w14:paraId="1A61335E" w14:textId="77777777" w:rsidR="001F3A70" w:rsidRDefault="001F3A70" w:rsidP="008849D6">
      <w:pPr>
        <w:rPr>
          <w:rFonts w:ascii="Arial" w:hAnsi="Arial" w:cs="Arial"/>
          <w:color w:val="FF0000"/>
        </w:rPr>
      </w:pPr>
    </w:p>
    <w:p w14:paraId="1DFC5127" w14:textId="77777777" w:rsidR="001F3A70" w:rsidRDefault="001F3A70" w:rsidP="008849D6">
      <w:pPr>
        <w:rPr>
          <w:rFonts w:ascii="Arial" w:hAnsi="Arial" w:cs="Arial"/>
          <w:color w:val="FF0000"/>
        </w:rPr>
      </w:pPr>
    </w:p>
    <w:p w14:paraId="73C1FAE4" w14:textId="77777777" w:rsidR="001F3A70" w:rsidRDefault="001F3A70" w:rsidP="008849D6">
      <w:pPr>
        <w:rPr>
          <w:rFonts w:ascii="Arial" w:hAnsi="Arial" w:cs="Arial"/>
          <w:color w:val="FF0000"/>
        </w:rPr>
      </w:pPr>
    </w:p>
    <w:p w14:paraId="73C2DFBB" w14:textId="77777777" w:rsidR="001F3A70" w:rsidRDefault="001F3A70" w:rsidP="008849D6">
      <w:pPr>
        <w:rPr>
          <w:rFonts w:ascii="Arial" w:hAnsi="Arial" w:cs="Arial"/>
          <w:color w:val="FF0000"/>
        </w:rPr>
      </w:pPr>
    </w:p>
    <w:p w14:paraId="160E0026" w14:textId="77777777" w:rsidR="008849D6" w:rsidRDefault="008849D6" w:rsidP="008849D6">
      <w:pPr>
        <w:rPr>
          <w:rFonts w:ascii="Arial" w:hAnsi="Arial" w:cs="Arial"/>
        </w:rPr>
      </w:pPr>
    </w:p>
    <w:p w14:paraId="322864FB" w14:textId="77777777" w:rsidR="008849D6" w:rsidRPr="00F37FC9" w:rsidRDefault="00870974" w:rsidP="00F37FC9">
      <w:pPr>
        <w:ind w:left="450" w:hanging="450"/>
        <w:rPr>
          <w:rFonts w:ascii="Arial" w:hAnsi="Arial" w:cs="Arial"/>
          <w:i/>
          <w:color w:val="FF0000"/>
        </w:rPr>
      </w:pPr>
      <w:r w:rsidRPr="00F37FC9">
        <w:rPr>
          <w:rFonts w:ascii="Arial" w:hAnsi="Arial" w:cs="Arial"/>
          <w:i/>
        </w:rPr>
        <w:lastRenderedPageBreak/>
        <w:t>2</w:t>
      </w:r>
      <w:r w:rsidR="00F37FC9" w:rsidRPr="00F37FC9">
        <w:rPr>
          <w:rFonts w:ascii="Arial" w:hAnsi="Arial" w:cs="Arial"/>
          <w:i/>
        </w:rPr>
        <w:t>7</w:t>
      </w:r>
      <w:r w:rsidR="008A5567" w:rsidRPr="00F37FC9">
        <w:rPr>
          <w:rFonts w:ascii="Arial" w:hAnsi="Arial" w:cs="Arial"/>
          <w:i/>
        </w:rPr>
        <w:t>)</w:t>
      </w:r>
      <w:r w:rsidR="008849D6" w:rsidRPr="00F37FC9">
        <w:rPr>
          <w:rFonts w:ascii="Arial" w:hAnsi="Arial" w:cs="Arial"/>
          <w:i/>
        </w:rPr>
        <w:t xml:space="preserve"> What is the approximate PGA value that has a 2% probability of being exceeded in the next 50 years for Seattle, WA? </w:t>
      </w:r>
    </w:p>
    <w:p w14:paraId="52B6CD58" w14:textId="77777777" w:rsidR="00870974" w:rsidRPr="00F37FC9" w:rsidRDefault="00870974" w:rsidP="00F37FC9">
      <w:pPr>
        <w:ind w:left="450" w:hanging="450"/>
        <w:rPr>
          <w:rFonts w:ascii="Arial" w:hAnsi="Arial" w:cs="Arial"/>
          <w:i/>
        </w:rPr>
      </w:pPr>
    </w:p>
    <w:p w14:paraId="49F092D8" w14:textId="77777777" w:rsidR="001F3A70" w:rsidRPr="00F37FC9" w:rsidRDefault="001F3A70" w:rsidP="00F37FC9">
      <w:pPr>
        <w:ind w:left="450" w:hanging="450"/>
        <w:rPr>
          <w:rFonts w:ascii="Arial" w:hAnsi="Arial" w:cs="Arial"/>
          <w:i/>
          <w:color w:val="FF0000"/>
        </w:rPr>
      </w:pPr>
    </w:p>
    <w:p w14:paraId="2D3E3532" w14:textId="77777777" w:rsidR="008849D6" w:rsidRPr="00F37FC9" w:rsidRDefault="008849D6" w:rsidP="00F37FC9">
      <w:pPr>
        <w:ind w:left="450" w:hanging="450"/>
        <w:rPr>
          <w:rFonts w:ascii="Arial" w:hAnsi="Arial" w:cs="Arial"/>
          <w:i/>
        </w:rPr>
      </w:pPr>
    </w:p>
    <w:p w14:paraId="468B9901" w14:textId="77777777" w:rsidR="008849D6" w:rsidRPr="00F37FC9" w:rsidRDefault="008849D6" w:rsidP="00F37FC9">
      <w:pPr>
        <w:ind w:left="450" w:hanging="450"/>
        <w:rPr>
          <w:rFonts w:ascii="Arial" w:hAnsi="Arial" w:cs="Arial"/>
          <w:i/>
        </w:rPr>
      </w:pPr>
    </w:p>
    <w:p w14:paraId="74798D08" w14:textId="77777777" w:rsidR="008849D6" w:rsidRPr="00F37FC9" w:rsidRDefault="00D33DAF"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8</w:t>
      </w:r>
      <w:r w:rsidR="008A5567" w:rsidRPr="00F37FC9">
        <w:rPr>
          <w:rFonts w:ascii="Arial" w:hAnsi="Arial" w:cs="Arial"/>
          <w:i/>
        </w:rPr>
        <w:t>)</w:t>
      </w:r>
      <w:r w:rsidR="008849D6" w:rsidRPr="00F37FC9">
        <w:rPr>
          <w:rFonts w:ascii="Arial" w:hAnsi="Arial" w:cs="Arial"/>
          <w:i/>
        </w:rPr>
        <w:t xml:space="preserve"> What is the approximate PGA value that has a 2% probability of being exceeded in the next 50 years for Salt Lake, UT? </w:t>
      </w:r>
    </w:p>
    <w:p w14:paraId="76246BA8" w14:textId="77777777" w:rsidR="00870974" w:rsidRPr="00F37FC9" w:rsidRDefault="00870974" w:rsidP="00F37FC9">
      <w:pPr>
        <w:ind w:left="450" w:hanging="450"/>
        <w:rPr>
          <w:rFonts w:ascii="Arial" w:hAnsi="Arial" w:cs="Arial"/>
          <w:i/>
        </w:rPr>
      </w:pPr>
    </w:p>
    <w:p w14:paraId="6E4300B1" w14:textId="77777777" w:rsidR="001F3A70" w:rsidRPr="00F37FC9" w:rsidRDefault="001F3A70" w:rsidP="00F37FC9">
      <w:pPr>
        <w:ind w:left="450" w:hanging="450"/>
        <w:rPr>
          <w:rFonts w:ascii="Arial" w:hAnsi="Arial" w:cs="Arial"/>
          <w:i/>
          <w:color w:val="FF0000"/>
        </w:rPr>
      </w:pPr>
    </w:p>
    <w:p w14:paraId="1B7E7F76" w14:textId="77777777" w:rsidR="008849D6" w:rsidRPr="00F37FC9" w:rsidRDefault="008849D6" w:rsidP="00F37FC9">
      <w:pPr>
        <w:ind w:left="450" w:hanging="450"/>
        <w:rPr>
          <w:rFonts w:ascii="Arial" w:hAnsi="Arial" w:cs="Arial"/>
          <w:i/>
        </w:rPr>
      </w:pPr>
    </w:p>
    <w:p w14:paraId="5EECA0C4" w14:textId="77777777" w:rsidR="008849D6" w:rsidRPr="00F37FC9" w:rsidRDefault="00D33DAF" w:rsidP="00F37FC9">
      <w:pPr>
        <w:ind w:left="450" w:hanging="450"/>
        <w:rPr>
          <w:rFonts w:ascii="Arial" w:hAnsi="Arial" w:cs="Arial"/>
          <w:i/>
        </w:rPr>
      </w:pPr>
      <w:r w:rsidRPr="00F37FC9">
        <w:rPr>
          <w:rFonts w:ascii="Arial" w:hAnsi="Arial" w:cs="Arial"/>
          <w:i/>
        </w:rPr>
        <w:t>2</w:t>
      </w:r>
      <w:r w:rsidR="00F37FC9" w:rsidRPr="00F37FC9">
        <w:rPr>
          <w:rFonts w:ascii="Arial" w:hAnsi="Arial" w:cs="Arial"/>
          <w:i/>
        </w:rPr>
        <w:t>9</w:t>
      </w:r>
      <w:r w:rsidR="008A5567" w:rsidRPr="00F37FC9">
        <w:rPr>
          <w:rFonts w:ascii="Arial" w:hAnsi="Arial" w:cs="Arial"/>
          <w:i/>
        </w:rPr>
        <w:t>)</w:t>
      </w:r>
      <w:r w:rsidR="008849D6" w:rsidRPr="00F37FC9">
        <w:rPr>
          <w:rFonts w:ascii="Arial" w:hAnsi="Arial" w:cs="Arial"/>
          <w:i/>
        </w:rPr>
        <w:t xml:space="preserve"> Use the map to estimate </w:t>
      </w:r>
      <w:r w:rsidR="001F181D" w:rsidRPr="00F37FC9">
        <w:rPr>
          <w:rFonts w:ascii="Arial" w:hAnsi="Arial" w:cs="Arial"/>
          <w:i/>
        </w:rPr>
        <w:t xml:space="preserve">the 2% </w:t>
      </w:r>
      <w:r w:rsidR="00870974" w:rsidRPr="00F37FC9">
        <w:rPr>
          <w:rFonts w:ascii="Arial" w:hAnsi="Arial" w:cs="Arial"/>
          <w:i/>
        </w:rPr>
        <w:t>exceedance</w:t>
      </w:r>
      <w:r w:rsidR="008849D6" w:rsidRPr="00F37FC9">
        <w:rPr>
          <w:rFonts w:ascii="Arial" w:hAnsi="Arial" w:cs="Arial"/>
          <w:i/>
        </w:rPr>
        <w:t xml:space="preserve"> PGA value over the next 50 years for San Bernardino and New Madrid. </w:t>
      </w:r>
    </w:p>
    <w:p w14:paraId="36E0634F" w14:textId="77777777" w:rsidR="008849D6" w:rsidRPr="00F37FC9" w:rsidRDefault="008849D6" w:rsidP="00F37FC9">
      <w:pPr>
        <w:ind w:left="450" w:hanging="450"/>
        <w:rPr>
          <w:rFonts w:ascii="Arial" w:hAnsi="Arial" w:cs="Arial"/>
          <w:i/>
        </w:rPr>
      </w:pPr>
    </w:p>
    <w:p w14:paraId="594E9AF3" w14:textId="77777777" w:rsidR="001F3A70" w:rsidRPr="00F37FC9" w:rsidRDefault="001F3A70" w:rsidP="00F37FC9">
      <w:pPr>
        <w:ind w:left="450" w:hanging="450"/>
        <w:rPr>
          <w:rFonts w:ascii="Arial" w:hAnsi="Arial" w:cs="Arial"/>
          <w:i/>
          <w:color w:val="FF0000"/>
        </w:rPr>
      </w:pPr>
    </w:p>
    <w:p w14:paraId="379B4088" w14:textId="77777777" w:rsidR="008849D6" w:rsidRPr="00F37FC9" w:rsidRDefault="008849D6" w:rsidP="00F37FC9">
      <w:pPr>
        <w:ind w:left="450" w:hanging="450"/>
        <w:rPr>
          <w:rFonts w:ascii="Arial" w:hAnsi="Arial" w:cs="Arial"/>
          <w:i/>
        </w:rPr>
      </w:pPr>
    </w:p>
    <w:p w14:paraId="5A077C98" w14:textId="77777777" w:rsidR="008849D6" w:rsidRPr="00F37FC9" w:rsidRDefault="00F37FC9" w:rsidP="00F37FC9">
      <w:pPr>
        <w:ind w:left="450" w:hanging="450"/>
        <w:rPr>
          <w:rFonts w:ascii="Arial" w:hAnsi="Arial" w:cs="Arial"/>
          <w:i/>
        </w:rPr>
      </w:pPr>
      <w:r w:rsidRPr="00F37FC9">
        <w:rPr>
          <w:rFonts w:ascii="Arial" w:hAnsi="Arial" w:cs="Arial"/>
          <w:i/>
        </w:rPr>
        <w:t>30</w:t>
      </w:r>
      <w:r w:rsidR="008A5567" w:rsidRPr="00F37FC9">
        <w:rPr>
          <w:rFonts w:ascii="Arial" w:hAnsi="Arial" w:cs="Arial"/>
          <w:i/>
        </w:rPr>
        <w:t>)</w:t>
      </w:r>
      <w:r w:rsidR="008849D6" w:rsidRPr="00F37FC9">
        <w:rPr>
          <w:rFonts w:ascii="Arial" w:hAnsi="Arial" w:cs="Arial"/>
          <w:i/>
        </w:rPr>
        <w:t xml:space="preserve"> Find a map</w:t>
      </w:r>
      <w:r w:rsidR="00055EC7" w:rsidRPr="00F37FC9">
        <w:rPr>
          <w:rFonts w:ascii="Arial" w:hAnsi="Arial" w:cs="Arial"/>
          <w:i/>
        </w:rPr>
        <w:t xml:space="preserve"> online </w:t>
      </w:r>
      <w:r w:rsidR="008849D6" w:rsidRPr="00F37FC9">
        <w:rPr>
          <w:rFonts w:ascii="Arial" w:hAnsi="Arial" w:cs="Arial"/>
          <w:i/>
        </w:rPr>
        <w:t xml:space="preserve">showing tectonic plate boundaries of the world and sketch in regional plate boundaries on Figure 2. </w:t>
      </w:r>
    </w:p>
    <w:p w14:paraId="6C43AF3A" w14:textId="77777777" w:rsidR="008849D6" w:rsidRDefault="008849D6" w:rsidP="008849D6">
      <w:pPr>
        <w:rPr>
          <w:rFonts w:ascii="Arial" w:hAnsi="Arial" w:cs="Arial"/>
        </w:rPr>
      </w:pPr>
    </w:p>
    <w:p w14:paraId="7BA6465E" w14:textId="77777777" w:rsidR="001F3A70" w:rsidRDefault="001F3A70" w:rsidP="008849D6">
      <w:pPr>
        <w:rPr>
          <w:rFonts w:ascii="Arial" w:hAnsi="Arial" w:cs="Arial"/>
          <w:color w:val="FF0000"/>
        </w:rPr>
      </w:pPr>
    </w:p>
    <w:p w14:paraId="34E67F8E" w14:textId="77777777" w:rsidR="001F3A70" w:rsidRDefault="001F3A70" w:rsidP="008849D6">
      <w:pPr>
        <w:rPr>
          <w:rFonts w:ascii="Arial" w:hAnsi="Arial" w:cs="Arial"/>
          <w:color w:val="FF0000"/>
        </w:rPr>
      </w:pPr>
    </w:p>
    <w:p w14:paraId="09B84AB9" w14:textId="77777777" w:rsidR="008849D6" w:rsidRDefault="008849D6" w:rsidP="008849D6">
      <w:pPr>
        <w:rPr>
          <w:rFonts w:ascii="Arial" w:hAnsi="Arial" w:cs="Arial"/>
        </w:rPr>
      </w:pPr>
    </w:p>
    <w:p w14:paraId="7E175067" w14:textId="77777777" w:rsidR="008849D6" w:rsidRPr="00F37FC9" w:rsidRDefault="00870974" w:rsidP="00F37FC9">
      <w:pPr>
        <w:ind w:left="360" w:hanging="360"/>
        <w:rPr>
          <w:rFonts w:ascii="Arial" w:hAnsi="Arial" w:cs="Arial"/>
          <w:i/>
        </w:rPr>
      </w:pPr>
      <w:r w:rsidRPr="00F37FC9">
        <w:rPr>
          <w:rFonts w:ascii="Arial" w:hAnsi="Arial" w:cs="Arial"/>
          <w:i/>
        </w:rPr>
        <w:t>3</w:t>
      </w:r>
      <w:r w:rsidR="00F37FC9" w:rsidRPr="00F37FC9">
        <w:rPr>
          <w:rFonts w:ascii="Arial" w:hAnsi="Arial" w:cs="Arial"/>
          <w:i/>
        </w:rPr>
        <w:t>1</w:t>
      </w:r>
      <w:r w:rsidR="008A5567" w:rsidRPr="00F37FC9">
        <w:rPr>
          <w:rFonts w:ascii="Arial" w:hAnsi="Arial" w:cs="Arial"/>
          <w:i/>
        </w:rPr>
        <w:t>)</w:t>
      </w:r>
      <w:r w:rsidR="008849D6" w:rsidRPr="00F37FC9">
        <w:rPr>
          <w:rFonts w:ascii="Arial" w:hAnsi="Arial" w:cs="Arial"/>
          <w:i/>
        </w:rPr>
        <w:t xml:space="preserve"> How do the locations of high seismic hazard areas correspond to plate boundaries on the map? Was this what you expected? Why or why not? </w:t>
      </w:r>
    </w:p>
    <w:p w14:paraId="5F747E45" w14:textId="77777777" w:rsidR="00CA0EDC" w:rsidRDefault="00CA0EDC" w:rsidP="00CA0EDC">
      <w:pPr>
        <w:ind w:left="720"/>
        <w:rPr>
          <w:rFonts w:ascii="Arial" w:hAnsi="Arial" w:cs="Arial"/>
          <w:color w:val="FF0000"/>
        </w:rPr>
      </w:pPr>
    </w:p>
    <w:p w14:paraId="131D0AD7" w14:textId="77777777" w:rsidR="001F3A70" w:rsidRDefault="001F3A70" w:rsidP="008849D6">
      <w:pPr>
        <w:rPr>
          <w:rFonts w:ascii="Arial" w:hAnsi="Arial" w:cs="Arial"/>
          <w:color w:val="FF0000"/>
        </w:rPr>
      </w:pPr>
    </w:p>
    <w:p w14:paraId="5C35918D" w14:textId="77777777" w:rsidR="001F3A70" w:rsidRDefault="001F3A70" w:rsidP="008849D6">
      <w:pPr>
        <w:rPr>
          <w:rFonts w:ascii="Arial" w:hAnsi="Arial" w:cs="Arial"/>
          <w:color w:val="FF0000"/>
        </w:rPr>
      </w:pPr>
    </w:p>
    <w:p w14:paraId="0E1DB7F3" w14:textId="77777777" w:rsidR="001F3A70" w:rsidRDefault="001F3A70" w:rsidP="008849D6">
      <w:pPr>
        <w:rPr>
          <w:rFonts w:ascii="Arial" w:hAnsi="Arial" w:cs="Arial"/>
          <w:color w:val="FF0000"/>
        </w:rPr>
      </w:pPr>
    </w:p>
    <w:p w14:paraId="2526A412" w14:textId="77777777" w:rsidR="008849D6" w:rsidRDefault="008849D6" w:rsidP="008849D6">
      <w:pPr>
        <w:rPr>
          <w:rFonts w:ascii="Arial" w:hAnsi="Arial" w:cs="Arial"/>
        </w:rPr>
      </w:pPr>
    </w:p>
    <w:p w14:paraId="56710242" w14:textId="77777777" w:rsidR="008849D6" w:rsidRPr="00F37FC9" w:rsidRDefault="00870974" w:rsidP="00F37FC9">
      <w:pPr>
        <w:ind w:left="450" w:hanging="450"/>
        <w:rPr>
          <w:rFonts w:ascii="Arial" w:hAnsi="Arial" w:cs="Arial"/>
          <w:i/>
        </w:rPr>
      </w:pPr>
      <w:r w:rsidRPr="00F37FC9">
        <w:rPr>
          <w:rFonts w:ascii="Arial" w:hAnsi="Arial" w:cs="Arial"/>
          <w:i/>
        </w:rPr>
        <w:t>3</w:t>
      </w:r>
      <w:r w:rsidR="00F37FC9" w:rsidRPr="00F37FC9">
        <w:rPr>
          <w:rFonts w:ascii="Arial" w:hAnsi="Arial" w:cs="Arial"/>
          <w:i/>
        </w:rPr>
        <w:t>2</w:t>
      </w:r>
      <w:r w:rsidR="008A5567" w:rsidRPr="00F37FC9">
        <w:rPr>
          <w:rFonts w:ascii="Arial" w:hAnsi="Arial" w:cs="Arial"/>
          <w:i/>
        </w:rPr>
        <w:t>)</w:t>
      </w:r>
      <w:r w:rsidR="008849D6" w:rsidRPr="00F37FC9">
        <w:rPr>
          <w:rFonts w:ascii="Arial" w:hAnsi="Arial" w:cs="Arial"/>
          <w:i/>
        </w:rPr>
        <w:t xml:space="preserve"> </w:t>
      </w:r>
      <w:proofErr w:type="spellStart"/>
      <w:r w:rsidR="008849D6" w:rsidRPr="00F37FC9">
        <w:rPr>
          <w:rFonts w:ascii="Arial" w:hAnsi="Arial" w:cs="Arial"/>
          <w:i/>
        </w:rPr>
        <w:t>Paleoseismology</w:t>
      </w:r>
      <w:proofErr w:type="spellEnd"/>
      <w:r w:rsidR="008849D6" w:rsidRPr="00F37FC9">
        <w:rPr>
          <w:rFonts w:ascii="Arial" w:hAnsi="Arial" w:cs="Arial"/>
          <w:i/>
        </w:rPr>
        <w:t xml:space="preserve"> is a field of study that investigates geologic sediments and rocks for signs of ancient earthquakes.  Read the description of </w:t>
      </w:r>
      <w:proofErr w:type="spellStart"/>
      <w:r w:rsidR="008849D6" w:rsidRPr="00F37FC9">
        <w:rPr>
          <w:rFonts w:ascii="Arial" w:hAnsi="Arial" w:cs="Arial"/>
          <w:i/>
        </w:rPr>
        <w:t>paleoseismic</w:t>
      </w:r>
      <w:proofErr w:type="spellEnd"/>
      <w:r w:rsidR="008849D6" w:rsidRPr="00F37FC9">
        <w:rPr>
          <w:rFonts w:ascii="Arial" w:hAnsi="Arial" w:cs="Arial"/>
          <w:i/>
        </w:rPr>
        <w:t xml:space="preserve"> studies in the New Madrid region at</w:t>
      </w:r>
      <w:r w:rsidR="00F37FC9">
        <w:rPr>
          <w:rFonts w:ascii="Arial" w:hAnsi="Arial" w:cs="Arial"/>
          <w:i/>
        </w:rPr>
        <w:t xml:space="preserve"> </w:t>
      </w:r>
      <w:hyperlink r:id="rId13" w:history="1">
        <w:r w:rsidR="008849D6" w:rsidRPr="00F37FC9">
          <w:rPr>
            <w:rStyle w:val="Hyperlink"/>
            <w:rFonts w:ascii="Arial" w:hAnsi="Arial" w:cs="Arial"/>
            <w:i/>
          </w:rPr>
          <w:t>http://mptuttle.com/newmadrid5.html</w:t>
        </w:r>
      </w:hyperlink>
      <w:r w:rsidR="008849D6" w:rsidRPr="00F37FC9">
        <w:rPr>
          <w:rStyle w:val="Hyperlink"/>
          <w:rFonts w:ascii="Arial" w:hAnsi="Arial" w:cs="Arial"/>
          <w:i/>
        </w:rPr>
        <w:t>.</w:t>
      </w:r>
      <w:r w:rsidR="008849D6" w:rsidRPr="00F37FC9">
        <w:rPr>
          <w:rFonts w:ascii="Arial" w:hAnsi="Arial" w:cs="Arial"/>
          <w:i/>
        </w:rPr>
        <w:t xml:space="preserve">  What is the average recurrence time of magnitude 7 earthquakes in the New Madrid area?</w:t>
      </w:r>
    </w:p>
    <w:p w14:paraId="48706EE6" w14:textId="77777777" w:rsidR="008849D6" w:rsidRPr="00F37FC9" w:rsidRDefault="008849D6" w:rsidP="00F37FC9">
      <w:pPr>
        <w:ind w:left="450" w:hanging="450"/>
        <w:rPr>
          <w:rFonts w:ascii="Arial" w:hAnsi="Arial" w:cs="Arial"/>
          <w:i/>
        </w:rPr>
      </w:pPr>
    </w:p>
    <w:p w14:paraId="1C5B4DFD" w14:textId="77777777" w:rsidR="001F3A70" w:rsidRDefault="001F3A70" w:rsidP="008849D6">
      <w:pPr>
        <w:rPr>
          <w:rFonts w:ascii="Arial" w:hAnsi="Arial" w:cs="Arial"/>
          <w:color w:val="FF0000"/>
        </w:rPr>
      </w:pPr>
    </w:p>
    <w:p w14:paraId="75CBB3FB" w14:textId="77777777" w:rsidR="001F3A70" w:rsidRDefault="001F3A70" w:rsidP="008849D6">
      <w:pPr>
        <w:rPr>
          <w:rFonts w:ascii="Arial" w:hAnsi="Arial" w:cs="Arial"/>
          <w:color w:val="FF0000"/>
        </w:rPr>
      </w:pPr>
    </w:p>
    <w:p w14:paraId="22C4928E" w14:textId="77777777" w:rsidR="008849D6" w:rsidRDefault="008849D6" w:rsidP="008849D6">
      <w:pPr>
        <w:rPr>
          <w:rFonts w:ascii="Arial" w:hAnsi="Arial" w:cs="Arial"/>
        </w:rPr>
      </w:pPr>
    </w:p>
    <w:p w14:paraId="6A371A7D" w14:textId="77777777" w:rsidR="008849D6" w:rsidRPr="00F37FC9" w:rsidRDefault="00870974" w:rsidP="00F37FC9">
      <w:pPr>
        <w:ind w:left="360" w:hanging="360"/>
        <w:rPr>
          <w:rFonts w:ascii="Arial" w:hAnsi="Arial" w:cs="Arial"/>
          <w:i/>
        </w:rPr>
      </w:pPr>
      <w:r w:rsidRPr="00F37FC9">
        <w:rPr>
          <w:rFonts w:ascii="Arial" w:hAnsi="Arial" w:cs="Arial"/>
          <w:i/>
        </w:rPr>
        <w:t>3</w:t>
      </w:r>
      <w:r w:rsidR="00F37FC9" w:rsidRPr="00F37FC9">
        <w:rPr>
          <w:rFonts w:ascii="Arial" w:hAnsi="Arial" w:cs="Arial"/>
          <w:i/>
        </w:rPr>
        <w:t>3</w:t>
      </w:r>
      <w:r w:rsidR="008A5567" w:rsidRPr="00F37FC9">
        <w:rPr>
          <w:rFonts w:ascii="Arial" w:hAnsi="Arial" w:cs="Arial"/>
          <w:i/>
        </w:rPr>
        <w:t>)</w:t>
      </w:r>
      <w:r w:rsidR="008849D6" w:rsidRPr="00F37FC9">
        <w:rPr>
          <w:rFonts w:ascii="Arial" w:hAnsi="Arial" w:cs="Arial"/>
          <w:i/>
        </w:rPr>
        <w:t xml:space="preserve"> How do you think this compares to the frequency of magnitude 7 earthquakes near San Bernardino?  </w:t>
      </w:r>
    </w:p>
    <w:p w14:paraId="5F00237F" w14:textId="77777777" w:rsidR="008849D6" w:rsidRDefault="008849D6" w:rsidP="008849D6">
      <w:pPr>
        <w:rPr>
          <w:rFonts w:ascii="Arial" w:hAnsi="Arial" w:cs="Arial"/>
        </w:rPr>
      </w:pPr>
    </w:p>
    <w:p w14:paraId="235EA32B" w14:textId="77777777" w:rsidR="001F3A70" w:rsidRDefault="001F3A70" w:rsidP="008849D6">
      <w:pPr>
        <w:rPr>
          <w:rFonts w:ascii="Arial" w:hAnsi="Arial" w:cs="Arial"/>
          <w:color w:val="FF0000"/>
        </w:rPr>
      </w:pPr>
    </w:p>
    <w:p w14:paraId="00A66EE8" w14:textId="77777777" w:rsidR="001F3A70" w:rsidRDefault="001F3A70" w:rsidP="008849D6">
      <w:pPr>
        <w:rPr>
          <w:rFonts w:ascii="Arial" w:hAnsi="Arial" w:cs="Arial"/>
          <w:color w:val="FF0000"/>
        </w:rPr>
      </w:pPr>
    </w:p>
    <w:p w14:paraId="0BF97C4C" w14:textId="77777777" w:rsidR="001F3A70" w:rsidRDefault="001F3A70" w:rsidP="008849D6">
      <w:pPr>
        <w:rPr>
          <w:rFonts w:ascii="Arial" w:hAnsi="Arial" w:cs="Arial"/>
          <w:color w:val="FF0000"/>
        </w:rPr>
      </w:pPr>
    </w:p>
    <w:p w14:paraId="7D22240F" w14:textId="77777777" w:rsidR="001F3A70" w:rsidRDefault="001F3A70" w:rsidP="008849D6">
      <w:pPr>
        <w:rPr>
          <w:rFonts w:ascii="Arial" w:hAnsi="Arial" w:cs="Arial"/>
          <w:color w:val="FF0000"/>
        </w:rPr>
      </w:pPr>
    </w:p>
    <w:p w14:paraId="21CE3E7D" w14:textId="77777777" w:rsidR="008849D6" w:rsidRDefault="008849D6" w:rsidP="008849D6">
      <w:pPr>
        <w:rPr>
          <w:rFonts w:ascii="Arial" w:hAnsi="Arial" w:cs="Arial"/>
        </w:rPr>
      </w:pPr>
    </w:p>
    <w:p w14:paraId="003FF3FE" w14:textId="77777777" w:rsidR="008849D6" w:rsidRPr="00F37FC9" w:rsidRDefault="00870974" w:rsidP="00F37FC9">
      <w:pPr>
        <w:ind w:left="360" w:hanging="360"/>
        <w:rPr>
          <w:rFonts w:ascii="Arial" w:hAnsi="Arial" w:cs="Arial"/>
          <w:i/>
        </w:rPr>
      </w:pPr>
      <w:r w:rsidRPr="00F37FC9">
        <w:rPr>
          <w:rFonts w:ascii="Arial" w:hAnsi="Arial" w:cs="Arial"/>
          <w:i/>
        </w:rPr>
        <w:lastRenderedPageBreak/>
        <w:t>3</w:t>
      </w:r>
      <w:r w:rsidR="00F37FC9" w:rsidRPr="00F37FC9">
        <w:rPr>
          <w:rFonts w:ascii="Arial" w:hAnsi="Arial" w:cs="Arial"/>
          <w:i/>
        </w:rPr>
        <w:t>4</w:t>
      </w:r>
      <w:r w:rsidR="008A5567" w:rsidRPr="00F37FC9">
        <w:rPr>
          <w:rFonts w:ascii="Arial" w:hAnsi="Arial" w:cs="Arial"/>
          <w:i/>
        </w:rPr>
        <w:t>)</w:t>
      </w:r>
      <w:r w:rsidR="008849D6" w:rsidRPr="00F37FC9">
        <w:rPr>
          <w:rFonts w:ascii="Arial" w:hAnsi="Arial" w:cs="Arial"/>
          <w:i/>
        </w:rPr>
        <w:t xml:space="preserve"> Which of the following might be useful to help quantify this comparison of magnitude 7 earthquake reoccurrence rates?  </w:t>
      </w:r>
    </w:p>
    <w:p w14:paraId="307FFBB1" w14:textId="77777777" w:rsidR="008849D6" w:rsidRDefault="008849D6" w:rsidP="008849D6">
      <w:pPr>
        <w:ind w:left="720"/>
        <w:rPr>
          <w:rFonts w:ascii="Arial" w:hAnsi="Arial" w:cs="Arial"/>
        </w:rPr>
      </w:pPr>
      <w:r>
        <w:rPr>
          <w:rFonts w:ascii="Arial" w:hAnsi="Arial" w:cs="Arial"/>
        </w:rPr>
        <w:t>a) Trenching to date earlier fault movements</w:t>
      </w:r>
    </w:p>
    <w:p w14:paraId="38E7736B" w14:textId="77777777" w:rsidR="008849D6" w:rsidRDefault="008849D6" w:rsidP="008849D6">
      <w:pPr>
        <w:ind w:left="720"/>
        <w:rPr>
          <w:rFonts w:ascii="Arial" w:hAnsi="Arial" w:cs="Arial"/>
        </w:rPr>
      </w:pPr>
      <w:r>
        <w:rPr>
          <w:rFonts w:ascii="Arial" w:hAnsi="Arial" w:cs="Arial"/>
        </w:rPr>
        <w:t>b) Archival research of newspapers and other historic documents</w:t>
      </w:r>
    </w:p>
    <w:p w14:paraId="2243A7FD" w14:textId="77777777" w:rsidR="008849D6" w:rsidRDefault="008849D6" w:rsidP="008849D6">
      <w:pPr>
        <w:ind w:left="720"/>
        <w:rPr>
          <w:rFonts w:ascii="Arial" w:hAnsi="Arial" w:cs="Arial"/>
        </w:rPr>
      </w:pPr>
      <w:r>
        <w:rPr>
          <w:rFonts w:ascii="Arial" w:hAnsi="Arial" w:cs="Arial"/>
        </w:rPr>
        <w:t>c) Tree ring analysis</w:t>
      </w:r>
    </w:p>
    <w:p w14:paraId="18905FC4" w14:textId="77777777" w:rsidR="008849D6" w:rsidRDefault="008849D6" w:rsidP="008849D6">
      <w:pPr>
        <w:ind w:left="720"/>
        <w:rPr>
          <w:rFonts w:ascii="Arial" w:hAnsi="Arial" w:cs="Arial"/>
        </w:rPr>
      </w:pPr>
      <w:r>
        <w:rPr>
          <w:rFonts w:ascii="Arial" w:hAnsi="Arial" w:cs="Arial"/>
        </w:rPr>
        <w:t>d) Extrapolating data from other regions of the world</w:t>
      </w:r>
    </w:p>
    <w:p w14:paraId="75B6A749" w14:textId="77777777" w:rsidR="008849D6" w:rsidRDefault="008849D6" w:rsidP="008849D6">
      <w:pPr>
        <w:ind w:left="720"/>
        <w:rPr>
          <w:rFonts w:ascii="Arial" w:hAnsi="Arial" w:cs="Arial"/>
        </w:rPr>
      </w:pPr>
      <w:r>
        <w:rPr>
          <w:rFonts w:ascii="Arial" w:hAnsi="Arial" w:cs="Arial"/>
        </w:rPr>
        <w:t>e) a, b, and c</w:t>
      </w:r>
    </w:p>
    <w:p w14:paraId="7B3C877D" w14:textId="77777777" w:rsidR="008849D6" w:rsidRDefault="00870974" w:rsidP="008849D6">
      <w:pPr>
        <w:ind w:left="720"/>
        <w:rPr>
          <w:rFonts w:ascii="Arial" w:hAnsi="Arial" w:cs="Arial"/>
        </w:rPr>
      </w:pPr>
      <w:r>
        <w:rPr>
          <w:rFonts w:ascii="Arial" w:hAnsi="Arial" w:cs="Arial"/>
        </w:rPr>
        <w:t>f) A</w:t>
      </w:r>
      <w:r w:rsidR="008849D6">
        <w:rPr>
          <w:rFonts w:ascii="Arial" w:hAnsi="Arial" w:cs="Arial"/>
        </w:rPr>
        <w:t>ll of the above</w:t>
      </w:r>
    </w:p>
    <w:p w14:paraId="5C26BCDF" w14:textId="77777777" w:rsidR="008849D6" w:rsidRDefault="00870974" w:rsidP="008849D6">
      <w:pPr>
        <w:ind w:left="720"/>
        <w:rPr>
          <w:rFonts w:ascii="Arial" w:hAnsi="Arial" w:cs="Arial"/>
        </w:rPr>
      </w:pPr>
      <w:r>
        <w:rPr>
          <w:rFonts w:ascii="Arial" w:hAnsi="Arial" w:cs="Arial"/>
        </w:rPr>
        <w:t>g) N</w:t>
      </w:r>
      <w:r w:rsidR="008849D6">
        <w:rPr>
          <w:rFonts w:ascii="Arial" w:hAnsi="Arial" w:cs="Arial"/>
        </w:rPr>
        <w:t>one of the above</w:t>
      </w:r>
    </w:p>
    <w:p w14:paraId="55289798" w14:textId="77777777" w:rsidR="008849D6" w:rsidRDefault="008849D6" w:rsidP="008849D6">
      <w:pPr>
        <w:rPr>
          <w:rFonts w:ascii="Arial" w:hAnsi="Arial" w:cs="Arial"/>
        </w:rPr>
      </w:pPr>
    </w:p>
    <w:p w14:paraId="114C813B" w14:textId="77777777" w:rsidR="008849D6" w:rsidRPr="00F37FC9" w:rsidRDefault="00870974" w:rsidP="00F37FC9">
      <w:pPr>
        <w:ind w:left="360" w:hanging="360"/>
        <w:rPr>
          <w:rFonts w:ascii="Arial" w:hAnsi="Arial" w:cs="Arial"/>
          <w:i/>
        </w:rPr>
      </w:pPr>
      <w:r w:rsidRPr="00F37FC9">
        <w:rPr>
          <w:rFonts w:ascii="Arial" w:hAnsi="Arial" w:cs="Arial"/>
          <w:i/>
        </w:rPr>
        <w:t>3</w:t>
      </w:r>
      <w:r w:rsidR="00F37FC9" w:rsidRPr="00F37FC9">
        <w:rPr>
          <w:rFonts w:ascii="Arial" w:hAnsi="Arial" w:cs="Arial"/>
          <w:i/>
        </w:rPr>
        <w:t>5</w:t>
      </w:r>
      <w:r w:rsidR="008A5567" w:rsidRPr="00F37FC9">
        <w:rPr>
          <w:rFonts w:ascii="Arial" w:hAnsi="Arial" w:cs="Arial"/>
          <w:i/>
        </w:rPr>
        <w:t>)</w:t>
      </w:r>
      <w:r w:rsidR="008849D6" w:rsidRPr="00F37FC9">
        <w:rPr>
          <w:rFonts w:ascii="Arial" w:hAnsi="Arial" w:cs="Arial"/>
          <w:i/>
        </w:rPr>
        <w:t xml:space="preserve"> The 2% probability in 50 years hazard map is approximately showing the expected ground shaking in a </w:t>
      </w:r>
      <w:r w:rsidR="00E30FFC" w:rsidRPr="00F37FC9">
        <w:rPr>
          <w:rFonts w:ascii="Arial" w:hAnsi="Arial" w:cs="Arial"/>
          <w:i/>
        </w:rPr>
        <w:t>2500-</w:t>
      </w:r>
      <w:r w:rsidR="008849D6" w:rsidRPr="00F37FC9">
        <w:rPr>
          <w:rFonts w:ascii="Arial" w:hAnsi="Arial" w:cs="Arial"/>
          <w:i/>
        </w:rPr>
        <w:t xml:space="preserve">year period.   If the map instead showed the 10% probability in 50 years (approximately the expected shaking in 500 years), would you expect to see a difference between San Bernardino and New Madrid?  Why or why not? </w:t>
      </w:r>
    </w:p>
    <w:p w14:paraId="3F067433" w14:textId="77777777" w:rsidR="00CA0EDC" w:rsidRDefault="00CA0EDC" w:rsidP="008849D6">
      <w:pPr>
        <w:rPr>
          <w:rFonts w:ascii="Arial" w:hAnsi="Arial" w:cs="Arial"/>
        </w:rPr>
      </w:pPr>
    </w:p>
    <w:p w14:paraId="75A4921B" w14:textId="77777777" w:rsidR="001F3A70" w:rsidRDefault="001F3A70" w:rsidP="008849D6">
      <w:pPr>
        <w:rPr>
          <w:rFonts w:ascii="Arial" w:hAnsi="Arial" w:cs="Arial"/>
          <w:color w:val="FF0000"/>
        </w:rPr>
      </w:pPr>
    </w:p>
    <w:p w14:paraId="4585FDE2" w14:textId="77777777" w:rsidR="001F3A70" w:rsidRDefault="001F3A70" w:rsidP="008849D6">
      <w:pPr>
        <w:rPr>
          <w:rFonts w:ascii="Arial" w:hAnsi="Arial" w:cs="Arial"/>
          <w:color w:val="FF0000"/>
        </w:rPr>
      </w:pPr>
    </w:p>
    <w:p w14:paraId="4069AC7B" w14:textId="77777777" w:rsidR="001F3A70" w:rsidRDefault="001F3A70" w:rsidP="008849D6">
      <w:pPr>
        <w:rPr>
          <w:rFonts w:ascii="Arial" w:hAnsi="Arial" w:cs="Arial"/>
          <w:color w:val="FF0000"/>
        </w:rPr>
      </w:pPr>
    </w:p>
    <w:p w14:paraId="310ABB4F" w14:textId="77777777" w:rsidR="001F3A70" w:rsidRDefault="001F3A70" w:rsidP="008849D6">
      <w:pPr>
        <w:rPr>
          <w:rFonts w:ascii="Arial" w:hAnsi="Arial" w:cs="Arial"/>
          <w:color w:val="FF0000"/>
        </w:rPr>
      </w:pPr>
    </w:p>
    <w:p w14:paraId="03C08A43" w14:textId="77777777" w:rsidR="00A544C6" w:rsidRDefault="00A544C6" w:rsidP="008849D6">
      <w:pPr>
        <w:rPr>
          <w:rFonts w:ascii="Arial" w:hAnsi="Arial" w:cs="Arial"/>
        </w:rPr>
      </w:pPr>
    </w:p>
    <w:p w14:paraId="0C84E789" w14:textId="77777777" w:rsidR="00A544C6" w:rsidRDefault="00A544C6" w:rsidP="008849D6">
      <w:pPr>
        <w:rPr>
          <w:rFonts w:ascii="Arial" w:hAnsi="Arial" w:cs="Arial"/>
        </w:rPr>
      </w:pPr>
    </w:p>
    <w:p w14:paraId="61B33946" w14:textId="16F4F2C8" w:rsidR="00D33DAF" w:rsidRPr="00F37FC9" w:rsidRDefault="008A5567" w:rsidP="00F37FC9">
      <w:pPr>
        <w:ind w:left="360" w:hanging="360"/>
        <w:rPr>
          <w:rFonts w:ascii="Arial" w:hAnsi="Arial" w:cs="Arial"/>
          <w:i/>
        </w:rPr>
      </w:pPr>
      <w:r w:rsidRPr="00F37FC9">
        <w:rPr>
          <w:rFonts w:ascii="Arial" w:hAnsi="Arial" w:cs="Arial"/>
          <w:i/>
        </w:rPr>
        <w:t>3</w:t>
      </w:r>
      <w:r w:rsidR="00F37FC9" w:rsidRPr="00F37FC9">
        <w:rPr>
          <w:rFonts w:ascii="Arial" w:hAnsi="Arial" w:cs="Arial"/>
          <w:i/>
        </w:rPr>
        <w:t>6</w:t>
      </w:r>
      <w:r w:rsidR="005960D8" w:rsidRPr="00F37FC9">
        <w:rPr>
          <w:rFonts w:ascii="Arial" w:hAnsi="Arial" w:cs="Arial"/>
          <w:i/>
        </w:rPr>
        <w:t xml:space="preserve">) Examine Figure </w:t>
      </w:r>
      <w:r w:rsidR="00D33DAF" w:rsidRPr="00F37FC9">
        <w:rPr>
          <w:rFonts w:ascii="Arial" w:hAnsi="Arial" w:cs="Arial"/>
          <w:i/>
        </w:rPr>
        <w:t>3</w:t>
      </w:r>
      <w:r w:rsidR="00A51C3A" w:rsidRPr="00F37FC9">
        <w:rPr>
          <w:rFonts w:ascii="Arial" w:hAnsi="Arial" w:cs="Arial"/>
          <w:i/>
        </w:rPr>
        <w:t xml:space="preserve">. Notice that the scale of both maps are the same. The </w:t>
      </w:r>
      <w:r w:rsidR="008849D6" w:rsidRPr="00F37FC9">
        <w:rPr>
          <w:rFonts w:ascii="Arial" w:hAnsi="Arial" w:cs="Arial"/>
          <w:i/>
        </w:rPr>
        <w:t xml:space="preserve">highest shaking zone on the map for </w:t>
      </w:r>
      <w:r w:rsidR="00B16E03" w:rsidRPr="00F37FC9">
        <w:rPr>
          <w:rFonts w:ascii="Arial" w:hAnsi="Arial" w:cs="Arial"/>
          <w:i/>
        </w:rPr>
        <w:t>the eastern US after an earthquake in Virginia</w:t>
      </w:r>
      <w:r w:rsidR="008849D6" w:rsidRPr="00F37FC9">
        <w:rPr>
          <w:rFonts w:ascii="Arial" w:hAnsi="Arial" w:cs="Arial"/>
          <w:i/>
        </w:rPr>
        <w:t xml:space="preserve"> </w:t>
      </w:r>
      <w:r w:rsidR="00A51C3A" w:rsidRPr="00F37FC9">
        <w:rPr>
          <w:rFonts w:ascii="Arial" w:hAnsi="Arial" w:cs="Arial"/>
          <w:i/>
        </w:rPr>
        <w:t xml:space="preserve">is much broader in comparison to the </w:t>
      </w:r>
      <w:r w:rsidR="008849D6" w:rsidRPr="00F37FC9">
        <w:rPr>
          <w:rFonts w:ascii="Arial" w:hAnsi="Arial" w:cs="Arial"/>
          <w:i/>
        </w:rPr>
        <w:t>zones in California.  If California has larger and more frequent earthquakes than Missouri</w:t>
      </w:r>
      <w:r w:rsidR="00B16E03" w:rsidRPr="00F37FC9">
        <w:rPr>
          <w:rFonts w:ascii="Arial" w:hAnsi="Arial" w:cs="Arial"/>
          <w:i/>
        </w:rPr>
        <w:t xml:space="preserve"> and other parts of the eastern US</w:t>
      </w:r>
      <w:r w:rsidR="008849D6" w:rsidRPr="00F37FC9">
        <w:rPr>
          <w:rFonts w:ascii="Arial" w:hAnsi="Arial" w:cs="Arial"/>
          <w:i/>
        </w:rPr>
        <w:t>, how could th</w:t>
      </w:r>
      <w:r w:rsidR="00A51C3A" w:rsidRPr="00F37FC9">
        <w:rPr>
          <w:rFonts w:ascii="Arial" w:hAnsi="Arial" w:cs="Arial"/>
          <w:i/>
        </w:rPr>
        <w:t>is pattern of shaking</w:t>
      </w:r>
      <w:r w:rsidR="008849D6" w:rsidRPr="00F37FC9">
        <w:rPr>
          <w:rFonts w:ascii="Arial" w:hAnsi="Arial" w:cs="Arial"/>
          <w:i/>
        </w:rPr>
        <w:t xml:space="preserve"> be explained? </w:t>
      </w:r>
      <w:r w:rsidR="009C575A" w:rsidRPr="00F37FC9">
        <w:rPr>
          <w:rFonts w:ascii="Arial" w:hAnsi="Arial" w:cs="Arial"/>
          <w:i/>
        </w:rPr>
        <w:t>In the space below, p</w:t>
      </w:r>
      <w:r w:rsidR="00A51C3A" w:rsidRPr="00F37FC9">
        <w:rPr>
          <w:rFonts w:ascii="Arial" w:hAnsi="Arial" w:cs="Arial"/>
          <w:i/>
        </w:rPr>
        <w:t xml:space="preserve">redict, what </w:t>
      </w:r>
      <w:r w:rsidR="009C575A" w:rsidRPr="00F37FC9">
        <w:rPr>
          <w:rFonts w:ascii="Arial" w:hAnsi="Arial" w:cs="Arial"/>
          <w:i/>
        </w:rPr>
        <w:t xml:space="preserve">factors could contribute to this </w:t>
      </w:r>
      <w:r w:rsidR="0074455B" w:rsidRPr="00F37FC9">
        <w:rPr>
          <w:rFonts w:ascii="Arial" w:hAnsi="Arial" w:cs="Arial"/>
          <w:i/>
        </w:rPr>
        <w:t>phenomenon</w:t>
      </w:r>
      <w:r w:rsidR="009C575A" w:rsidRPr="00F37FC9">
        <w:rPr>
          <w:rFonts w:ascii="Arial" w:hAnsi="Arial" w:cs="Arial"/>
          <w:i/>
        </w:rPr>
        <w:t>.</w:t>
      </w:r>
      <w:r w:rsidR="00A51C3A" w:rsidRPr="00F37FC9">
        <w:rPr>
          <w:rFonts w:ascii="Arial" w:hAnsi="Arial" w:cs="Arial"/>
          <w:i/>
        </w:rPr>
        <w:t xml:space="preserve"> </w:t>
      </w:r>
    </w:p>
    <w:p w14:paraId="33A92FB6" w14:textId="77777777" w:rsidR="00D33DAF" w:rsidRDefault="00D33DAF" w:rsidP="008849D6">
      <w:pPr>
        <w:rPr>
          <w:rFonts w:ascii="Arial" w:hAnsi="Arial" w:cs="Arial"/>
        </w:rPr>
      </w:pPr>
    </w:p>
    <w:p w14:paraId="7C982790" w14:textId="77777777" w:rsidR="008849D6" w:rsidRPr="00E12DB9" w:rsidRDefault="008849D6" w:rsidP="008849D6">
      <w:pPr>
        <w:rPr>
          <w:rFonts w:ascii="Arial" w:hAnsi="Arial" w:cs="Arial"/>
          <w:i/>
        </w:rPr>
      </w:pPr>
    </w:p>
    <w:p w14:paraId="7432C655" w14:textId="77777777" w:rsidR="008849D6" w:rsidRPr="00F96FA0" w:rsidRDefault="008849D6" w:rsidP="008849D6">
      <w:pPr>
        <w:rPr>
          <w:rFonts w:ascii="Arial" w:hAnsi="Arial" w:cs="Arial"/>
        </w:rPr>
      </w:pPr>
      <w:r w:rsidRPr="00C764A5">
        <w:rPr>
          <w:rFonts w:ascii="Arial" w:hAnsi="Arial" w:cs="Arial"/>
          <w:noProof/>
        </w:rPr>
        <w:lastRenderedPageBreak/>
        <w:drawing>
          <wp:inline distT="0" distB="0" distL="0" distR="0" wp14:anchorId="141F7C13" wp14:editId="16E79828">
            <wp:extent cx="5943600" cy="4351655"/>
            <wp:effectExtent l="25400" t="0" r="0" b="0"/>
            <wp:docPr id="5" name="Picture 1" descr=":Images:east_v_we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east_v_west1.png"/>
                    <pic:cNvPicPr>
                      <a:picLocks noChangeAspect="1" noChangeArrowheads="1"/>
                    </pic:cNvPicPr>
                  </pic:nvPicPr>
                  <pic:blipFill>
                    <a:blip r:embed="rId14"/>
                    <a:srcRect/>
                    <a:stretch>
                      <a:fillRect/>
                    </a:stretch>
                  </pic:blipFill>
                  <pic:spPr bwMode="auto">
                    <a:xfrm>
                      <a:off x="0" y="0"/>
                      <a:ext cx="5943600" cy="4351655"/>
                    </a:xfrm>
                    <a:prstGeom prst="rect">
                      <a:avLst/>
                    </a:prstGeom>
                    <a:noFill/>
                    <a:ln w="9525">
                      <a:noFill/>
                      <a:miter lim="800000"/>
                      <a:headEnd/>
                      <a:tailEnd/>
                    </a:ln>
                  </pic:spPr>
                </pic:pic>
              </a:graphicData>
            </a:graphic>
          </wp:inline>
        </w:drawing>
      </w:r>
    </w:p>
    <w:p w14:paraId="5AEF9101" w14:textId="77777777" w:rsidR="008849D6" w:rsidRPr="006B5A89" w:rsidRDefault="008849D6" w:rsidP="00335D0A">
      <w:pPr>
        <w:ind w:left="540"/>
        <w:rPr>
          <w:rFonts w:ascii="Arial" w:eastAsiaTheme="minorHAnsi" w:hAnsi="Arial"/>
          <w:szCs w:val="20"/>
        </w:rPr>
      </w:pPr>
      <w:r>
        <w:rPr>
          <w:rFonts w:ascii="Arial" w:hAnsi="Arial" w:cs="Arial"/>
        </w:rPr>
        <w:t>Figure 3. Th</w:t>
      </w:r>
      <w:r w:rsidR="006B5A89">
        <w:rPr>
          <w:rFonts w:ascii="Arial" w:hAnsi="Arial" w:cs="Arial"/>
        </w:rPr>
        <w:t>ese</w:t>
      </w:r>
      <w:r>
        <w:rPr>
          <w:rFonts w:ascii="Arial" w:hAnsi="Arial" w:cs="Arial"/>
        </w:rPr>
        <w:t xml:space="preserve"> “Did You Feel It” map</w:t>
      </w:r>
      <w:r w:rsidR="006B5A89">
        <w:rPr>
          <w:rFonts w:ascii="Arial" w:hAnsi="Arial" w:cs="Arial"/>
        </w:rPr>
        <w:t>s</w:t>
      </w:r>
      <w:r>
        <w:rPr>
          <w:rFonts w:ascii="Arial" w:hAnsi="Arial" w:cs="Arial"/>
        </w:rPr>
        <w:t xml:space="preserve">, a product of the USGS, </w:t>
      </w:r>
      <w:r w:rsidR="006B5A89">
        <w:rPr>
          <w:rFonts w:ascii="Arial" w:hAnsi="Arial" w:cs="Arial"/>
        </w:rPr>
        <w:t xml:space="preserve">were </w:t>
      </w:r>
      <w:r>
        <w:rPr>
          <w:rFonts w:ascii="Arial" w:hAnsi="Arial" w:cs="Arial"/>
        </w:rPr>
        <w:t>generated from citizens reporting their experiences during the earthquake</w:t>
      </w:r>
      <w:r w:rsidR="006B5A89">
        <w:rPr>
          <w:rFonts w:ascii="Arial" w:hAnsi="Arial" w:cs="Arial"/>
        </w:rPr>
        <w:t>s</w:t>
      </w:r>
      <w:r>
        <w:rPr>
          <w:rFonts w:ascii="Arial" w:hAnsi="Arial" w:cs="Arial"/>
        </w:rPr>
        <w:t xml:space="preserve">.  </w:t>
      </w:r>
      <w:r w:rsidR="00C00CF9">
        <w:rPr>
          <w:rFonts w:ascii="Arial" w:hAnsi="Arial" w:cs="Arial"/>
        </w:rPr>
        <w:t>(</w:t>
      </w:r>
      <w:r w:rsidR="006B5A89">
        <w:rPr>
          <w:rFonts w:ascii="Arial" w:hAnsi="Arial" w:cs="Arial"/>
        </w:rPr>
        <w:t xml:space="preserve">see </w:t>
      </w:r>
      <w:hyperlink r:id="rId15" w:history="1">
        <w:r w:rsidR="006B5A89" w:rsidRPr="0016746D">
          <w:rPr>
            <w:rStyle w:val="Hyperlink"/>
            <w:rFonts w:ascii="Helvetica Neue" w:eastAsiaTheme="minorHAnsi" w:hAnsi="Helvetica Neue"/>
            <w:sz w:val="25"/>
            <w:szCs w:val="25"/>
          </w:rPr>
          <w:t>https://on.doi.gov/2s1WATp</w:t>
        </w:r>
      </w:hyperlink>
      <w:r w:rsidR="006B5A89">
        <w:rPr>
          <w:rFonts w:ascii="Helvetica Neue" w:eastAsiaTheme="minorHAnsi" w:hAnsi="Helvetica Neue"/>
          <w:color w:val="A3AAAE"/>
          <w:sz w:val="25"/>
          <w:szCs w:val="25"/>
        </w:rPr>
        <w:t xml:space="preserve"> and </w:t>
      </w:r>
      <w:hyperlink r:id="rId16" w:history="1">
        <w:r w:rsidR="006B5A89" w:rsidRPr="0016746D">
          <w:rPr>
            <w:rStyle w:val="Hyperlink"/>
            <w:rFonts w:ascii="Helvetica Neue" w:eastAsiaTheme="minorHAnsi" w:hAnsi="Helvetica Neue"/>
            <w:sz w:val="25"/>
            <w:szCs w:val="25"/>
          </w:rPr>
          <w:t>https://on.doi.gov/2smJcGU</w:t>
        </w:r>
      </w:hyperlink>
      <w:r w:rsidR="006B5A89">
        <w:rPr>
          <w:rFonts w:ascii="Times" w:eastAsiaTheme="minorHAnsi" w:hAnsi="Times"/>
          <w:sz w:val="20"/>
          <w:szCs w:val="20"/>
        </w:rPr>
        <w:t xml:space="preserve"> </w:t>
      </w:r>
      <w:r w:rsidR="006B5A89" w:rsidRPr="006B5A89">
        <w:rPr>
          <w:rFonts w:ascii="Arial" w:eastAsiaTheme="minorHAnsi" w:hAnsi="Arial"/>
          <w:szCs w:val="20"/>
        </w:rPr>
        <w:t>for details of each earthquake</w:t>
      </w:r>
      <w:r w:rsidR="00C00CF9" w:rsidRPr="006B5A89">
        <w:rPr>
          <w:rFonts w:ascii="Arial" w:hAnsi="Arial" w:cs="Arial"/>
        </w:rPr>
        <w:t>)</w:t>
      </w:r>
    </w:p>
    <w:p w14:paraId="339AC362" w14:textId="77777777" w:rsidR="008849D6" w:rsidRDefault="008849D6" w:rsidP="008849D6">
      <w:pPr>
        <w:rPr>
          <w:rFonts w:ascii="Arial" w:hAnsi="Arial" w:cs="Arial"/>
        </w:rPr>
      </w:pPr>
    </w:p>
    <w:p w14:paraId="53464F48" w14:textId="77777777" w:rsidR="00A544C6" w:rsidRDefault="00A544C6" w:rsidP="008849D6">
      <w:pPr>
        <w:ind w:left="720"/>
        <w:rPr>
          <w:rFonts w:ascii="Arial" w:hAnsi="Arial" w:cs="Arial"/>
          <w:color w:val="FF0000"/>
        </w:rPr>
      </w:pPr>
    </w:p>
    <w:p w14:paraId="4B5C5E56" w14:textId="77777777" w:rsidR="00A544C6" w:rsidRDefault="00A544C6" w:rsidP="008849D6">
      <w:pPr>
        <w:rPr>
          <w:rFonts w:ascii="Arial" w:hAnsi="Arial" w:cs="Arial"/>
        </w:rPr>
      </w:pPr>
    </w:p>
    <w:p w14:paraId="319BF9A3" w14:textId="77777777" w:rsidR="00A544C6" w:rsidRDefault="00A544C6" w:rsidP="008849D6">
      <w:pPr>
        <w:rPr>
          <w:rFonts w:ascii="Arial" w:hAnsi="Arial" w:cs="Arial"/>
        </w:rPr>
      </w:pPr>
    </w:p>
    <w:p w14:paraId="47C4A760" w14:textId="77777777" w:rsidR="008849D6" w:rsidRDefault="00A544C6" w:rsidP="008849D6">
      <w:pPr>
        <w:rPr>
          <w:rFonts w:ascii="Arial" w:hAnsi="Arial" w:cs="Arial"/>
        </w:rPr>
      </w:pPr>
      <w:r w:rsidRPr="00F37FC9">
        <w:rPr>
          <w:rFonts w:ascii="Arial" w:hAnsi="Arial" w:cs="Arial"/>
          <w:i/>
        </w:rPr>
        <w:t>3</w:t>
      </w:r>
      <w:r w:rsidR="00F37FC9" w:rsidRPr="00F37FC9">
        <w:rPr>
          <w:rFonts w:ascii="Arial" w:hAnsi="Arial" w:cs="Arial"/>
          <w:i/>
        </w:rPr>
        <w:t>7</w:t>
      </w:r>
      <w:r w:rsidR="008A5567" w:rsidRPr="00F37FC9">
        <w:rPr>
          <w:rFonts w:ascii="Arial" w:hAnsi="Arial" w:cs="Arial"/>
          <w:i/>
        </w:rPr>
        <w:t>)</w:t>
      </w:r>
      <w:r w:rsidR="008849D6" w:rsidRPr="00F37FC9">
        <w:rPr>
          <w:rFonts w:ascii="Arial" w:hAnsi="Arial" w:cs="Arial"/>
          <w:i/>
        </w:rPr>
        <w:t xml:space="preserve"> The landscape of the New Madrid, MO region is heavily influenced by the nearby Mississippi River. Because of the river, the near-surface geology features deep layers of sediment that have been deposited. </w:t>
      </w:r>
      <w:r w:rsidR="00BC6D24" w:rsidRPr="00F37FC9">
        <w:rPr>
          <w:rFonts w:ascii="Arial" w:hAnsi="Arial" w:cs="Arial"/>
          <w:i/>
        </w:rPr>
        <w:t>Watch this animation (</w:t>
      </w:r>
      <w:hyperlink r:id="rId17" w:history="1">
        <w:r w:rsidR="00BC6D24" w:rsidRPr="00F37FC9">
          <w:rPr>
            <w:rStyle w:val="Hyperlink"/>
            <w:rFonts w:ascii="Arial" w:hAnsi="Arial" w:cs="Arial"/>
            <w:i/>
          </w:rPr>
          <w:t>http://www.iris.edu/hq/inclass/animation/111)</w:t>
        </w:r>
      </w:hyperlink>
      <w:r w:rsidR="00BC6D24" w:rsidRPr="00F37FC9">
        <w:rPr>
          <w:rFonts w:ascii="Arial" w:hAnsi="Arial" w:cs="Arial"/>
          <w:i/>
        </w:rPr>
        <w:t xml:space="preserve"> and p</w:t>
      </w:r>
      <w:r w:rsidR="008849D6" w:rsidRPr="00F37FC9">
        <w:rPr>
          <w:rFonts w:ascii="Arial" w:hAnsi="Arial" w:cs="Arial"/>
          <w:i/>
        </w:rPr>
        <w:t xml:space="preserve">redict how you think these deep sedimentary layers </w:t>
      </w:r>
      <w:r w:rsidR="001F181D" w:rsidRPr="00F37FC9">
        <w:rPr>
          <w:rFonts w:ascii="Arial" w:hAnsi="Arial" w:cs="Arial"/>
          <w:i/>
        </w:rPr>
        <w:t xml:space="preserve">might </w:t>
      </w:r>
      <w:r w:rsidR="008849D6" w:rsidRPr="00F37FC9">
        <w:rPr>
          <w:rFonts w:ascii="Arial" w:hAnsi="Arial" w:cs="Arial"/>
          <w:i/>
        </w:rPr>
        <w:t xml:space="preserve">also contribute to an increased regional hazard </w:t>
      </w:r>
      <w:r w:rsidR="001F181D" w:rsidRPr="00F37FC9">
        <w:rPr>
          <w:rFonts w:ascii="Arial" w:hAnsi="Arial" w:cs="Arial"/>
          <w:i/>
        </w:rPr>
        <w:t>(though this effect is not included in</w:t>
      </w:r>
      <w:r w:rsidR="008849D6" w:rsidRPr="00F37FC9">
        <w:rPr>
          <w:rFonts w:ascii="Arial" w:hAnsi="Arial" w:cs="Arial"/>
          <w:i/>
        </w:rPr>
        <w:t xml:space="preserve"> Figure </w:t>
      </w:r>
      <w:r w:rsidR="00A4393A" w:rsidRPr="00F37FC9">
        <w:rPr>
          <w:rFonts w:ascii="Arial" w:hAnsi="Arial" w:cs="Arial"/>
          <w:i/>
        </w:rPr>
        <w:t>2</w:t>
      </w:r>
      <w:r w:rsidR="001F181D" w:rsidRPr="00F37FC9">
        <w:rPr>
          <w:rFonts w:ascii="Arial" w:hAnsi="Arial" w:cs="Arial"/>
          <w:i/>
        </w:rPr>
        <w:t>, which assumes all sites are rock sites)</w:t>
      </w:r>
      <w:r w:rsidR="008849D6">
        <w:rPr>
          <w:rFonts w:ascii="Arial" w:hAnsi="Arial" w:cs="Arial"/>
        </w:rPr>
        <w:t>.</w:t>
      </w:r>
    </w:p>
    <w:p w14:paraId="5E55DA73" w14:textId="77777777" w:rsidR="00A544C6" w:rsidRDefault="00A544C6" w:rsidP="008849D6">
      <w:pPr>
        <w:rPr>
          <w:rFonts w:ascii="Arial" w:hAnsi="Arial" w:cs="Arial"/>
        </w:rPr>
      </w:pPr>
    </w:p>
    <w:p w14:paraId="1EAA600C" w14:textId="77777777" w:rsidR="001F3A70" w:rsidRDefault="001F3A70" w:rsidP="008849D6">
      <w:pPr>
        <w:rPr>
          <w:rFonts w:ascii="Arial" w:hAnsi="Arial" w:cs="Arial"/>
          <w:color w:val="FF0000"/>
        </w:rPr>
      </w:pPr>
    </w:p>
    <w:p w14:paraId="09335FEA" w14:textId="77777777" w:rsidR="001F3A70" w:rsidRDefault="001F3A70" w:rsidP="008849D6">
      <w:pPr>
        <w:rPr>
          <w:rFonts w:ascii="Arial" w:hAnsi="Arial" w:cs="Arial"/>
          <w:color w:val="FF0000"/>
        </w:rPr>
      </w:pPr>
    </w:p>
    <w:p w14:paraId="12F3464A" w14:textId="77777777" w:rsidR="001F3A70" w:rsidRDefault="001F3A70" w:rsidP="008849D6">
      <w:pPr>
        <w:rPr>
          <w:rFonts w:ascii="Arial" w:hAnsi="Arial" w:cs="Arial"/>
          <w:color w:val="FF0000"/>
        </w:rPr>
      </w:pPr>
    </w:p>
    <w:p w14:paraId="19DC33CA" w14:textId="77777777" w:rsidR="001F3A70" w:rsidRDefault="001F3A70" w:rsidP="008849D6">
      <w:pPr>
        <w:rPr>
          <w:rFonts w:ascii="Arial" w:hAnsi="Arial" w:cs="Arial"/>
          <w:color w:val="FF0000"/>
        </w:rPr>
      </w:pPr>
    </w:p>
    <w:p w14:paraId="2FBB9AFC" w14:textId="77777777" w:rsidR="008849D6" w:rsidRDefault="008849D6" w:rsidP="008849D6">
      <w:pPr>
        <w:rPr>
          <w:rFonts w:ascii="Arial" w:hAnsi="Arial" w:cs="Arial"/>
        </w:rPr>
      </w:pPr>
    </w:p>
    <w:p w14:paraId="4B357DC7" w14:textId="77777777" w:rsidR="008849D6" w:rsidRPr="00F37FC9" w:rsidRDefault="00A4393A" w:rsidP="008849D6">
      <w:pPr>
        <w:rPr>
          <w:rFonts w:ascii="Arial" w:hAnsi="Arial" w:cs="Arial"/>
          <w:i/>
        </w:rPr>
      </w:pPr>
      <w:r w:rsidRPr="00F37FC9">
        <w:rPr>
          <w:rFonts w:ascii="Arial" w:hAnsi="Arial" w:cs="Arial"/>
          <w:i/>
        </w:rPr>
        <w:lastRenderedPageBreak/>
        <w:t>3</w:t>
      </w:r>
      <w:r w:rsidR="00F37FC9" w:rsidRPr="00F37FC9">
        <w:rPr>
          <w:rFonts w:ascii="Arial" w:hAnsi="Arial" w:cs="Arial"/>
          <w:i/>
        </w:rPr>
        <w:t>8</w:t>
      </w:r>
      <w:r w:rsidR="008A5567" w:rsidRPr="00F37FC9">
        <w:rPr>
          <w:rFonts w:ascii="Arial" w:hAnsi="Arial" w:cs="Arial"/>
          <w:i/>
        </w:rPr>
        <w:t>)</w:t>
      </w:r>
      <w:r w:rsidR="008849D6" w:rsidRPr="00F37FC9">
        <w:rPr>
          <w:rFonts w:ascii="Arial" w:hAnsi="Arial" w:cs="Arial"/>
          <w:i/>
        </w:rPr>
        <w:t xml:space="preserve"> Putting it all together - Which of the following best describes the results for New Madrid, MO?</w:t>
      </w:r>
    </w:p>
    <w:p w14:paraId="5E271907" w14:textId="77777777" w:rsidR="00C00CF9" w:rsidRDefault="008849D6" w:rsidP="00F37FC9">
      <w:pPr>
        <w:ind w:left="1080" w:hanging="360"/>
        <w:rPr>
          <w:rFonts w:ascii="Arial" w:hAnsi="Arial" w:cs="Arial"/>
        </w:rPr>
      </w:pPr>
      <w:r>
        <w:rPr>
          <w:rFonts w:ascii="Arial" w:hAnsi="Arial" w:cs="Arial"/>
        </w:rPr>
        <w:t xml:space="preserve">a) Similar probability of a magnitude 7 earthquake and similar PGA that has a 2% in 50 </w:t>
      </w:r>
      <w:proofErr w:type="gramStart"/>
      <w:r>
        <w:rPr>
          <w:rFonts w:ascii="Arial" w:hAnsi="Arial" w:cs="Arial"/>
        </w:rPr>
        <w:t>years</w:t>
      </w:r>
      <w:proofErr w:type="gramEnd"/>
      <w:r>
        <w:rPr>
          <w:rFonts w:ascii="Arial" w:hAnsi="Arial" w:cs="Arial"/>
        </w:rPr>
        <w:t xml:space="preserve"> chance of being exceeded relative to </w:t>
      </w:r>
      <w:r w:rsidR="00C00CF9">
        <w:rPr>
          <w:rFonts w:ascii="Arial" w:hAnsi="Arial" w:cs="Arial"/>
        </w:rPr>
        <w:t>San Bernardino</w:t>
      </w:r>
      <w:r w:rsidR="00C00CF9" w:rsidDel="00C00CF9">
        <w:rPr>
          <w:rFonts w:ascii="Arial" w:hAnsi="Arial" w:cs="Arial"/>
        </w:rPr>
        <w:t xml:space="preserve"> </w:t>
      </w:r>
    </w:p>
    <w:p w14:paraId="1CF8044D" w14:textId="77777777" w:rsidR="008849D6" w:rsidRDefault="008849D6" w:rsidP="00F37FC9">
      <w:pPr>
        <w:ind w:left="1080" w:hanging="360"/>
        <w:rPr>
          <w:rFonts w:ascii="Arial" w:hAnsi="Arial" w:cs="Arial"/>
        </w:rPr>
      </w:pPr>
      <w:r>
        <w:rPr>
          <w:rFonts w:ascii="Arial" w:hAnsi="Arial" w:cs="Arial"/>
        </w:rPr>
        <w:t xml:space="preserve">b) </w:t>
      </w:r>
      <w:r w:rsidR="00C00CF9">
        <w:rPr>
          <w:rFonts w:ascii="Arial" w:hAnsi="Arial" w:cs="Arial"/>
        </w:rPr>
        <w:t>S</w:t>
      </w:r>
      <w:r>
        <w:rPr>
          <w:rFonts w:ascii="Arial" w:hAnsi="Arial" w:cs="Arial"/>
        </w:rPr>
        <w:t xml:space="preserve">maller probability of a magnitude 7 earthquake and </w:t>
      </w:r>
      <w:r w:rsidR="00C00CF9">
        <w:rPr>
          <w:rFonts w:ascii="Arial" w:hAnsi="Arial" w:cs="Arial"/>
        </w:rPr>
        <w:t>similar</w:t>
      </w:r>
      <w:r>
        <w:rPr>
          <w:rFonts w:ascii="Arial" w:hAnsi="Arial" w:cs="Arial"/>
        </w:rPr>
        <w:t xml:space="preserve"> PGA that has a 2% in 50 years chance of being exceeded </w:t>
      </w:r>
      <w:r w:rsidR="00C00CF9">
        <w:rPr>
          <w:rFonts w:ascii="Arial" w:hAnsi="Arial" w:cs="Arial"/>
        </w:rPr>
        <w:t xml:space="preserve">relative to San </w:t>
      </w:r>
      <w:proofErr w:type="gramStart"/>
      <w:r w:rsidR="00C00CF9">
        <w:rPr>
          <w:rFonts w:ascii="Arial" w:hAnsi="Arial" w:cs="Arial"/>
        </w:rPr>
        <w:t>Bernardino</w:t>
      </w:r>
      <w:r w:rsidR="00C00CF9" w:rsidDel="00C00CF9">
        <w:rPr>
          <w:rFonts w:ascii="Arial" w:hAnsi="Arial" w:cs="Arial"/>
        </w:rPr>
        <w:t xml:space="preserve"> </w:t>
      </w:r>
      <w:r>
        <w:rPr>
          <w:rFonts w:ascii="Arial" w:hAnsi="Arial" w:cs="Arial"/>
        </w:rPr>
        <w:t>.</w:t>
      </w:r>
      <w:proofErr w:type="gramEnd"/>
    </w:p>
    <w:p w14:paraId="71C9C0E2" w14:textId="77777777" w:rsidR="008849D6" w:rsidRDefault="008849D6" w:rsidP="00F37FC9">
      <w:pPr>
        <w:ind w:left="1080" w:hanging="360"/>
        <w:rPr>
          <w:rFonts w:ascii="Arial" w:hAnsi="Arial" w:cs="Arial"/>
        </w:rPr>
      </w:pPr>
      <w:r>
        <w:rPr>
          <w:rFonts w:ascii="Arial" w:hAnsi="Arial" w:cs="Arial"/>
        </w:rPr>
        <w:t xml:space="preserve">c) Significantly larger probability of a magnitude 7 earthquake and significant larger PGA that has a 2% in 50 </w:t>
      </w:r>
      <w:proofErr w:type="gramStart"/>
      <w:r>
        <w:rPr>
          <w:rFonts w:ascii="Arial" w:hAnsi="Arial" w:cs="Arial"/>
        </w:rPr>
        <w:t>years</w:t>
      </w:r>
      <w:proofErr w:type="gramEnd"/>
      <w:r>
        <w:rPr>
          <w:rFonts w:ascii="Arial" w:hAnsi="Arial" w:cs="Arial"/>
        </w:rPr>
        <w:t xml:space="preserve"> chance of being exceeded relative to </w:t>
      </w:r>
      <w:r w:rsidR="00C00CF9">
        <w:rPr>
          <w:rFonts w:ascii="Arial" w:hAnsi="Arial" w:cs="Arial"/>
        </w:rPr>
        <w:t>San Bernardino</w:t>
      </w:r>
      <w:r>
        <w:rPr>
          <w:rFonts w:ascii="Arial" w:hAnsi="Arial" w:cs="Arial"/>
        </w:rPr>
        <w:t xml:space="preserve">. </w:t>
      </w:r>
    </w:p>
    <w:p w14:paraId="63F97FCE" w14:textId="77777777" w:rsidR="008849D6" w:rsidRDefault="008849D6" w:rsidP="00F37FC9">
      <w:pPr>
        <w:ind w:left="1080" w:hanging="360"/>
        <w:rPr>
          <w:rFonts w:ascii="Arial" w:hAnsi="Arial" w:cs="Arial"/>
        </w:rPr>
      </w:pPr>
      <w:r>
        <w:rPr>
          <w:rFonts w:ascii="Arial" w:hAnsi="Arial" w:cs="Arial"/>
        </w:rPr>
        <w:t xml:space="preserve">d) Similar probability of magnitude 7 earthquake relative to </w:t>
      </w:r>
      <w:r w:rsidR="00C00CF9">
        <w:rPr>
          <w:rFonts w:ascii="Arial" w:hAnsi="Arial" w:cs="Arial"/>
        </w:rPr>
        <w:t>San Bernardino</w:t>
      </w:r>
      <w:r>
        <w:rPr>
          <w:rFonts w:ascii="Arial" w:hAnsi="Arial" w:cs="Arial"/>
        </w:rPr>
        <w:t xml:space="preserve"> but significant larger PGA that has a 2% in 50 </w:t>
      </w:r>
      <w:proofErr w:type="gramStart"/>
      <w:r>
        <w:rPr>
          <w:rFonts w:ascii="Arial" w:hAnsi="Arial" w:cs="Arial"/>
        </w:rPr>
        <w:t>years</w:t>
      </w:r>
      <w:proofErr w:type="gramEnd"/>
      <w:r>
        <w:rPr>
          <w:rFonts w:ascii="Arial" w:hAnsi="Arial" w:cs="Arial"/>
        </w:rPr>
        <w:t xml:space="preserve"> chance of being exceeded than </w:t>
      </w:r>
      <w:r w:rsidR="00C00CF9">
        <w:rPr>
          <w:rFonts w:ascii="Arial" w:hAnsi="Arial" w:cs="Arial"/>
        </w:rPr>
        <w:t>San Bernardino</w:t>
      </w:r>
      <w:r>
        <w:rPr>
          <w:rFonts w:ascii="Arial" w:hAnsi="Arial" w:cs="Arial"/>
        </w:rPr>
        <w:t xml:space="preserve">. </w:t>
      </w:r>
    </w:p>
    <w:p w14:paraId="75A8FCA4" w14:textId="77777777" w:rsidR="008849D6" w:rsidRDefault="008849D6" w:rsidP="008849D6">
      <w:pPr>
        <w:ind w:left="720"/>
        <w:rPr>
          <w:rFonts w:ascii="Arial" w:hAnsi="Arial" w:cs="Arial"/>
        </w:rPr>
      </w:pPr>
    </w:p>
    <w:p w14:paraId="6EF1149D" w14:textId="77777777" w:rsidR="008849D6" w:rsidRDefault="008849D6" w:rsidP="008849D6">
      <w:pPr>
        <w:rPr>
          <w:rFonts w:ascii="Arial" w:hAnsi="Arial" w:cs="Arial"/>
        </w:rPr>
      </w:pPr>
    </w:p>
    <w:p w14:paraId="31B0C0C0" w14:textId="77777777" w:rsidR="008849D6" w:rsidRDefault="00ED3A7B" w:rsidP="008849D6">
      <w:pPr>
        <w:rPr>
          <w:rFonts w:ascii="Arial" w:hAnsi="Arial" w:cs="Arial"/>
        </w:rPr>
      </w:pPr>
      <w:r>
        <w:rPr>
          <w:rFonts w:ascii="Arial" w:hAnsi="Arial" w:cs="Arial"/>
        </w:rPr>
        <w:t xml:space="preserve">Whereas </w:t>
      </w:r>
      <w:r w:rsidR="008849D6">
        <w:rPr>
          <w:rFonts w:ascii="Arial" w:hAnsi="Arial" w:cs="Arial"/>
        </w:rPr>
        <w:t>the USGS national seismic hazard</w:t>
      </w:r>
      <w:r w:rsidR="00C00CF9">
        <w:rPr>
          <w:rFonts w:ascii="Arial" w:hAnsi="Arial" w:cs="Arial"/>
        </w:rPr>
        <w:t xml:space="preserve"> map</w:t>
      </w:r>
      <w:r w:rsidR="008849D6">
        <w:rPr>
          <w:rFonts w:ascii="Arial" w:hAnsi="Arial" w:cs="Arial"/>
        </w:rPr>
        <w:t xml:space="preserve">, </w:t>
      </w:r>
      <w:r w:rsidR="006B5A89">
        <w:rPr>
          <w:rFonts w:ascii="Arial" w:hAnsi="Arial" w:cs="Arial"/>
        </w:rPr>
        <w:t>(</w:t>
      </w:r>
      <w:r w:rsidR="0074455B">
        <w:rPr>
          <w:rFonts w:ascii="Arial" w:hAnsi="Arial" w:cs="Arial"/>
        </w:rPr>
        <w:t>Figure 2</w:t>
      </w:r>
      <w:r w:rsidR="006B5A89">
        <w:rPr>
          <w:rFonts w:ascii="Arial" w:hAnsi="Arial" w:cs="Arial"/>
        </w:rPr>
        <w:t>)</w:t>
      </w:r>
      <w:r w:rsidR="008849D6">
        <w:rPr>
          <w:rFonts w:ascii="Arial" w:hAnsi="Arial" w:cs="Arial"/>
        </w:rPr>
        <w:t xml:space="preserve">, </w:t>
      </w:r>
      <w:r w:rsidR="00C00CF9">
        <w:rPr>
          <w:rFonts w:ascii="Arial" w:hAnsi="Arial" w:cs="Arial"/>
        </w:rPr>
        <w:t>doesn’t</w:t>
      </w:r>
      <w:r w:rsidR="008849D6">
        <w:rPr>
          <w:rFonts w:ascii="Arial" w:hAnsi="Arial" w:cs="Arial"/>
        </w:rPr>
        <w:t xml:space="preserve"> include the local effects of near-surface materials such as soft sediments, local and regional maps have been created for many areas, and local building codes take the ground classification into account when estimating the likely shaking.   In general, soft sediments can significantly increase the shaking in an earthquake.</w:t>
      </w:r>
    </w:p>
    <w:p w14:paraId="64DF4703" w14:textId="77777777" w:rsidR="008849D6" w:rsidRDefault="008849D6" w:rsidP="008849D6">
      <w:pPr>
        <w:rPr>
          <w:rFonts w:ascii="Arial" w:hAnsi="Arial" w:cs="Arial"/>
        </w:rPr>
      </w:pPr>
      <w:bookmarkStart w:id="0" w:name="_GoBack"/>
    </w:p>
    <w:bookmarkEnd w:id="0"/>
    <w:p w14:paraId="64B41FF2" w14:textId="77777777" w:rsidR="00A4393A" w:rsidRDefault="00A4393A" w:rsidP="00335D0A">
      <w:pPr>
        <w:ind w:left="450" w:hanging="450"/>
        <w:rPr>
          <w:rStyle w:val="CommentReference"/>
        </w:rPr>
      </w:pPr>
      <w:r w:rsidRPr="00335D0A">
        <w:rPr>
          <w:rFonts w:ascii="Arial" w:hAnsi="Arial" w:cs="Arial"/>
          <w:i/>
        </w:rPr>
        <w:t>3</w:t>
      </w:r>
      <w:r w:rsidR="00F37FC9" w:rsidRPr="00335D0A">
        <w:rPr>
          <w:rFonts w:ascii="Arial" w:hAnsi="Arial" w:cs="Arial"/>
          <w:i/>
        </w:rPr>
        <w:t>9</w:t>
      </w:r>
      <w:r w:rsidRPr="00335D0A">
        <w:rPr>
          <w:rFonts w:ascii="Arial" w:hAnsi="Arial" w:cs="Arial"/>
          <w:i/>
        </w:rPr>
        <w:t xml:space="preserve">) Putting it all together - </w:t>
      </w:r>
      <w:r w:rsidR="00D97AED" w:rsidRPr="00335D0A">
        <w:rPr>
          <w:rFonts w:ascii="Arial" w:hAnsi="Arial" w:cs="Arial"/>
          <w:i/>
        </w:rPr>
        <w:t>Imagine again that you are a</w:t>
      </w:r>
      <w:r w:rsidR="008849D6" w:rsidRPr="00335D0A">
        <w:rPr>
          <w:rFonts w:ascii="Arial" w:hAnsi="Arial" w:cs="Arial"/>
          <w:i/>
        </w:rPr>
        <w:t xml:space="preserve"> city planner </w:t>
      </w:r>
      <w:r w:rsidR="00146F58" w:rsidRPr="00335D0A">
        <w:rPr>
          <w:rFonts w:ascii="Arial" w:hAnsi="Arial" w:cs="Arial"/>
          <w:i/>
        </w:rPr>
        <w:t>or emergency manager</w:t>
      </w:r>
      <w:r w:rsidR="00C804E0" w:rsidRPr="00335D0A">
        <w:rPr>
          <w:rFonts w:ascii="Arial" w:hAnsi="Arial" w:cs="Arial"/>
          <w:i/>
        </w:rPr>
        <w:t xml:space="preserve">. </w:t>
      </w:r>
      <w:r w:rsidR="002E59C4" w:rsidRPr="00335D0A">
        <w:rPr>
          <w:rFonts w:ascii="Arial" w:hAnsi="Arial" w:cs="Arial"/>
          <w:i/>
        </w:rPr>
        <w:t>What factors would differ in your approach to</w:t>
      </w:r>
      <w:r w:rsidR="004814FC" w:rsidRPr="00335D0A">
        <w:rPr>
          <w:rFonts w:ascii="Arial" w:hAnsi="Arial" w:cs="Arial"/>
          <w:i/>
        </w:rPr>
        <w:t xml:space="preserve"> </w:t>
      </w:r>
      <w:r w:rsidR="002E59C4" w:rsidRPr="00335D0A">
        <w:rPr>
          <w:rFonts w:ascii="Arial" w:hAnsi="Arial" w:cs="Arial"/>
          <w:i/>
        </w:rPr>
        <w:t xml:space="preserve">creating a plan to </w:t>
      </w:r>
      <w:r w:rsidR="00CE14C7" w:rsidRPr="00335D0A">
        <w:rPr>
          <w:rFonts w:ascii="Arial" w:hAnsi="Arial" w:cs="Arial"/>
          <w:i/>
        </w:rPr>
        <w:t xml:space="preserve">improve community resilience </w:t>
      </w:r>
      <w:r w:rsidR="004814FC" w:rsidRPr="00335D0A">
        <w:rPr>
          <w:rFonts w:ascii="Arial" w:hAnsi="Arial" w:cs="Arial"/>
          <w:i/>
        </w:rPr>
        <w:t xml:space="preserve">to earthquakes </w:t>
      </w:r>
      <w:r w:rsidR="00CE14C7" w:rsidRPr="00335D0A">
        <w:rPr>
          <w:rFonts w:ascii="Arial" w:hAnsi="Arial" w:cs="Arial"/>
          <w:i/>
        </w:rPr>
        <w:t xml:space="preserve">between </w:t>
      </w:r>
      <w:r w:rsidR="002E59C4" w:rsidRPr="00335D0A">
        <w:rPr>
          <w:rFonts w:ascii="Arial" w:hAnsi="Arial" w:cs="Arial"/>
          <w:i/>
        </w:rPr>
        <w:t xml:space="preserve">the </w:t>
      </w:r>
      <w:r w:rsidR="00CE14C7" w:rsidRPr="00335D0A">
        <w:rPr>
          <w:rFonts w:ascii="Arial" w:hAnsi="Arial" w:cs="Arial"/>
          <w:i/>
        </w:rPr>
        <w:t>San Bernardino region and New Madrid region</w:t>
      </w:r>
      <w:r w:rsidRPr="00335D0A">
        <w:rPr>
          <w:rFonts w:ascii="Arial" w:hAnsi="Arial" w:cs="Arial"/>
          <w:i/>
        </w:rPr>
        <w:t>?</w:t>
      </w:r>
      <w:r w:rsidR="00CE14C7" w:rsidRPr="00335D0A">
        <w:rPr>
          <w:rFonts w:ascii="Arial" w:hAnsi="Arial" w:cs="Arial"/>
          <w:i/>
        </w:rPr>
        <w:t xml:space="preserve"> </w:t>
      </w:r>
      <w:r w:rsidRPr="00335D0A">
        <w:rPr>
          <w:rStyle w:val="CommentReference"/>
          <w:rFonts w:ascii="Arial" w:hAnsi="Arial" w:cs="Arial"/>
          <w:i/>
          <w:sz w:val="24"/>
          <w:szCs w:val="24"/>
        </w:rPr>
        <w:t>Provide a claim, evidence and reasoning below in response to the question</w:t>
      </w:r>
      <w:r>
        <w:rPr>
          <w:rStyle w:val="CommentReference"/>
          <w:rFonts w:ascii="Arial" w:hAnsi="Arial" w:cs="Arial"/>
          <w:sz w:val="24"/>
          <w:szCs w:val="24"/>
        </w:rPr>
        <w:t xml:space="preserve">. </w:t>
      </w:r>
    </w:p>
    <w:p w14:paraId="6D3A694B" w14:textId="77777777" w:rsidR="00A4393A" w:rsidRDefault="00A4393A" w:rsidP="00D97AED">
      <w:pPr>
        <w:rPr>
          <w:rStyle w:val="CommentReference"/>
        </w:rPr>
      </w:pPr>
    </w:p>
    <w:p w14:paraId="74E64F0A" w14:textId="77777777" w:rsidR="00CE14C7" w:rsidRPr="004814FC" w:rsidRDefault="00CE14C7" w:rsidP="00D97AED">
      <w:pPr>
        <w:rPr>
          <w:rStyle w:val="CommentReference"/>
        </w:rPr>
      </w:pPr>
      <w:r w:rsidRPr="00F52233">
        <w:rPr>
          <w:rFonts w:ascii="Arial" w:eastAsia="Times New Roman" w:hAnsi="Arial" w:cs="Arial"/>
          <w:bCs/>
          <w:color w:val="222222"/>
        </w:rPr>
        <w:t>Note that community resilience</w:t>
      </w:r>
      <w:r w:rsidRPr="00146F58">
        <w:rPr>
          <w:rFonts w:ascii="Arial" w:eastAsia="Times New Roman" w:hAnsi="Arial" w:cs="Arial"/>
          <w:color w:val="222222"/>
          <w:shd w:val="clear" w:color="auto" w:fill="FFFFFF"/>
        </w:rPr>
        <w:t> </w:t>
      </w:r>
      <w:r w:rsidRPr="00D97AED">
        <w:rPr>
          <w:rFonts w:ascii="Arial" w:eastAsia="Times New Roman" w:hAnsi="Arial" w:cs="Arial"/>
          <w:color w:val="222222"/>
          <w:shd w:val="clear" w:color="auto" w:fill="FFFFFF"/>
        </w:rPr>
        <w:t>is the sustained ability of a </w:t>
      </w:r>
      <w:r w:rsidRPr="00F52233">
        <w:rPr>
          <w:rFonts w:ascii="Arial" w:eastAsia="Times New Roman" w:hAnsi="Arial" w:cs="Arial"/>
          <w:bCs/>
          <w:color w:val="222222"/>
        </w:rPr>
        <w:t>community</w:t>
      </w:r>
      <w:r w:rsidRPr="00146F58">
        <w:rPr>
          <w:rFonts w:ascii="Arial" w:eastAsia="Times New Roman" w:hAnsi="Arial" w:cs="Arial"/>
          <w:color w:val="222222"/>
          <w:shd w:val="clear" w:color="auto" w:fill="FFFFFF"/>
        </w:rPr>
        <w:t> </w:t>
      </w:r>
      <w:r w:rsidRPr="00D97AED">
        <w:rPr>
          <w:rFonts w:ascii="Arial" w:eastAsia="Times New Roman" w:hAnsi="Arial" w:cs="Arial"/>
          <w:color w:val="222222"/>
          <w:shd w:val="clear" w:color="auto" w:fill="FFFFFF"/>
        </w:rPr>
        <w:t>to</w:t>
      </w:r>
      <w:r>
        <w:rPr>
          <w:rFonts w:ascii="Arial" w:eastAsia="Times New Roman" w:hAnsi="Arial" w:cs="Arial"/>
          <w:color w:val="222222"/>
          <w:shd w:val="clear" w:color="auto" w:fill="FFFFFF"/>
        </w:rPr>
        <w:t xml:space="preserve"> utilize available resources </w:t>
      </w:r>
      <w:r w:rsidR="00A4393A">
        <w:rPr>
          <w:rFonts w:ascii="Arial" w:eastAsia="Times New Roman" w:hAnsi="Arial" w:cs="Arial"/>
          <w:color w:val="222222"/>
          <w:shd w:val="clear" w:color="auto" w:fill="FFFFFF"/>
        </w:rPr>
        <w:t>(</w:t>
      </w:r>
      <w:r w:rsidRPr="00146F58">
        <w:rPr>
          <w:rFonts w:ascii="Arial" w:eastAsia="Times New Roman" w:hAnsi="Arial" w:cs="Arial"/>
          <w:color w:val="222222"/>
          <w:shd w:val="clear" w:color="auto" w:fill="FFFFFF"/>
        </w:rPr>
        <w:t>e.g. e</w:t>
      </w:r>
      <w:r>
        <w:rPr>
          <w:rFonts w:ascii="Arial" w:eastAsia="Times New Roman" w:hAnsi="Arial" w:cs="Arial"/>
          <w:color w:val="222222"/>
          <w:shd w:val="clear" w:color="auto" w:fill="FFFFFF"/>
        </w:rPr>
        <w:t xml:space="preserve">nergy, communication, food, </w:t>
      </w:r>
      <w:proofErr w:type="spellStart"/>
      <w:r>
        <w:rPr>
          <w:rFonts w:ascii="Arial" w:eastAsia="Times New Roman" w:hAnsi="Arial" w:cs="Arial"/>
          <w:color w:val="222222"/>
          <w:shd w:val="clear" w:color="auto" w:fill="FFFFFF"/>
        </w:rPr>
        <w:t>etc</w:t>
      </w:r>
      <w:proofErr w:type="spellEnd"/>
      <w:r w:rsidR="00A4393A">
        <w:rPr>
          <w:rFonts w:ascii="Arial" w:eastAsia="Times New Roman" w:hAnsi="Arial" w:cs="Arial"/>
          <w:color w:val="222222"/>
          <w:shd w:val="clear" w:color="auto" w:fill="FFFFFF"/>
        </w:rPr>
        <w:t>)</w:t>
      </w:r>
      <w:r w:rsidRPr="00146F58">
        <w:rPr>
          <w:rFonts w:ascii="Arial" w:eastAsia="Times New Roman" w:hAnsi="Arial" w:cs="Arial"/>
          <w:color w:val="222222"/>
          <w:shd w:val="clear" w:color="auto" w:fill="FFFFFF"/>
        </w:rPr>
        <w:t xml:space="preserve"> to respond to, withstand, and recover from adverse situations</w:t>
      </w:r>
      <w:r w:rsidR="007257EC" w:rsidRPr="00803F48">
        <w:rPr>
          <w:rStyle w:val="CommentReference"/>
          <w:rFonts w:ascii="Arial" w:hAnsi="Arial" w:cs="Arial"/>
          <w:sz w:val="24"/>
          <w:szCs w:val="24"/>
        </w:rPr>
        <w:t xml:space="preserve">. </w:t>
      </w:r>
    </w:p>
    <w:p w14:paraId="427328F2" w14:textId="77777777" w:rsidR="00CE14C7" w:rsidRPr="002E59C4" w:rsidRDefault="00CE14C7" w:rsidP="00D97AED">
      <w:pPr>
        <w:rPr>
          <w:rStyle w:val="CommentReference"/>
        </w:rPr>
      </w:pPr>
    </w:p>
    <w:p w14:paraId="56F69E8F" w14:textId="77777777" w:rsidR="002E59C4" w:rsidRPr="00335D0A" w:rsidRDefault="007257EC" w:rsidP="002E59C4">
      <w:pPr>
        <w:pStyle w:val="NormalWeb"/>
        <w:spacing w:before="2" w:after="2"/>
        <w:rPr>
          <w:rFonts w:ascii="Arial" w:eastAsiaTheme="minorHAnsi" w:hAnsi="Arial" w:cs="Arial"/>
          <w:i/>
          <w:sz w:val="24"/>
          <w:szCs w:val="24"/>
        </w:rPr>
      </w:pPr>
      <w:r w:rsidRPr="00335D0A">
        <w:rPr>
          <w:rFonts w:ascii="Arial" w:hAnsi="Arial" w:cs="Arial"/>
          <w:b/>
          <w:i/>
          <w:sz w:val="24"/>
          <w:szCs w:val="24"/>
        </w:rPr>
        <w:t>Claim</w:t>
      </w:r>
      <w:r w:rsidRPr="00335D0A">
        <w:rPr>
          <w:rFonts w:ascii="Arial" w:hAnsi="Arial" w:cs="Arial"/>
          <w:i/>
          <w:sz w:val="24"/>
          <w:szCs w:val="24"/>
        </w:rPr>
        <w:t xml:space="preserve"> (</w:t>
      </w:r>
      <w:r w:rsidRPr="00335D0A">
        <w:rPr>
          <w:rFonts w:ascii="Arial" w:eastAsiaTheme="minorHAnsi" w:hAnsi="Arial" w:cs="Arial"/>
          <w:i/>
          <w:sz w:val="24"/>
          <w:szCs w:val="24"/>
        </w:rPr>
        <w:t xml:space="preserve">a conclusion about </w:t>
      </w:r>
      <w:r w:rsidR="00A4393A" w:rsidRPr="00335D0A">
        <w:rPr>
          <w:rFonts w:ascii="Arial" w:eastAsiaTheme="minorHAnsi" w:hAnsi="Arial" w:cs="Arial"/>
          <w:i/>
          <w:sz w:val="24"/>
          <w:szCs w:val="24"/>
        </w:rPr>
        <w:t>the difference in your approach for the two regions</w:t>
      </w:r>
      <w:r w:rsidRPr="00335D0A">
        <w:rPr>
          <w:rFonts w:ascii="Arial" w:eastAsiaTheme="minorHAnsi" w:hAnsi="Arial" w:cs="Arial"/>
          <w:i/>
          <w:sz w:val="24"/>
          <w:szCs w:val="24"/>
        </w:rPr>
        <w:t>):</w:t>
      </w:r>
    </w:p>
    <w:p w14:paraId="4E2DBB33" w14:textId="77777777" w:rsidR="001F3A70" w:rsidRDefault="001F3A70" w:rsidP="00D97AED">
      <w:pPr>
        <w:rPr>
          <w:rFonts w:ascii="Arial" w:eastAsiaTheme="minorHAnsi" w:hAnsi="Arial" w:cs="Arial"/>
          <w:color w:val="FF0000"/>
        </w:rPr>
      </w:pPr>
    </w:p>
    <w:p w14:paraId="4B7378E8" w14:textId="77777777" w:rsidR="001F3A70" w:rsidRDefault="001F3A70" w:rsidP="00D97AED">
      <w:pPr>
        <w:rPr>
          <w:rFonts w:ascii="Arial" w:eastAsiaTheme="minorHAnsi" w:hAnsi="Arial" w:cs="Arial"/>
          <w:color w:val="FF0000"/>
        </w:rPr>
      </w:pPr>
    </w:p>
    <w:p w14:paraId="27F22CE8" w14:textId="77777777" w:rsidR="001F3A70" w:rsidRDefault="001F3A70" w:rsidP="00D97AED">
      <w:pPr>
        <w:rPr>
          <w:rFonts w:ascii="Arial" w:eastAsiaTheme="minorHAnsi" w:hAnsi="Arial" w:cs="Arial"/>
          <w:color w:val="FF0000"/>
        </w:rPr>
      </w:pPr>
    </w:p>
    <w:p w14:paraId="10B184D8" w14:textId="77777777" w:rsidR="001F3A70" w:rsidRDefault="001F3A70" w:rsidP="00D97AED">
      <w:pPr>
        <w:rPr>
          <w:rFonts w:ascii="Arial" w:eastAsiaTheme="minorHAnsi" w:hAnsi="Arial" w:cs="Arial"/>
          <w:color w:val="FF0000"/>
        </w:rPr>
      </w:pPr>
    </w:p>
    <w:p w14:paraId="05420DAA" w14:textId="77777777" w:rsidR="001F3A70" w:rsidRDefault="001F3A70" w:rsidP="00D97AED">
      <w:pPr>
        <w:rPr>
          <w:rFonts w:ascii="Arial" w:eastAsiaTheme="minorHAnsi" w:hAnsi="Arial" w:cs="Arial"/>
          <w:color w:val="FF0000"/>
        </w:rPr>
      </w:pPr>
    </w:p>
    <w:p w14:paraId="5212F944" w14:textId="77777777" w:rsidR="001F3A70" w:rsidRDefault="001F3A70" w:rsidP="00D97AED">
      <w:pPr>
        <w:rPr>
          <w:rFonts w:ascii="Arial" w:eastAsiaTheme="minorHAnsi" w:hAnsi="Arial" w:cs="Arial"/>
          <w:color w:val="FF0000"/>
        </w:rPr>
      </w:pPr>
    </w:p>
    <w:p w14:paraId="3CF17C9F" w14:textId="77777777" w:rsidR="001F3A70" w:rsidRDefault="001F3A70" w:rsidP="00D97AED">
      <w:pPr>
        <w:rPr>
          <w:rFonts w:ascii="Arial" w:eastAsiaTheme="minorHAnsi" w:hAnsi="Arial" w:cs="Arial"/>
          <w:color w:val="FF0000"/>
        </w:rPr>
      </w:pPr>
    </w:p>
    <w:p w14:paraId="1746AE37" w14:textId="77777777" w:rsidR="001F3A70" w:rsidRDefault="001F3A70" w:rsidP="00D97AED">
      <w:pPr>
        <w:rPr>
          <w:rFonts w:ascii="Arial" w:eastAsiaTheme="minorHAnsi" w:hAnsi="Arial" w:cs="Arial"/>
          <w:color w:val="FF0000"/>
        </w:rPr>
      </w:pPr>
    </w:p>
    <w:p w14:paraId="0D962E47" w14:textId="77777777" w:rsidR="001F3A70" w:rsidRDefault="001F3A70" w:rsidP="00D97AED">
      <w:pPr>
        <w:rPr>
          <w:rFonts w:ascii="Arial" w:eastAsiaTheme="minorHAnsi" w:hAnsi="Arial" w:cs="Arial"/>
          <w:color w:val="FF0000"/>
        </w:rPr>
      </w:pPr>
    </w:p>
    <w:p w14:paraId="557A1968" w14:textId="77777777" w:rsidR="001F3A70" w:rsidRDefault="001F3A70" w:rsidP="00D97AED">
      <w:pPr>
        <w:rPr>
          <w:rFonts w:ascii="Arial" w:eastAsiaTheme="minorHAnsi" w:hAnsi="Arial" w:cs="Arial"/>
          <w:color w:val="FF0000"/>
        </w:rPr>
      </w:pPr>
    </w:p>
    <w:p w14:paraId="482D8CCA" w14:textId="77777777" w:rsidR="001F3A70" w:rsidRDefault="001F3A70" w:rsidP="00D97AED">
      <w:pPr>
        <w:rPr>
          <w:rFonts w:ascii="Arial" w:eastAsiaTheme="minorHAnsi" w:hAnsi="Arial" w:cs="Arial"/>
          <w:color w:val="FF0000"/>
        </w:rPr>
      </w:pPr>
    </w:p>
    <w:p w14:paraId="167EEB57" w14:textId="77777777" w:rsidR="001F3A70" w:rsidRDefault="001F3A70" w:rsidP="00D97AED">
      <w:pPr>
        <w:rPr>
          <w:rFonts w:ascii="Arial" w:eastAsiaTheme="minorHAnsi" w:hAnsi="Arial" w:cs="Arial"/>
          <w:color w:val="FF0000"/>
        </w:rPr>
      </w:pPr>
    </w:p>
    <w:p w14:paraId="1E1726CC" w14:textId="77777777" w:rsidR="001F3A70" w:rsidRDefault="001F3A70" w:rsidP="00D97AED">
      <w:pPr>
        <w:rPr>
          <w:rFonts w:ascii="Arial" w:eastAsiaTheme="minorHAnsi" w:hAnsi="Arial" w:cs="Arial"/>
          <w:color w:val="FF0000"/>
        </w:rPr>
      </w:pPr>
    </w:p>
    <w:p w14:paraId="793830CE" w14:textId="77777777" w:rsidR="002E59C4" w:rsidRPr="002E59C4" w:rsidRDefault="002E59C4" w:rsidP="00D97AED">
      <w:pPr>
        <w:rPr>
          <w:rFonts w:ascii="Arial" w:hAnsi="Arial" w:cs="Arial"/>
        </w:rPr>
      </w:pPr>
    </w:p>
    <w:p w14:paraId="7BB540B9" w14:textId="77777777" w:rsidR="007267F5" w:rsidRPr="00335D0A" w:rsidRDefault="002E59C4">
      <w:pPr>
        <w:pStyle w:val="NormalWeb"/>
        <w:spacing w:before="2" w:after="2"/>
        <w:rPr>
          <w:rFonts w:ascii="Arial" w:hAnsi="Arial" w:cs="Arial"/>
          <w:i/>
          <w:sz w:val="24"/>
          <w:szCs w:val="24"/>
        </w:rPr>
      </w:pPr>
      <w:r w:rsidRPr="00335D0A">
        <w:rPr>
          <w:rFonts w:ascii="Arial" w:hAnsi="Arial" w:cs="Arial"/>
          <w:b/>
          <w:i/>
          <w:sz w:val="24"/>
          <w:szCs w:val="24"/>
        </w:rPr>
        <w:lastRenderedPageBreak/>
        <w:t>Evidence</w:t>
      </w:r>
      <w:r w:rsidRPr="00335D0A">
        <w:rPr>
          <w:rFonts w:ascii="Arial" w:hAnsi="Arial" w:cs="Arial"/>
          <w:i/>
          <w:sz w:val="24"/>
          <w:szCs w:val="24"/>
        </w:rPr>
        <w:t xml:space="preserve"> (S</w:t>
      </w:r>
      <w:r w:rsidR="007257EC" w:rsidRPr="00335D0A">
        <w:rPr>
          <w:rFonts w:ascii="Arial" w:eastAsiaTheme="minorHAnsi" w:hAnsi="Arial" w:cs="Arial"/>
          <w:i/>
          <w:sz w:val="24"/>
          <w:szCs w:val="24"/>
        </w:rPr>
        <w:t>cientific data that is appropriate and sufficient to support the claim)</w:t>
      </w:r>
      <w:r w:rsidRPr="00335D0A">
        <w:rPr>
          <w:rFonts w:ascii="Arial" w:hAnsi="Arial" w:cs="Arial"/>
          <w:i/>
          <w:sz w:val="24"/>
          <w:szCs w:val="24"/>
        </w:rPr>
        <w:t>:</w:t>
      </w:r>
    </w:p>
    <w:p w14:paraId="7380FD01" w14:textId="77777777" w:rsidR="00095BB0" w:rsidRPr="00335D0A" w:rsidRDefault="00095BB0">
      <w:pPr>
        <w:pStyle w:val="NormalWeb"/>
        <w:spacing w:before="2" w:after="2"/>
        <w:rPr>
          <w:rFonts w:ascii="Arial" w:hAnsi="Arial" w:cs="Arial"/>
          <w:i/>
          <w:sz w:val="24"/>
          <w:szCs w:val="24"/>
        </w:rPr>
      </w:pPr>
    </w:p>
    <w:p w14:paraId="3676FCAF" w14:textId="77777777" w:rsidR="001F3A70" w:rsidRPr="00335D0A" w:rsidRDefault="001F3A70" w:rsidP="00803F48">
      <w:pPr>
        <w:pStyle w:val="NormalWeb"/>
        <w:spacing w:before="2" w:after="2"/>
        <w:rPr>
          <w:rFonts w:ascii="Arial" w:hAnsi="Arial" w:cs="Arial"/>
          <w:i/>
          <w:color w:val="FF0000"/>
          <w:sz w:val="24"/>
          <w:szCs w:val="24"/>
        </w:rPr>
      </w:pPr>
    </w:p>
    <w:p w14:paraId="0DC8A004" w14:textId="77777777" w:rsidR="001F3A70" w:rsidRPr="00335D0A" w:rsidRDefault="001F3A70" w:rsidP="00803F48">
      <w:pPr>
        <w:pStyle w:val="NormalWeb"/>
        <w:spacing w:before="2" w:after="2"/>
        <w:rPr>
          <w:rFonts w:ascii="Arial" w:hAnsi="Arial" w:cs="Arial"/>
          <w:i/>
          <w:color w:val="FF0000"/>
          <w:sz w:val="24"/>
          <w:szCs w:val="24"/>
        </w:rPr>
      </w:pPr>
    </w:p>
    <w:p w14:paraId="64AF7625" w14:textId="77777777" w:rsidR="001F3A70" w:rsidRPr="00335D0A" w:rsidRDefault="001F3A70" w:rsidP="00803F48">
      <w:pPr>
        <w:pStyle w:val="NormalWeb"/>
        <w:spacing w:before="2" w:after="2"/>
        <w:rPr>
          <w:rFonts w:ascii="Arial" w:hAnsi="Arial" w:cs="Arial"/>
          <w:i/>
          <w:color w:val="FF0000"/>
          <w:sz w:val="24"/>
          <w:szCs w:val="24"/>
        </w:rPr>
      </w:pPr>
    </w:p>
    <w:p w14:paraId="3A54483A" w14:textId="77777777" w:rsidR="001F3A70" w:rsidRPr="00335D0A" w:rsidRDefault="001F3A70" w:rsidP="00803F48">
      <w:pPr>
        <w:pStyle w:val="NormalWeb"/>
        <w:spacing w:before="2" w:after="2"/>
        <w:rPr>
          <w:rFonts w:ascii="Arial" w:hAnsi="Arial" w:cs="Arial"/>
          <w:i/>
          <w:color w:val="FF0000"/>
          <w:sz w:val="24"/>
          <w:szCs w:val="24"/>
        </w:rPr>
      </w:pPr>
    </w:p>
    <w:p w14:paraId="4E63AA4B" w14:textId="77777777" w:rsidR="001F3A70" w:rsidRPr="00335D0A" w:rsidRDefault="001F3A70" w:rsidP="00803F48">
      <w:pPr>
        <w:pStyle w:val="NormalWeb"/>
        <w:spacing w:before="2" w:after="2"/>
        <w:rPr>
          <w:rFonts w:ascii="Arial" w:hAnsi="Arial" w:cs="Arial"/>
          <w:i/>
          <w:color w:val="FF0000"/>
          <w:sz w:val="24"/>
          <w:szCs w:val="24"/>
        </w:rPr>
      </w:pPr>
    </w:p>
    <w:p w14:paraId="6088D530" w14:textId="77777777" w:rsidR="001F3A70" w:rsidRPr="00335D0A" w:rsidRDefault="001F3A70" w:rsidP="00803F48">
      <w:pPr>
        <w:pStyle w:val="NormalWeb"/>
        <w:spacing w:before="2" w:after="2"/>
        <w:rPr>
          <w:rFonts w:ascii="Arial" w:hAnsi="Arial" w:cs="Arial"/>
          <w:i/>
          <w:color w:val="FF0000"/>
          <w:sz w:val="24"/>
          <w:szCs w:val="24"/>
        </w:rPr>
      </w:pPr>
    </w:p>
    <w:p w14:paraId="7C677963" w14:textId="77777777" w:rsidR="001F3A70" w:rsidRPr="00335D0A" w:rsidRDefault="001F3A70" w:rsidP="00803F48">
      <w:pPr>
        <w:pStyle w:val="NormalWeb"/>
        <w:spacing w:before="2" w:after="2"/>
        <w:rPr>
          <w:rFonts w:ascii="Arial" w:hAnsi="Arial" w:cs="Arial"/>
          <w:i/>
          <w:color w:val="FF0000"/>
          <w:sz w:val="24"/>
          <w:szCs w:val="24"/>
        </w:rPr>
      </w:pPr>
    </w:p>
    <w:p w14:paraId="28A8BAD6" w14:textId="77777777" w:rsidR="001F3A70" w:rsidRPr="00335D0A" w:rsidRDefault="001F3A70" w:rsidP="00803F48">
      <w:pPr>
        <w:pStyle w:val="NormalWeb"/>
        <w:spacing w:before="2" w:after="2"/>
        <w:rPr>
          <w:rFonts w:ascii="Arial" w:hAnsi="Arial" w:cs="Arial"/>
          <w:i/>
          <w:color w:val="FF0000"/>
          <w:sz w:val="24"/>
          <w:szCs w:val="24"/>
        </w:rPr>
      </w:pPr>
    </w:p>
    <w:p w14:paraId="6C145E8F" w14:textId="77777777" w:rsidR="001F3A70" w:rsidRPr="00335D0A" w:rsidRDefault="001F3A70" w:rsidP="00803F48">
      <w:pPr>
        <w:pStyle w:val="NormalWeb"/>
        <w:spacing w:before="2" w:after="2"/>
        <w:rPr>
          <w:rFonts w:ascii="Arial" w:hAnsi="Arial" w:cs="Arial"/>
          <w:i/>
          <w:color w:val="FF0000"/>
          <w:sz w:val="24"/>
          <w:szCs w:val="24"/>
        </w:rPr>
      </w:pPr>
    </w:p>
    <w:p w14:paraId="647C8457" w14:textId="77777777" w:rsidR="001F3A70" w:rsidRPr="00335D0A" w:rsidRDefault="001F3A70" w:rsidP="00803F48">
      <w:pPr>
        <w:pStyle w:val="NormalWeb"/>
        <w:spacing w:before="2" w:after="2"/>
        <w:rPr>
          <w:rFonts w:ascii="Arial" w:hAnsi="Arial" w:cs="Arial"/>
          <w:i/>
          <w:color w:val="FF0000"/>
          <w:sz w:val="24"/>
          <w:szCs w:val="24"/>
        </w:rPr>
      </w:pPr>
    </w:p>
    <w:p w14:paraId="17EDE921" w14:textId="77777777" w:rsidR="001F3A70" w:rsidRPr="00335D0A" w:rsidRDefault="001F3A70" w:rsidP="00803F48">
      <w:pPr>
        <w:pStyle w:val="NormalWeb"/>
        <w:spacing w:before="2" w:after="2"/>
        <w:rPr>
          <w:rFonts w:ascii="Arial" w:hAnsi="Arial" w:cs="Arial"/>
          <w:i/>
          <w:color w:val="FF0000"/>
          <w:sz w:val="24"/>
          <w:szCs w:val="24"/>
        </w:rPr>
      </w:pPr>
    </w:p>
    <w:p w14:paraId="1D156391" w14:textId="77777777" w:rsidR="007267F5" w:rsidRPr="00335D0A" w:rsidRDefault="007267F5" w:rsidP="00803F48">
      <w:pPr>
        <w:pStyle w:val="NormalWeb"/>
        <w:spacing w:before="2" w:after="2"/>
        <w:rPr>
          <w:rFonts w:ascii="Arial" w:hAnsi="Arial" w:cs="Arial"/>
          <w:i/>
          <w:color w:val="FF0000"/>
        </w:rPr>
      </w:pPr>
    </w:p>
    <w:p w14:paraId="58997D94" w14:textId="77777777" w:rsidR="00095BB0" w:rsidRPr="00335D0A" w:rsidRDefault="002E59C4">
      <w:pPr>
        <w:pStyle w:val="NormalWeb"/>
        <w:spacing w:before="2" w:after="2"/>
        <w:rPr>
          <w:rFonts w:ascii="Arial" w:hAnsi="Arial" w:cs="Arial"/>
          <w:i/>
          <w:sz w:val="24"/>
          <w:szCs w:val="24"/>
        </w:rPr>
      </w:pPr>
      <w:r w:rsidRPr="00335D0A">
        <w:rPr>
          <w:rFonts w:ascii="Arial" w:hAnsi="Arial" w:cs="Arial"/>
          <w:b/>
          <w:i/>
          <w:sz w:val="24"/>
          <w:szCs w:val="24"/>
        </w:rPr>
        <w:t>Reasoning</w:t>
      </w:r>
      <w:r w:rsidRPr="00335D0A">
        <w:rPr>
          <w:rFonts w:ascii="Arial" w:hAnsi="Arial" w:cs="Arial"/>
          <w:i/>
          <w:sz w:val="24"/>
          <w:szCs w:val="24"/>
        </w:rPr>
        <w:t xml:space="preserve"> (</w:t>
      </w:r>
      <w:r w:rsidR="007257EC" w:rsidRPr="00335D0A">
        <w:rPr>
          <w:rFonts w:ascii="Arial" w:eastAsiaTheme="minorHAnsi" w:hAnsi="Arial" w:cs="Arial"/>
          <w:i/>
          <w:sz w:val="24"/>
          <w:szCs w:val="24"/>
        </w:rPr>
        <w:t>a justification that shows why the data counts as evidence to support the claim and includes appropriate scientific principles)</w:t>
      </w:r>
      <w:r w:rsidRPr="00335D0A">
        <w:rPr>
          <w:rFonts w:ascii="Arial" w:hAnsi="Arial" w:cs="Arial"/>
          <w:i/>
          <w:sz w:val="24"/>
          <w:szCs w:val="24"/>
        </w:rPr>
        <w:t xml:space="preserve">: </w:t>
      </w:r>
    </w:p>
    <w:p w14:paraId="137370AF" w14:textId="77777777" w:rsidR="007267F5" w:rsidRPr="00335D0A" w:rsidRDefault="007267F5" w:rsidP="00803F48">
      <w:pPr>
        <w:pStyle w:val="NormalWeb"/>
        <w:spacing w:before="2" w:after="2"/>
        <w:rPr>
          <w:rFonts w:ascii="Arial" w:eastAsiaTheme="minorHAnsi" w:hAnsi="Arial" w:cs="Arial"/>
          <w:i/>
        </w:rPr>
      </w:pPr>
    </w:p>
    <w:p w14:paraId="4EB69BDA" w14:textId="77777777" w:rsidR="00580246" w:rsidRDefault="00580246" w:rsidP="00CA0EDC">
      <w:pPr>
        <w:rPr>
          <w:rFonts w:ascii="Arial" w:hAnsi="Arial" w:cs="Arial"/>
          <w:color w:val="FF0000"/>
        </w:rPr>
      </w:pPr>
    </w:p>
    <w:p w14:paraId="4E85CF77" w14:textId="77777777" w:rsidR="00DF5059" w:rsidRPr="00803F48" w:rsidRDefault="00DF5059" w:rsidP="00580246">
      <w:pPr>
        <w:rPr>
          <w:rFonts w:ascii="Arial" w:hAnsi="Arial" w:cs="Arial"/>
          <w:color w:val="FF0000"/>
        </w:rPr>
      </w:pPr>
    </w:p>
    <w:p w14:paraId="7E74D6D4" w14:textId="77777777" w:rsidR="00DF17E7" w:rsidRPr="00F21F13" w:rsidRDefault="00DF17E7">
      <w:pPr>
        <w:rPr>
          <w:rFonts w:ascii="Arial" w:hAnsi="Arial"/>
        </w:rPr>
      </w:pPr>
    </w:p>
    <w:sectPr w:rsidR="00DF17E7" w:rsidRPr="00F21F13" w:rsidSect="00803F48">
      <w:type w:val="continuous"/>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34EB208B" w14:textId="77777777" w:rsidR="00632728" w:rsidRDefault="00632728">
      <w:r>
        <w:separator/>
      </w:r>
    </w:p>
  </w:endnote>
  <w:endnote w:type="continuationSeparator" w:id="0">
    <w:p w14:paraId="77B3FE70" w14:textId="77777777" w:rsidR="00632728" w:rsidRDefault="006327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STIXGeneral">
    <w:panose1 w:val="00000000000000000000"/>
    <w:charset w:val="00"/>
    <w:family w:val="auto"/>
    <w:pitch w:val="variable"/>
    <w:sig w:usb0="A00002FF" w:usb1="4203FDFF" w:usb2="02000020" w:usb3="00000000" w:csb0="800001FF" w:csb1="00000000"/>
  </w:font>
  <w:font w:name="Futura">
    <w:charset w:val="00"/>
    <w:family w:val="auto"/>
    <w:pitch w:val="variable"/>
    <w:sig w:usb0="80000067" w:usb1="00000000" w:usb2="00000000" w:usb3="00000000" w:csb0="000001FB" w:csb1="00000000"/>
  </w:font>
  <w:font w:name="Helvetica">
    <w:panose1 w:val="00000000000000000000"/>
    <w:charset w:val="00"/>
    <w:family w:val="auto"/>
    <w:pitch w:val="variable"/>
    <w:sig w:usb0="E00002FF" w:usb1="5000785B" w:usb2="00000000" w:usb3="00000000" w:csb0="0000019F" w:csb1="00000000"/>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11E58E" w14:textId="77777777" w:rsidR="001F3A70" w:rsidRDefault="00D61C9C" w:rsidP="00060716">
    <w:pPr>
      <w:pStyle w:val="Footer"/>
      <w:framePr w:wrap="around" w:vAnchor="text" w:hAnchor="margin" w:xAlign="right" w:y="1"/>
      <w:rPr>
        <w:rStyle w:val="PageNumber"/>
      </w:rPr>
    </w:pPr>
    <w:r>
      <w:rPr>
        <w:rStyle w:val="PageNumber"/>
      </w:rPr>
      <w:fldChar w:fldCharType="begin"/>
    </w:r>
    <w:r w:rsidR="001F3A70">
      <w:rPr>
        <w:rStyle w:val="PageNumber"/>
      </w:rPr>
      <w:instrText xml:space="preserve">PAGE  </w:instrText>
    </w:r>
    <w:r>
      <w:rPr>
        <w:rStyle w:val="PageNumber"/>
      </w:rPr>
      <w:fldChar w:fldCharType="end"/>
    </w:r>
  </w:p>
  <w:p w14:paraId="63A06348" w14:textId="77777777" w:rsidR="001F3A70" w:rsidRDefault="001F3A70" w:rsidP="00803F48">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5CEDA" w14:textId="77777777" w:rsidR="001F3A70" w:rsidRDefault="00D61C9C" w:rsidP="00060716">
    <w:pPr>
      <w:pStyle w:val="Footer"/>
      <w:framePr w:wrap="around" w:vAnchor="text" w:hAnchor="margin" w:xAlign="right" w:y="1"/>
      <w:rPr>
        <w:rStyle w:val="PageNumber"/>
      </w:rPr>
    </w:pPr>
    <w:r>
      <w:rPr>
        <w:rStyle w:val="PageNumber"/>
      </w:rPr>
      <w:fldChar w:fldCharType="begin"/>
    </w:r>
    <w:r w:rsidR="001F3A70">
      <w:rPr>
        <w:rStyle w:val="PageNumber"/>
      </w:rPr>
      <w:instrText xml:space="preserve">PAGE  </w:instrText>
    </w:r>
    <w:r>
      <w:rPr>
        <w:rStyle w:val="PageNumber"/>
      </w:rPr>
      <w:fldChar w:fldCharType="separate"/>
    </w:r>
    <w:r w:rsidR="00335D0A">
      <w:rPr>
        <w:rStyle w:val="PageNumber"/>
        <w:noProof/>
      </w:rPr>
      <w:t>17</w:t>
    </w:r>
    <w:r>
      <w:rPr>
        <w:rStyle w:val="PageNumber"/>
      </w:rPr>
      <w:fldChar w:fldCharType="end"/>
    </w:r>
  </w:p>
  <w:p w14:paraId="7A9D7D59" w14:textId="77777777" w:rsidR="001F3A70" w:rsidRDefault="001F3A70" w:rsidP="0006071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61EE99D9" w14:textId="77777777" w:rsidR="00632728" w:rsidRDefault="00632728">
      <w:r>
        <w:separator/>
      </w:r>
    </w:p>
  </w:footnote>
  <w:footnote w:type="continuationSeparator" w:id="0">
    <w:p w14:paraId="6C8FB4BC" w14:textId="77777777" w:rsidR="00632728" w:rsidRDefault="0063272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C4C63C2"/>
    <w:multiLevelType w:val="hybridMultilevel"/>
    <w:tmpl w:val="A3F6A86C"/>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86A16D5"/>
    <w:multiLevelType w:val="hybridMultilevel"/>
    <w:tmpl w:val="37343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0BB2D8D"/>
    <w:multiLevelType w:val="hybridMultilevel"/>
    <w:tmpl w:val="700E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097727D"/>
    <w:multiLevelType w:val="hybridMultilevel"/>
    <w:tmpl w:val="F376B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EDC2E25"/>
    <w:multiLevelType w:val="hybridMultilevel"/>
    <w:tmpl w:val="99B8A4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2307CD3"/>
    <w:multiLevelType w:val="hybridMultilevel"/>
    <w:tmpl w:val="ACA60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43554BA"/>
    <w:multiLevelType w:val="hybridMultilevel"/>
    <w:tmpl w:val="99643B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F455DAB"/>
    <w:multiLevelType w:val="hybridMultilevel"/>
    <w:tmpl w:val="7ABE4488"/>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6"/>
  </w:num>
  <w:num w:numId="4">
    <w:abstractNumId w:val="7"/>
  </w:num>
  <w:num w:numId="5">
    <w:abstractNumId w:val="0"/>
  </w:num>
  <w:num w:numId="6">
    <w:abstractNumId w:val="1"/>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F17E7"/>
    <w:rsid w:val="00010E00"/>
    <w:rsid w:val="00042758"/>
    <w:rsid w:val="00055EC7"/>
    <w:rsid w:val="00060716"/>
    <w:rsid w:val="00063BC3"/>
    <w:rsid w:val="00081182"/>
    <w:rsid w:val="00095BB0"/>
    <w:rsid w:val="000A0E0C"/>
    <w:rsid w:val="000D40DC"/>
    <w:rsid w:val="0010039F"/>
    <w:rsid w:val="0010642B"/>
    <w:rsid w:val="00146F58"/>
    <w:rsid w:val="00174B67"/>
    <w:rsid w:val="001B7020"/>
    <w:rsid w:val="001F181D"/>
    <w:rsid w:val="001F3A70"/>
    <w:rsid w:val="00205A41"/>
    <w:rsid w:val="002260F5"/>
    <w:rsid w:val="00287137"/>
    <w:rsid w:val="002C3E7C"/>
    <w:rsid w:val="002E59C4"/>
    <w:rsid w:val="003126AB"/>
    <w:rsid w:val="003146A5"/>
    <w:rsid w:val="00335D0A"/>
    <w:rsid w:val="00373CA5"/>
    <w:rsid w:val="00393487"/>
    <w:rsid w:val="003A4647"/>
    <w:rsid w:val="003B2B51"/>
    <w:rsid w:val="003D1ED8"/>
    <w:rsid w:val="0041553B"/>
    <w:rsid w:val="00424DA2"/>
    <w:rsid w:val="004814FC"/>
    <w:rsid w:val="004A03F5"/>
    <w:rsid w:val="00506920"/>
    <w:rsid w:val="00580246"/>
    <w:rsid w:val="00592B79"/>
    <w:rsid w:val="00593AB1"/>
    <w:rsid w:val="005960D8"/>
    <w:rsid w:val="005B5F8A"/>
    <w:rsid w:val="006324A0"/>
    <w:rsid w:val="00632728"/>
    <w:rsid w:val="006443C1"/>
    <w:rsid w:val="006B5A89"/>
    <w:rsid w:val="006C49E7"/>
    <w:rsid w:val="006E0BAA"/>
    <w:rsid w:val="007257EC"/>
    <w:rsid w:val="007267F5"/>
    <w:rsid w:val="0074455B"/>
    <w:rsid w:val="00752B77"/>
    <w:rsid w:val="007B664D"/>
    <w:rsid w:val="007E7F65"/>
    <w:rsid w:val="00803F48"/>
    <w:rsid w:val="00854E21"/>
    <w:rsid w:val="00870974"/>
    <w:rsid w:val="00877701"/>
    <w:rsid w:val="008849D6"/>
    <w:rsid w:val="00890653"/>
    <w:rsid w:val="008A5567"/>
    <w:rsid w:val="008B402F"/>
    <w:rsid w:val="008E4521"/>
    <w:rsid w:val="00924A7E"/>
    <w:rsid w:val="009A64BF"/>
    <w:rsid w:val="009A6B8E"/>
    <w:rsid w:val="009C3D81"/>
    <w:rsid w:val="009C575A"/>
    <w:rsid w:val="009D5E14"/>
    <w:rsid w:val="009F24CE"/>
    <w:rsid w:val="00A11DBD"/>
    <w:rsid w:val="00A2153D"/>
    <w:rsid w:val="00A368C0"/>
    <w:rsid w:val="00A4393A"/>
    <w:rsid w:val="00A51C3A"/>
    <w:rsid w:val="00A544C6"/>
    <w:rsid w:val="00AE6917"/>
    <w:rsid w:val="00AF432A"/>
    <w:rsid w:val="00B0255C"/>
    <w:rsid w:val="00B16E03"/>
    <w:rsid w:val="00B31EAA"/>
    <w:rsid w:val="00B34E1B"/>
    <w:rsid w:val="00B52511"/>
    <w:rsid w:val="00BC6D24"/>
    <w:rsid w:val="00C00CF9"/>
    <w:rsid w:val="00C057FA"/>
    <w:rsid w:val="00C30E13"/>
    <w:rsid w:val="00C804E0"/>
    <w:rsid w:val="00CA0D29"/>
    <w:rsid w:val="00CA0EDC"/>
    <w:rsid w:val="00CE14C7"/>
    <w:rsid w:val="00CF668F"/>
    <w:rsid w:val="00D12868"/>
    <w:rsid w:val="00D33DAF"/>
    <w:rsid w:val="00D51C6D"/>
    <w:rsid w:val="00D53052"/>
    <w:rsid w:val="00D61C9C"/>
    <w:rsid w:val="00D7281B"/>
    <w:rsid w:val="00D80948"/>
    <w:rsid w:val="00D97AED"/>
    <w:rsid w:val="00DA228D"/>
    <w:rsid w:val="00DF17E7"/>
    <w:rsid w:val="00DF5059"/>
    <w:rsid w:val="00E0173C"/>
    <w:rsid w:val="00E17836"/>
    <w:rsid w:val="00E30FFC"/>
    <w:rsid w:val="00E800CB"/>
    <w:rsid w:val="00E91059"/>
    <w:rsid w:val="00EA2F7F"/>
    <w:rsid w:val="00EA5052"/>
    <w:rsid w:val="00ED3A7B"/>
    <w:rsid w:val="00F21F13"/>
    <w:rsid w:val="00F37FC9"/>
    <w:rsid w:val="00F71E8F"/>
    <w:rsid w:val="00F92CC1"/>
    <w:rsid w:val="00FE04BF"/>
    <w:rsid w:val="00FE1706"/>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194782C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80">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17E7"/>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F17E7"/>
    <w:pPr>
      <w:ind w:left="720"/>
      <w:contextualSpacing/>
    </w:pPr>
  </w:style>
  <w:style w:type="table" w:styleId="TableGrid">
    <w:name w:val="Table Grid"/>
    <w:basedOn w:val="TableNormal"/>
    <w:uiPriority w:val="59"/>
    <w:rsid w:val="00DF17E7"/>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F17E7"/>
    <w:rPr>
      <w:color w:val="0000FF" w:themeColor="hyperlink"/>
      <w:u w:val="single"/>
    </w:rPr>
  </w:style>
  <w:style w:type="paragraph" w:styleId="BalloonText">
    <w:name w:val="Balloon Text"/>
    <w:basedOn w:val="Normal"/>
    <w:link w:val="BalloonTextChar"/>
    <w:uiPriority w:val="99"/>
    <w:semiHidden/>
    <w:unhideWhenUsed/>
    <w:rsid w:val="00DF17E7"/>
    <w:rPr>
      <w:rFonts w:ascii="Lucida Grande" w:hAnsi="Lucida Grande"/>
      <w:sz w:val="18"/>
      <w:szCs w:val="18"/>
    </w:rPr>
  </w:style>
  <w:style w:type="character" w:customStyle="1" w:styleId="BalloonTextChar">
    <w:name w:val="Balloon Text Char"/>
    <w:basedOn w:val="DefaultParagraphFont"/>
    <w:link w:val="BalloonText"/>
    <w:uiPriority w:val="99"/>
    <w:semiHidden/>
    <w:rsid w:val="00DF17E7"/>
    <w:rPr>
      <w:rFonts w:ascii="Lucida Grande" w:eastAsiaTheme="minorEastAsia" w:hAnsi="Lucida Grande"/>
      <w:sz w:val="18"/>
      <w:szCs w:val="18"/>
    </w:rPr>
  </w:style>
  <w:style w:type="character" w:styleId="CommentReference">
    <w:name w:val="annotation reference"/>
    <w:basedOn w:val="DefaultParagraphFont"/>
    <w:unhideWhenUsed/>
    <w:rsid w:val="00DF17E7"/>
    <w:rPr>
      <w:sz w:val="18"/>
      <w:szCs w:val="18"/>
    </w:rPr>
  </w:style>
  <w:style w:type="paragraph" w:styleId="CommentText">
    <w:name w:val="annotation text"/>
    <w:basedOn w:val="Normal"/>
    <w:link w:val="CommentTextChar"/>
    <w:unhideWhenUsed/>
    <w:rsid w:val="00DF17E7"/>
  </w:style>
  <w:style w:type="character" w:customStyle="1" w:styleId="CommentTextChar">
    <w:name w:val="Comment Text Char"/>
    <w:basedOn w:val="DefaultParagraphFont"/>
    <w:link w:val="CommentText"/>
    <w:rsid w:val="00DF17E7"/>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DF17E7"/>
    <w:rPr>
      <w:b/>
      <w:bCs/>
      <w:sz w:val="20"/>
      <w:szCs w:val="20"/>
    </w:rPr>
  </w:style>
  <w:style w:type="character" w:customStyle="1" w:styleId="CommentSubjectChar">
    <w:name w:val="Comment Subject Char"/>
    <w:basedOn w:val="CommentTextChar"/>
    <w:link w:val="CommentSubject"/>
    <w:uiPriority w:val="99"/>
    <w:semiHidden/>
    <w:rsid w:val="00DF17E7"/>
    <w:rPr>
      <w:rFonts w:eastAsiaTheme="minorEastAsia"/>
      <w:b/>
      <w:bCs/>
      <w:sz w:val="24"/>
      <w:szCs w:val="24"/>
    </w:rPr>
  </w:style>
  <w:style w:type="paragraph" w:styleId="Footer">
    <w:name w:val="footer"/>
    <w:basedOn w:val="Normal"/>
    <w:link w:val="FooterChar"/>
    <w:uiPriority w:val="99"/>
    <w:unhideWhenUsed/>
    <w:rsid w:val="00DF17E7"/>
    <w:pPr>
      <w:tabs>
        <w:tab w:val="center" w:pos="4320"/>
        <w:tab w:val="right" w:pos="8640"/>
      </w:tabs>
    </w:pPr>
  </w:style>
  <w:style w:type="character" w:customStyle="1" w:styleId="FooterChar">
    <w:name w:val="Footer Char"/>
    <w:basedOn w:val="DefaultParagraphFont"/>
    <w:link w:val="Footer"/>
    <w:uiPriority w:val="99"/>
    <w:rsid w:val="00DF17E7"/>
    <w:rPr>
      <w:rFonts w:eastAsiaTheme="minorEastAsia"/>
      <w:sz w:val="24"/>
      <w:szCs w:val="24"/>
    </w:rPr>
  </w:style>
  <w:style w:type="paragraph" w:styleId="NormalWeb">
    <w:name w:val="Normal (Web)"/>
    <w:basedOn w:val="Normal"/>
    <w:uiPriority w:val="99"/>
    <w:rsid w:val="00DF17E7"/>
    <w:pPr>
      <w:spacing w:beforeLines="1" w:afterLines="1"/>
    </w:pPr>
    <w:rPr>
      <w:rFonts w:ascii="Times" w:hAnsi="Times" w:cs="Times New Roman"/>
      <w:sz w:val="20"/>
      <w:szCs w:val="20"/>
    </w:rPr>
  </w:style>
  <w:style w:type="paragraph" w:styleId="Revision">
    <w:name w:val="Revision"/>
    <w:hidden/>
    <w:uiPriority w:val="99"/>
    <w:semiHidden/>
    <w:rsid w:val="00DF17E7"/>
    <w:rPr>
      <w:rFonts w:eastAsiaTheme="minorEastAsia"/>
    </w:rPr>
  </w:style>
  <w:style w:type="character" w:styleId="PageNumber">
    <w:name w:val="page number"/>
    <w:basedOn w:val="DefaultParagraphFont"/>
    <w:rsid w:val="00060716"/>
  </w:style>
  <w:style w:type="character" w:styleId="FollowedHyperlink">
    <w:name w:val="FollowedHyperlink"/>
    <w:basedOn w:val="DefaultParagraphFont"/>
    <w:rsid w:val="003D1ED8"/>
    <w:rPr>
      <w:color w:val="800080" w:themeColor="followedHyperlink"/>
      <w:u w:val="single"/>
    </w:rPr>
  </w:style>
  <w:style w:type="character" w:customStyle="1" w:styleId="apple-converted-space">
    <w:name w:val="apple-converted-space"/>
    <w:basedOn w:val="DefaultParagraphFont"/>
    <w:rsid w:val="00146F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141086">
      <w:bodyDiv w:val="1"/>
      <w:marLeft w:val="0"/>
      <w:marRight w:val="0"/>
      <w:marTop w:val="0"/>
      <w:marBottom w:val="0"/>
      <w:divBdr>
        <w:top w:val="none" w:sz="0" w:space="0" w:color="auto"/>
        <w:left w:val="none" w:sz="0" w:space="0" w:color="auto"/>
        <w:bottom w:val="none" w:sz="0" w:space="0" w:color="auto"/>
        <w:right w:val="none" w:sz="0" w:space="0" w:color="auto"/>
      </w:divBdr>
      <w:divsChild>
        <w:div w:id="1667317941">
          <w:marLeft w:val="0"/>
          <w:marRight w:val="0"/>
          <w:marTop w:val="0"/>
          <w:marBottom w:val="0"/>
          <w:divBdr>
            <w:top w:val="none" w:sz="0" w:space="0" w:color="auto"/>
            <w:left w:val="none" w:sz="0" w:space="0" w:color="auto"/>
            <w:bottom w:val="none" w:sz="0" w:space="0" w:color="auto"/>
            <w:right w:val="none" w:sz="0" w:space="0" w:color="auto"/>
          </w:divBdr>
          <w:divsChild>
            <w:div w:id="1687440185">
              <w:marLeft w:val="0"/>
              <w:marRight w:val="0"/>
              <w:marTop w:val="0"/>
              <w:marBottom w:val="0"/>
              <w:divBdr>
                <w:top w:val="none" w:sz="0" w:space="0" w:color="auto"/>
                <w:left w:val="none" w:sz="0" w:space="0" w:color="auto"/>
                <w:bottom w:val="none" w:sz="0" w:space="0" w:color="auto"/>
                <w:right w:val="none" w:sz="0" w:space="0" w:color="auto"/>
              </w:divBdr>
              <w:divsChild>
                <w:div w:id="176614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780870">
      <w:bodyDiv w:val="1"/>
      <w:marLeft w:val="0"/>
      <w:marRight w:val="0"/>
      <w:marTop w:val="0"/>
      <w:marBottom w:val="0"/>
      <w:divBdr>
        <w:top w:val="none" w:sz="0" w:space="0" w:color="auto"/>
        <w:left w:val="none" w:sz="0" w:space="0" w:color="auto"/>
        <w:bottom w:val="none" w:sz="0" w:space="0" w:color="auto"/>
        <w:right w:val="none" w:sz="0" w:space="0" w:color="auto"/>
      </w:divBdr>
    </w:div>
    <w:div w:id="924656640">
      <w:bodyDiv w:val="1"/>
      <w:marLeft w:val="0"/>
      <w:marRight w:val="0"/>
      <w:marTop w:val="0"/>
      <w:marBottom w:val="0"/>
      <w:divBdr>
        <w:top w:val="none" w:sz="0" w:space="0" w:color="auto"/>
        <w:left w:val="none" w:sz="0" w:space="0" w:color="auto"/>
        <w:bottom w:val="none" w:sz="0" w:space="0" w:color="auto"/>
        <w:right w:val="none" w:sz="0" w:space="0" w:color="auto"/>
      </w:divBdr>
    </w:div>
    <w:div w:id="1042630407">
      <w:bodyDiv w:val="1"/>
      <w:marLeft w:val="0"/>
      <w:marRight w:val="0"/>
      <w:marTop w:val="0"/>
      <w:marBottom w:val="0"/>
      <w:divBdr>
        <w:top w:val="none" w:sz="0" w:space="0" w:color="auto"/>
        <w:left w:val="none" w:sz="0" w:space="0" w:color="auto"/>
        <w:bottom w:val="none" w:sz="0" w:space="0" w:color="auto"/>
        <w:right w:val="none" w:sz="0" w:space="0" w:color="auto"/>
      </w:divBdr>
    </w:div>
    <w:div w:id="1272275748">
      <w:bodyDiv w:val="1"/>
      <w:marLeft w:val="0"/>
      <w:marRight w:val="0"/>
      <w:marTop w:val="0"/>
      <w:marBottom w:val="0"/>
      <w:divBdr>
        <w:top w:val="none" w:sz="0" w:space="0" w:color="auto"/>
        <w:left w:val="none" w:sz="0" w:space="0" w:color="auto"/>
        <w:bottom w:val="none" w:sz="0" w:space="0" w:color="auto"/>
        <w:right w:val="none" w:sz="0" w:space="0" w:color="auto"/>
      </w:divBdr>
      <w:divsChild>
        <w:div w:id="412364188">
          <w:marLeft w:val="0"/>
          <w:marRight w:val="0"/>
          <w:marTop w:val="0"/>
          <w:marBottom w:val="0"/>
          <w:divBdr>
            <w:top w:val="none" w:sz="0" w:space="0" w:color="auto"/>
            <w:left w:val="none" w:sz="0" w:space="0" w:color="auto"/>
            <w:bottom w:val="none" w:sz="0" w:space="0" w:color="auto"/>
            <w:right w:val="none" w:sz="0" w:space="0" w:color="auto"/>
          </w:divBdr>
          <w:divsChild>
            <w:div w:id="1232815943">
              <w:marLeft w:val="0"/>
              <w:marRight w:val="0"/>
              <w:marTop w:val="0"/>
              <w:marBottom w:val="0"/>
              <w:divBdr>
                <w:top w:val="none" w:sz="0" w:space="0" w:color="auto"/>
                <w:left w:val="none" w:sz="0" w:space="0" w:color="auto"/>
                <w:bottom w:val="none" w:sz="0" w:space="0" w:color="auto"/>
                <w:right w:val="none" w:sz="0" w:space="0" w:color="auto"/>
              </w:divBdr>
              <w:divsChild>
                <w:div w:id="48408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551444">
      <w:bodyDiv w:val="1"/>
      <w:marLeft w:val="0"/>
      <w:marRight w:val="0"/>
      <w:marTop w:val="0"/>
      <w:marBottom w:val="0"/>
      <w:divBdr>
        <w:top w:val="none" w:sz="0" w:space="0" w:color="auto"/>
        <w:left w:val="none" w:sz="0" w:space="0" w:color="auto"/>
        <w:bottom w:val="none" w:sz="0" w:space="0" w:color="auto"/>
        <w:right w:val="none" w:sz="0" w:space="0" w:color="auto"/>
      </w:divBdr>
    </w:div>
    <w:div w:id="2095470716">
      <w:bodyDiv w:val="1"/>
      <w:marLeft w:val="0"/>
      <w:marRight w:val="0"/>
      <w:marTop w:val="0"/>
      <w:marBottom w:val="0"/>
      <w:divBdr>
        <w:top w:val="none" w:sz="0" w:space="0" w:color="auto"/>
        <w:left w:val="none" w:sz="0" w:space="0" w:color="auto"/>
        <w:bottom w:val="none" w:sz="0" w:space="0" w:color="auto"/>
        <w:right w:val="none" w:sz="0" w:space="0" w:color="auto"/>
      </w:divBdr>
      <w:divsChild>
        <w:div w:id="1704361102">
          <w:marLeft w:val="0"/>
          <w:marRight w:val="0"/>
          <w:marTop w:val="0"/>
          <w:marBottom w:val="0"/>
          <w:divBdr>
            <w:top w:val="none" w:sz="0" w:space="0" w:color="auto"/>
            <w:left w:val="none" w:sz="0" w:space="0" w:color="auto"/>
            <w:bottom w:val="none" w:sz="0" w:space="0" w:color="auto"/>
            <w:right w:val="none" w:sz="0" w:space="0" w:color="auto"/>
          </w:divBdr>
          <w:divsChild>
            <w:div w:id="867180108">
              <w:marLeft w:val="0"/>
              <w:marRight w:val="0"/>
              <w:marTop w:val="0"/>
              <w:marBottom w:val="0"/>
              <w:divBdr>
                <w:top w:val="none" w:sz="0" w:space="0" w:color="auto"/>
                <w:left w:val="none" w:sz="0" w:space="0" w:color="auto"/>
                <w:bottom w:val="none" w:sz="0" w:space="0" w:color="auto"/>
                <w:right w:val="none" w:sz="0" w:space="0" w:color="auto"/>
              </w:divBdr>
              <w:divsChild>
                <w:div w:id="188351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chart" Target="charts/chart2.xml"/><Relationship Id="rId12" Type="http://schemas.openxmlformats.org/officeDocument/2006/relationships/image" Target="media/image2.png"/><Relationship Id="rId13" Type="http://schemas.openxmlformats.org/officeDocument/2006/relationships/hyperlink" Target="http://mptuttle.com/newmadrid5.html" TargetMode="External"/><Relationship Id="rId14" Type="http://schemas.openxmlformats.org/officeDocument/2006/relationships/image" Target="media/image3.png"/><Relationship Id="rId15" Type="http://schemas.openxmlformats.org/officeDocument/2006/relationships/hyperlink" Target="https://on.doi.gov/2s1WATp" TargetMode="External"/><Relationship Id="rId16" Type="http://schemas.openxmlformats.org/officeDocument/2006/relationships/hyperlink" Target="https://on.doi.gov/2smJcGU" TargetMode="External"/><Relationship Id="rId17" Type="http://schemas.openxmlformats.org/officeDocument/2006/relationships/hyperlink" Target="http://www.iris.edu/hq/inclass/animation/111)" TargetMode="Externa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footer" Target="footer1.xml"/><Relationship Id="rId9" Type="http://schemas.openxmlformats.org/officeDocument/2006/relationships/footer" Target="footer2.xml"/><Relationship Id="rId10"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oleObject" Target="file://localhost//Users/michaelrhubenthal/Dropbox/CCLI/Hazards/Fall%202013/EQ_Machine_Dataset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localhost//Users/michaelrhubenthal/Dropbox/CCLI/Hazards/Fall%202013/EQ_Machine_Dataset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Sheet1!$D$3</c:f>
              <c:strCache>
                <c:ptCount val="1"/>
                <c:pt idx="0">
                  <c:v>N/year</c:v>
                </c:pt>
              </c:strCache>
            </c:strRef>
          </c:tx>
          <c:spPr>
            <a:ln w="28575">
              <a:noFill/>
            </a:ln>
          </c:spPr>
          <c:marker>
            <c:spPr>
              <a:noFill/>
              <a:ln w="9525">
                <a:noFill/>
              </a:ln>
            </c:spPr>
          </c:marker>
          <c:xVal>
            <c:numRef>
              <c:f>Sheet1!$C$4:$C$8</c:f>
              <c:numCache>
                <c:formatCode>General</c:formatCode>
                <c:ptCount val="5"/>
                <c:pt idx="0">
                  <c:v>1.0</c:v>
                </c:pt>
                <c:pt idx="1">
                  <c:v>3.0</c:v>
                </c:pt>
                <c:pt idx="2">
                  <c:v>5.0</c:v>
                </c:pt>
                <c:pt idx="3">
                  <c:v>7.0</c:v>
                </c:pt>
                <c:pt idx="4">
                  <c:v>9.0</c:v>
                </c:pt>
              </c:numCache>
            </c:numRef>
          </c:xVal>
          <c:yVal>
            <c:numRef>
              <c:f>Sheet1!$D$4:$D$8</c:f>
              <c:numCache>
                <c:formatCode>0.00</c:formatCode>
                <c:ptCount val="5"/>
                <c:pt idx="0">
                  <c:v>0.269938650306748</c:v>
                </c:pt>
                <c:pt idx="1">
                  <c:v>0.122699386503067</c:v>
                </c:pt>
                <c:pt idx="2">
                  <c:v>0.0674846625766871</c:v>
                </c:pt>
                <c:pt idx="3">
                  <c:v>0.0306748466257669</c:v>
                </c:pt>
                <c:pt idx="4">
                  <c:v>0.0122699386503067</c:v>
                </c:pt>
              </c:numCache>
            </c:numRef>
          </c:yVal>
          <c:smooth val="0"/>
        </c:ser>
        <c:dLbls>
          <c:showLegendKey val="0"/>
          <c:showVal val="0"/>
          <c:showCatName val="0"/>
          <c:showSerName val="0"/>
          <c:showPercent val="0"/>
          <c:showBubbleSize val="0"/>
        </c:dLbls>
        <c:axId val="-2083601856"/>
        <c:axId val="-2147200992"/>
      </c:scatterChart>
      <c:valAx>
        <c:axId val="-2083601856"/>
        <c:scaling>
          <c:orientation val="minMax"/>
        </c:scaling>
        <c:delete val="0"/>
        <c:axPos val="b"/>
        <c:majorGridlines>
          <c:spPr>
            <a:ln w="3175">
              <a:solidFill>
                <a:srgbClr val="808080"/>
              </a:solidFill>
              <a:prstDash val="solid"/>
            </a:ln>
          </c:spPr>
        </c:majorGridlines>
        <c:minorGridlines>
          <c:spPr>
            <a:ln w="3175">
              <a:solidFill>
                <a:srgbClr val="C0C0C0"/>
              </a:solidFill>
              <a:prstDash val="solid"/>
            </a:ln>
          </c:spPr>
        </c:minorGridlines>
        <c:title>
          <c:tx>
            <c:rich>
              <a:bodyPr/>
              <a:lstStyle/>
              <a:p>
                <a:pPr>
                  <a:defRPr/>
                </a:pPr>
                <a:r>
                  <a:rPr lang="en-US"/>
                  <a:t>Magnitude in cm</a:t>
                </a:r>
              </a:p>
            </c:rich>
          </c:tx>
          <c:overlay val="0"/>
          <c:spPr>
            <a:noFill/>
            <a:ln w="25400">
              <a:noFill/>
            </a:ln>
          </c:spPr>
        </c:title>
        <c:numFmt formatCode="General"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en-US"/>
          </a:p>
        </c:txPr>
        <c:crossAx val="-2147200992"/>
        <c:crosses val="autoZero"/>
        <c:crossBetween val="midCat"/>
      </c:valAx>
      <c:valAx>
        <c:axId val="-2147200992"/>
        <c:scaling>
          <c:logBase val="10.0"/>
          <c:orientation val="minMax"/>
        </c:scaling>
        <c:delete val="0"/>
        <c:axPos val="l"/>
        <c:majorGridlines>
          <c:spPr>
            <a:ln w="3175">
              <a:solidFill>
                <a:srgbClr val="808080"/>
              </a:solidFill>
              <a:prstDash val="solid"/>
            </a:ln>
          </c:spPr>
        </c:majorGridlines>
        <c:minorGridlines>
          <c:spPr>
            <a:ln w="3175">
              <a:solidFill>
                <a:srgbClr val="C0C0C0"/>
              </a:solidFill>
              <a:prstDash val="solid"/>
            </a:ln>
          </c:spPr>
        </c:minorGridlines>
        <c:title>
          <c:tx>
            <c:rich>
              <a:bodyPr/>
              <a:lstStyle/>
              <a:p>
                <a:pPr>
                  <a:defRPr/>
                </a:pPr>
                <a:r>
                  <a:rPr lang="en-US"/>
                  <a:t>(N)/year</a:t>
                </a:r>
              </a:p>
            </c:rich>
          </c:tx>
          <c:overlay val="0"/>
          <c:spPr>
            <a:noFill/>
            <a:ln w="25400">
              <a:noFill/>
            </a:ln>
          </c:spPr>
        </c:title>
        <c:numFmt formatCode="0.00" sourceLinked="1"/>
        <c:majorTickMark val="out"/>
        <c:minorTickMark val="none"/>
        <c:tickLblPos val="nextTo"/>
        <c:spPr>
          <a:ln w="3175">
            <a:solidFill>
              <a:srgbClr val="808080"/>
            </a:solidFill>
            <a:prstDash val="solid"/>
          </a:ln>
        </c:spPr>
        <c:crossAx val="-2083601856"/>
        <c:crosses val="autoZero"/>
        <c:crossBetween val="midCat"/>
        <c:minorUnit val="10.0"/>
      </c:valAx>
      <c:spPr>
        <a:solidFill>
          <a:srgbClr val="FFFFFF"/>
        </a:solidFill>
        <a:ln w="25400">
          <a:noFill/>
        </a:ln>
      </c:spPr>
    </c:plotArea>
    <c:plotVisOnly val="1"/>
    <c:dispBlanksAs val="gap"/>
    <c:showDLblsOverMax val="0"/>
  </c:chart>
  <c:spPr>
    <a:solidFill>
      <a:srgbClr val="FFFFFF"/>
    </a:solidFill>
    <a:ln w="3175">
      <a:solidFill>
        <a:srgbClr val="808080"/>
      </a:solidFill>
      <a:prstDash val="soli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7"/>
    </mc:Choice>
    <mc:Fallback>
      <c:style val="17"/>
    </mc:Fallback>
  </mc:AlternateContent>
  <c:chart>
    <c:autoTitleDeleted val="1"/>
    <c:plotArea>
      <c:layout/>
      <c:scatterChart>
        <c:scatterStyle val="lineMarker"/>
        <c:varyColors val="0"/>
        <c:ser>
          <c:idx val="0"/>
          <c:order val="0"/>
          <c:tx>
            <c:strRef>
              <c:f>Sheet1!$D$3</c:f>
              <c:strCache>
                <c:ptCount val="1"/>
                <c:pt idx="0">
                  <c:v>N/year</c:v>
                </c:pt>
              </c:strCache>
            </c:strRef>
          </c:tx>
          <c:spPr>
            <a:ln w="47625">
              <a:noFill/>
            </a:ln>
          </c:spPr>
          <c:marker>
            <c:spPr>
              <a:solidFill>
                <a:srgbClr val="000000"/>
              </a:solidFill>
            </c:spPr>
          </c:marker>
          <c:xVal>
            <c:numRef>
              <c:f>Sheet1!$C$4:$C$8</c:f>
              <c:numCache>
                <c:formatCode>General</c:formatCode>
                <c:ptCount val="5"/>
                <c:pt idx="0">
                  <c:v>1.0</c:v>
                </c:pt>
                <c:pt idx="1">
                  <c:v>3.0</c:v>
                </c:pt>
                <c:pt idx="2">
                  <c:v>5.0</c:v>
                </c:pt>
                <c:pt idx="3">
                  <c:v>7.0</c:v>
                </c:pt>
                <c:pt idx="4">
                  <c:v>9.0</c:v>
                </c:pt>
              </c:numCache>
            </c:numRef>
          </c:xVal>
          <c:yVal>
            <c:numRef>
              <c:f>Sheet1!$D$4:$D$8</c:f>
              <c:numCache>
                <c:formatCode>0.00</c:formatCode>
                <c:ptCount val="5"/>
                <c:pt idx="0">
                  <c:v>0.269938650306748</c:v>
                </c:pt>
                <c:pt idx="1">
                  <c:v>0.122699386503067</c:v>
                </c:pt>
                <c:pt idx="2">
                  <c:v>0.0674846625766871</c:v>
                </c:pt>
                <c:pt idx="3">
                  <c:v>0.0306748466257669</c:v>
                </c:pt>
                <c:pt idx="4">
                  <c:v>0.0122699386503067</c:v>
                </c:pt>
              </c:numCache>
            </c:numRef>
          </c:yVal>
          <c:smooth val="0"/>
        </c:ser>
        <c:dLbls>
          <c:showLegendKey val="0"/>
          <c:showVal val="0"/>
          <c:showCatName val="0"/>
          <c:showSerName val="0"/>
          <c:showPercent val="0"/>
          <c:showBubbleSize val="0"/>
        </c:dLbls>
        <c:axId val="-2143530240"/>
        <c:axId val="-2081528048"/>
      </c:scatterChart>
      <c:valAx>
        <c:axId val="-2143530240"/>
        <c:scaling>
          <c:orientation val="minMax"/>
        </c:scaling>
        <c:delete val="0"/>
        <c:axPos val="b"/>
        <c:majorGridlines/>
        <c:minorGridlines/>
        <c:title>
          <c:tx>
            <c:rich>
              <a:bodyPr/>
              <a:lstStyle/>
              <a:p>
                <a:pPr>
                  <a:defRPr/>
                </a:pPr>
                <a:r>
                  <a:rPr lang="en-US"/>
                  <a:t>Magnitude in cm</a:t>
                </a:r>
              </a:p>
            </c:rich>
          </c:tx>
          <c:overlay val="0"/>
        </c:title>
        <c:numFmt formatCode="General" sourceLinked="1"/>
        <c:majorTickMark val="out"/>
        <c:minorTickMark val="none"/>
        <c:tickLblPos val="nextTo"/>
        <c:txPr>
          <a:bodyPr rot="0" vert="horz"/>
          <a:lstStyle/>
          <a:p>
            <a:pPr>
              <a:defRPr/>
            </a:pPr>
            <a:endParaRPr lang="en-US"/>
          </a:p>
        </c:txPr>
        <c:crossAx val="-2081528048"/>
        <c:crosses val="autoZero"/>
        <c:crossBetween val="midCat"/>
      </c:valAx>
      <c:valAx>
        <c:axId val="-2081528048"/>
        <c:scaling>
          <c:logBase val="10.0"/>
          <c:orientation val="minMax"/>
        </c:scaling>
        <c:delete val="0"/>
        <c:axPos val="l"/>
        <c:majorGridlines/>
        <c:minorGridlines/>
        <c:title>
          <c:tx>
            <c:rich>
              <a:bodyPr/>
              <a:lstStyle/>
              <a:p>
                <a:pPr>
                  <a:defRPr/>
                </a:pPr>
                <a:r>
                  <a:rPr lang="en-US"/>
                  <a:t>(n)/year</a:t>
                </a:r>
              </a:p>
            </c:rich>
          </c:tx>
          <c:overlay val="0"/>
        </c:title>
        <c:numFmt formatCode="0.00" sourceLinked="1"/>
        <c:majorTickMark val="out"/>
        <c:minorTickMark val="none"/>
        <c:tickLblPos val="nextTo"/>
        <c:crossAx val="-2143530240"/>
        <c:crosses val="autoZero"/>
        <c:crossBetween val="midCat"/>
        <c:minorUnit val="10.0"/>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18</Pages>
  <Words>3318</Words>
  <Characters>18918</Characters>
  <Application>Microsoft Macintosh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IRIS</Company>
  <LinksUpToDate>false</LinksUpToDate>
  <CharactersWithSpaces>22192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Taber</dc:creator>
  <cp:keywords/>
  <cp:lastModifiedBy>Jenda</cp:lastModifiedBy>
  <cp:revision>6</cp:revision>
  <cp:lastPrinted>2017-06-02T14:51:00Z</cp:lastPrinted>
  <dcterms:created xsi:type="dcterms:W3CDTF">2017-06-02T17:17:00Z</dcterms:created>
  <dcterms:modified xsi:type="dcterms:W3CDTF">2017-06-13T00:58:00Z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id="http://www.zotero.org/styles/apa"/&gt;&lt;format class="1"/&gt;&lt;/info&gt;PAPERS2_INFO_END</vt:lpwstr>
  </property>
</Properties>
</file>